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6A535D" w14:textId="3C0D04B5" w:rsidR="001317CA" w:rsidRDefault="001317CA" w:rsidP="00F1204C">
      <w:pPr>
        <w:tabs>
          <w:tab w:val="left" w:pos="200"/>
          <w:tab w:val="left" w:pos="4820"/>
          <w:tab w:val="left" w:pos="4962"/>
        </w:tabs>
        <w:suppressAutoHyphens/>
        <w:ind w:left="4536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14:paraId="1382A611" w14:textId="77777777" w:rsidR="00195767" w:rsidRDefault="00195767" w:rsidP="00CB48A9">
      <w:pPr>
        <w:tabs>
          <w:tab w:val="left" w:pos="200"/>
        </w:tabs>
        <w:suppressAutoHyphens/>
        <w:ind w:left="4536"/>
        <w:jc w:val="center"/>
        <w:outlineLvl w:val="0"/>
        <w:rPr>
          <w:sz w:val="28"/>
          <w:szCs w:val="28"/>
        </w:rPr>
      </w:pPr>
    </w:p>
    <w:p w14:paraId="367CC063" w14:textId="2F6BD1FF" w:rsidR="0099446F" w:rsidRDefault="001317CA" w:rsidP="00CB48A9">
      <w:pPr>
        <w:tabs>
          <w:tab w:val="left" w:pos="200"/>
        </w:tabs>
        <w:suppressAutoHyphens/>
        <w:ind w:left="4536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УТВЕРЖДЕНО</w:t>
      </w:r>
    </w:p>
    <w:p w14:paraId="56C3E7F4" w14:textId="77777777" w:rsidR="00195767" w:rsidRDefault="0099446F" w:rsidP="00CB48A9">
      <w:pPr>
        <w:suppressAutoHyphens/>
        <w:ind w:left="4536"/>
        <w:jc w:val="center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решением</w:t>
      </w:r>
      <w:r>
        <w:rPr>
          <w:color w:val="000000"/>
        </w:rPr>
        <w:t xml:space="preserve"> </w:t>
      </w:r>
      <w:r w:rsidR="00AF542B">
        <w:rPr>
          <w:bCs/>
          <w:color w:val="000000"/>
          <w:sz w:val="28"/>
          <w:szCs w:val="28"/>
        </w:rPr>
        <w:t xml:space="preserve">Совета </w:t>
      </w:r>
    </w:p>
    <w:p w14:paraId="2E7D2AD3" w14:textId="6FB0B8BF" w:rsidR="00AF542B" w:rsidRDefault="00AF542B" w:rsidP="00CB48A9">
      <w:pPr>
        <w:suppressAutoHyphens/>
        <w:ind w:left="4536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муниципального образования Щербиновский муниципальный район </w:t>
      </w:r>
    </w:p>
    <w:p w14:paraId="12E0AD02" w14:textId="1629A5A2" w:rsidR="00302A5F" w:rsidRDefault="00AF542B" w:rsidP="00CB48A9">
      <w:pPr>
        <w:suppressAutoHyphens/>
        <w:ind w:left="4536"/>
        <w:jc w:val="center"/>
        <w:rPr>
          <w:color w:val="000000"/>
        </w:rPr>
      </w:pPr>
      <w:r>
        <w:rPr>
          <w:bCs/>
          <w:color w:val="000000"/>
          <w:sz w:val="28"/>
          <w:szCs w:val="28"/>
        </w:rPr>
        <w:t xml:space="preserve">Краснодарского </w:t>
      </w:r>
      <w:r w:rsidR="00302A5F">
        <w:rPr>
          <w:sz w:val="28"/>
          <w:szCs w:val="28"/>
          <w:lang w:eastAsia="zh-CN"/>
        </w:rPr>
        <w:t>края</w:t>
      </w:r>
    </w:p>
    <w:p w14:paraId="22758B7C" w14:textId="50305AE9" w:rsidR="0099446F" w:rsidRDefault="00195767" w:rsidP="00195767">
      <w:pPr>
        <w:tabs>
          <w:tab w:val="left" w:pos="200"/>
          <w:tab w:val="left" w:pos="4820"/>
          <w:tab w:val="left" w:pos="4962"/>
          <w:tab w:val="left" w:pos="9356"/>
        </w:tabs>
        <w:suppressAutoHyphens/>
        <w:ind w:left="4536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9446F">
        <w:rPr>
          <w:sz w:val="28"/>
          <w:szCs w:val="28"/>
        </w:rPr>
        <w:t>от ___________</w:t>
      </w:r>
      <w:r w:rsidR="0025386D">
        <w:rPr>
          <w:sz w:val="28"/>
          <w:szCs w:val="28"/>
        </w:rPr>
        <w:t>___</w:t>
      </w:r>
      <w:r>
        <w:rPr>
          <w:sz w:val="28"/>
          <w:szCs w:val="28"/>
        </w:rPr>
        <w:t>___</w:t>
      </w:r>
      <w:r w:rsidR="0099446F">
        <w:rPr>
          <w:sz w:val="28"/>
          <w:szCs w:val="28"/>
        </w:rPr>
        <w:t xml:space="preserve"> № __</w:t>
      </w:r>
      <w:r w:rsidR="0025386D">
        <w:rPr>
          <w:sz w:val="28"/>
          <w:szCs w:val="28"/>
        </w:rPr>
        <w:t>___</w:t>
      </w:r>
      <w:r w:rsidR="0099446F">
        <w:rPr>
          <w:sz w:val="28"/>
          <w:szCs w:val="28"/>
        </w:rPr>
        <w:t>__</w:t>
      </w:r>
      <w:r>
        <w:rPr>
          <w:sz w:val="28"/>
          <w:szCs w:val="28"/>
        </w:rPr>
        <w:t>____</w:t>
      </w:r>
    </w:p>
    <w:p w14:paraId="1274EB91" w14:textId="77777777" w:rsidR="0099446F" w:rsidRDefault="0099446F" w:rsidP="00CB48A9">
      <w:pPr>
        <w:suppressAutoHyphens/>
        <w:ind w:firstLine="567"/>
        <w:jc w:val="right"/>
        <w:rPr>
          <w:color w:val="000000"/>
          <w:sz w:val="17"/>
          <w:szCs w:val="17"/>
        </w:rPr>
      </w:pPr>
    </w:p>
    <w:p w14:paraId="2A7DD326" w14:textId="77777777" w:rsidR="0099446F" w:rsidRDefault="0099446F" w:rsidP="00CB48A9">
      <w:pPr>
        <w:suppressAutoHyphens/>
        <w:ind w:firstLine="567"/>
        <w:jc w:val="right"/>
        <w:rPr>
          <w:color w:val="000000"/>
          <w:sz w:val="17"/>
          <w:szCs w:val="17"/>
        </w:rPr>
      </w:pPr>
    </w:p>
    <w:p w14:paraId="381A187F" w14:textId="77777777" w:rsidR="0099446F" w:rsidRDefault="0099446F" w:rsidP="00CB48A9">
      <w:pPr>
        <w:suppressAutoHyphens/>
        <w:spacing w:line="360" w:lineRule="auto"/>
        <w:jc w:val="center"/>
        <w:rPr>
          <w:b/>
          <w:bCs/>
          <w:color w:val="000000"/>
          <w:sz w:val="28"/>
          <w:szCs w:val="28"/>
        </w:rPr>
      </w:pPr>
    </w:p>
    <w:p w14:paraId="5C2A82BF" w14:textId="77777777" w:rsidR="00AF542B" w:rsidRDefault="00AF542B" w:rsidP="00CB48A9">
      <w:pPr>
        <w:suppressAutoHyphens/>
        <w:spacing w:line="0" w:lineRule="atLeast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ПОЛОЖЕНИЕ</w:t>
      </w:r>
    </w:p>
    <w:p w14:paraId="65E6C595" w14:textId="77777777" w:rsidR="00AF542B" w:rsidRDefault="0099446F" w:rsidP="00CB48A9">
      <w:pPr>
        <w:suppressAutoHyphens/>
        <w:spacing w:line="0" w:lineRule="atLeast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о муниципальном контроле на автомобильном транспорте, </w:t>
      </w:r>
    </w:p>
    <w:p w14:paraId="6136CA0E" w14:textId="77777777" w:rsidR="00654392" w:rsidRDefault="0099446F" w:rsidP="00CB48A9">
      <w:pPr>
        <w:suppressAutoHyphens/>
        <w:spacing w:line="0" w:lineRule="atLeast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городском наземном электрическом транспорте </w:t>
      </w:r>
    </w:p>
    <w:p w14:paraId="0DF26EA1" w14:textId="6D4DEE49" w:rsidR="00654392" w:rsidRDefault="0099446F" w:rsidP="00CB48A9">
      <w:pPr>
        <w:suppressAutoHyphens/>
        <w:spacing w:line="0" w:lineRule="atLeast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и</w:t>
      </w:r>
      <w:r w:rsidR="00654392">
        <w:rPr>
          <w:b/>
          <w:bCs/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в дорожном хозяйстве</w:t>
      </w:r>
    </w:p>
    <w:p w14:paraId="6FF71473" w14:textId="77777777" w:rsidR="0099446F" w:rsidRDefault="0099446F" w:rsidP="00CB48A9">
      <w:pPr>
        <w:suppressAutoHyphens/>
        <w:spacing w:line="0" w:lineRule="atLeast"/>
        <w:jc w:val="center"/>
      </w:pPr>
    </w:p>
    <w:p w14:paraId="74D881C6" w14:textId="77777777" w:rsidR="00AF542B" w:rsidRDefault="00AF542B" w:rsidP="00CB48A9">
      <w:pPr>
        <w:suppressAutoHyphens/>
        <w:spacing w:line="0" w:lineRule="atLeast"/>
        <w:jc w:val="center"/>
      </w:pPr>
    </w:p>
    <w:p w14:paraId="30F78ED4" w14:textId="2CA1B1D0" w:rsidR="0099446F" w:rsidRPr="00FB18E9" w:rsidRDefault="00B30086" w:rsidP="009C07A0">
      <w:pPr>
        <w:pStyle w:val="ConsPlusNormal"/>
        <w:suppressAutoHyphens/>
        <w:spacing w:line="0" w:lineRule="atLeast"/>
        <w:ind w:firstLine="0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1. </w:t>
      </w:r>
      <w:r w:rsidR="0099446F" w:rsidRPr="00FB18E9">
        <w:rPr>
          <w:rFonts w:ascii="Times New Roman" w:hAnsi="Times New Roman"/>
          <w:bCs/>
          <w:color w:val="000000"/>
          <w:sz w:val="28"/>
          <w:szCs w:val="28"/>
        </w:rPr>
        <w:t>Общие положения</w:t>
      </w:r>
    </w:p>
    <w:p w14:paraId="242F2546" w14:textId="77777777" w:rsidR="009F2E1C" w:rsidRDefault="009F2E1C" w:rsidP="00CB48A9">
      <w:pPr>
        <w:pStyle w:val="ConsPlusNormal"/>
        <w:suppressAutoHyphens/>
        <w:spacing w:line="0" w:lineRule="atLeast"/>
        <w:ind w:left="720" w:firstLine="0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55616A2C" w14:textId="77777777" w:rsidR="0014117B" w:rsidRDefault="0014117B" w:rsidP="0014117B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14117B">
        <w:rPr>
          <w:rFonts w:eastAsia="Calibri"/>
          <w:sz w:val="28"/>
          <w:szCs w:val="28"/>
          <w:lang w:eastAsia="en-US"/>
        </w:rPr>
        <w:t>1.1. Настоящее Положение устанавливает порядок организации и ос</w:t>
      </w:r>
      <w:r w:rsidRPr="0014117B">
        <w:rPr>
          <w:rFonts w:eastAsia="Calibri"/>
          <w:sz w:val="28"/>
          <w:szCs w:val="28"/>
          <w:lang w:eastAsia="en-US"/>
        </w:rPr>
        <w:t>у</w:t>
      </w:r>
      <w:r w:rsidRPr="0014117B">
        <w:rPr>
          <w:rFonts w:eastAsia="Calibri"/>
          <w:sz w:val="28"/>
          <w:szCs w:val="28"/>
          <w:lang w:eastAsia="en-US"/>
        </w:rPr>
        <w:t>ществления муниципального контроля на автомобильном транспорте, горо</w:t>
      </w:r>
      <w:r w:rsidRPr="0014117B">
        <w:rPr>
          <w:rFonts w:eastAsia="Calibri"/>
          <w:sz w:val="28"/>
          <w:szCs w:val="28"/>
          <w:lang w:eastAsia="en-US"/>
        </w:rPr>
        <w:t>д</w:t>
      </w:r>
      <w:r w:rsidRPr="0014117B">
        <w:rPr>
          <w:rFonts w:eastAsia="Calibri"/>
          <w:sz w:val="28"/>
          <w:szCs w:val="28"/>
          <w:lang w:eastAsia="en-US"/>
        </w:rPr>
        <w:t>ском наземном электрическом транспорте и в дорожном хозяйстве вне границ населенных пунктов в границах муниципального образования Щербиновский муниципальный район Краснодарского края (далее так же – муниципальный контроль).</w:t>
      </w:r>
    </w:p>
    <w:p w14:paraId="32E2C0C4" w14:textId="77777777" w:rsidR="008416D1" w:rsidRPr="008416D1" w:rsidRDefault="008416D1" w:rsidP="008416D1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8416D1">
        <w:rPr>
          <w:rFonts w:eastAsia="Calibri"/>
          <w:sz w:val="28"/>
          <w:szCs w:val="28"/>
          <w:lang w:eastAsia="en-US"/>
        </w:rPr>
        <w:t>1.2. Муниципальный контроль осуществляется посредством профилакт</w:t>
      </w:r>
      <w:r w:rsidRPr="008416D1">
        <w:rPr>
          <w:rFonts w:eastAsia="Calibri"/>
          <w:sz w:val="28"/>
          <w:szCs w:val="28"/>
          <w:lang w:eastAsia="en-US"/>
        </w:rPr>
        <w:t>и</w:t>
      </w:r>
      <w:r w:rsidRPr="008416D1">
        <w:rPr>
          <w:rFonts w:eastAsia="Calibri"/>
          <w:sz w:val="28"/>
          <w:szCs w:val="28"/>
          <w:lang w:eastAsia="en-US"/>
        </w:rPr>
        <w:t>ки нарушений обязательных требований, организации и проведения контрол</w:t>
      </w:r>
      <w:r w:rsidRPr="008416D1">
        <w:rPr>
          <w:rFonts w:eastAsia="Calibri"/>
          <w:sz w:val="28"/>
          <w:szCs w:val="28"/>
          <w:lang w:eastAsia="en-US"/>
        </w:rPr>
        <w:t>ь</w:t>
      </w:r>
      <w:r w:rsidRPr="008416D1">
        <w:rPr>
          <w:rFonts w:eastAsia="Calibri"/>
          <w:sz w:val="28"/>
          <w:szCs w:val="28"/>
          <w:lang w:eastAsia="en-US"/>
        </w:rPr>
        <w:t>ных мероприятий, принятия предусмотренных законодательством Российской Федерации мер по пресечению, предупреждению и (или) устранению после</w:t>
      </w:r>
      <w:r w:rsidRPr="008416D1">
        <w:rPr>
          <w:rFonts w:eastAsia="Calibri"/>
          <w:sz w:val="28"/>
          <w:szCs w:val="28"/>
          <w:lang w:eastAsia="en-US"/>
        </w:rPr>
        <w:t>д</w:t>
      </w:r>
      <w:r w:rsidRPr="008416D1">
        <w:rPr>
          <w:rFonts w:eastAsia="Calibri"/>
          <w:sz w:val="28"/>
          <w:szCs w:val="28"/>
          <w:lang w:eastAsia="en-US"/>
        </w:rPr>
        <w:t>ствий выявленных нарушений обязательных требований.</w:t>
      </w:r>
    </w:p>
    <w:p w14:paraId="38BAD813" w14:textId="77777777" w:rsidR="008416D1" w:rsidRPr="008416D1" w:rsidRDefault="008416D1" w:rsidP="008416D1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8416D1">
        <w:rPr>
          <w:rFonts w:eastAsia="Calibri"/>
          <w:sz w:val="28"/>
          <w:szCs w:val="28"/>
          <w:lang w:eastAsia="en-US"/>
        </w:rPr>
        <w:t>1.3. Предметом муниципального контроля является соблюдение юрид</w:t>
      </w:r>
      <w:r w:rsidRPr="008416D1">
        <w:rPr>
          <w:rFonts w:eastAsia="Calibri"/>
          <w:sz w:val="28"/>
          <w:szCs w:val="28"/>
          <w:lang w:eastAsia="en-US"/>
        </w:rPr>
        <w:t>и</w:t>
      </w:r>
      <w:r w:rsidRPr="008416D1">
        <w:rPr>
          <w:rFonts w:eastAsia="Calibri"/>
          <w:sz w:val="28"/>
          <w:szCs w:val="28"/>
          <w:lang w:eastAsia="en-US"/>
        </w:rPr>
        <w:t>ческими лицами, индивидуальными предпринимателями и физическими лиц</w:t>
      </w:r>
      <w:r w:rsidRPr="008416D1">
        <w:rPr>
          <w:rFonts w:eastAsia="Calibri"/>
          <w:sz w:val="28"/>
          <w:szCs w:val="28"/>
          <w:lang w:eastAsia="en-US"/>
        </w:rPr>
        <w:t>а</w:t>
      </w:r>
      <w:r w:rsidRPr="008416D1">
        <w:rPr>
          <w:rFonts w:eastAsia="Calibri"/>
          <w:sz w:val="28"/>
          <w:szCs w:val="28"/>
          <w:lang w:eastAsia="en-US"/>
        </w:rPr>
        <w:t>ми (далее - контролируемые лица) обязательных требований:</w:t>
      </w:r>
    </w:p>
    <w:p w14:paraId="73002E69" w14:textId="77777777" w:rsidR="008416D1" w:rsidRPr="008416D1" w:rsidRDefault="008416D1" w:rsidP="008416D1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8416D1">
        <w:rPr>
          <w:rFonts w:eastAsia="Calibri"/>
          <w:sz w:val="28"/>
          <w:szCs w:val="28"/>
          <w:lang w:eastAsia="en-US"/>
        </w:rPr>
        <w:t>1) в области автомобильных дорог и дорожной деятельности, установле</w:t>
      </w:r>
      <w:r w:rsidRPr="008416D1">
        <w:rPr>
          <w:rFonts w:eastAsia="Calibri"/>
          <w:sz w:val="28"/>
          <w:szCs w:val="28"/>
          <w:lang w:eastAsia="en-US"/>
        </w:rPr>
        <w:t>н</w:t>
      </w:r>
      <w:r w:rsidRPr="008416D1">
        <w:rPr>
          <w:rFonts w:eastAsia="Calibri"/>
          <w:sz w:val="28"/>
          <w:szCs w:val="28"/>
          <w:lang w:eastAsia="en-US"/>
        </w:rPr>
        <w:t>ных в отношении автомобильных дорог:</w:t>
      </w:r>
    </w:p>
    <w:p w14:paraId="6901665B" w14:textId="77777777" w:rsidR="008416D1" w:rsidRPr="008416D1" w:rsidRDefault="008416D1" w:rsidP="008416D1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8416D1">
        <w:rPr>
          <w:rFonts w:eastAsia="Calibri"/>
          <w:sz w:val="28"/>
          <w:szCs w:val="28"/>
          <w:lang w:eastAsia="en-US"/>
        </w:rPr>
        <w:t>к эксплуатации объектов дорожного сервиса, размещенных в полосах о</w:t>
      </w:r>
      <w:r w:rsidRPr="008416D1">
        <w:rPr>
          <w:rFonts w:eastAsia="Calibri"/>
          <w:sz w:val="28"/>
          <w:szCs w:val="28"/>
          <w:lang w:eastAsia="en-US"/>
        </w:rPr>
        <w:t>т</w:t>
      </w:r>
      <w:r w:rsidRPr="008416D1">
        <w:rPr>
          <w:rFonts w:eastAsia="Calibri"/>
          <w:sz w:val="28"/>
          <w:szCs w:val="28"/>
          <w:lang w:eastAsia="en-US"/>
        </w:rPr>
        <w:t>вода и (или) придорожных полосах автомобильных дорог общего пользования;</w:t>
      </w:r>
    </w:p>
    <w:p w14:paraId="75C0A6C5" w14:textId="77777777" w:rsidR="008416D1" w:rsidRPr="008416D1" w:rsidRDefault="008416D1" w:rsidP="008416D1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8416D1">
        <w:rPr>
          <w:rFonts w:eastAsia="Calibri"/>
          <w:sz w:val="28"/>
          <w:szCs w:val="28"/>
          <w:lang w:eastAsia="en-US"/>
        </w:rPr>
        <w:t>к осуществлению работ по капитальному ремонту, ремонту и содерж</w:t>
      </w:r>
      <w:r w:rsidRPr="008416D1">
        <w:rPr>
          <w:rFonts w:eastAsia="Calibri"/>
          <w:sz w:val="28"/>
          <w:szCs w:val="28"/>
          <w:lang w:eastAsia="en-US"/>
        </w:rPr>
        <w:t>а</w:t>
      </w:r>
      <w:r w:rsidRPr="008416D1">
        <w:rPr>
          <w:rFonts w:eastAsia="Calibri"/>
          <w:sz w:val="28"/>
          <w:szCs w:val="28"/>
          <w:lang w:eastAsia="en-US"/>
        </w:rPr>
        <w:t>нию автомобильных дорог общего пользования и искусственных дорожных с</w:t>
      </w:r>
      <w:r w:rsidRPr="008416D1">
        <w:rPr>
          <w:rFonts w:eastAsia="Calibri"/>
          <w:sz w:val="28"/>
          <w:szCs w:val="28"/>
          <w:lang w:eastAsia="en-US"/>
        </w:rPr>
        <w:t>о</w:t>
      </w:r>
      <w:r w:rsidRPr="008416D1">
        <w:rPr>
          <w:rFonts w:eastAsia="Calibri"/>
          <w:sz w:val="28"/>
          <w:szCs w:val="28"/>
          <w:lang w:eastAsia="en-US"/>
        </w:rPr>
        <w:t>оружений на них (включая требования к дорожно-строительным материалам и изделиям) в части обеспечения сохранности автомобильных дорог;</w:t>
      </w:r>
    </w:p>
    <w:p w14:paraId="7ACABB1D" w14:textId="77777777" w:rsidR="008416D1" w:rsidRPr="008416D1" w:rsidRDefault="008416D1" w:rsidP="008416D1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8416D1">
        <w:rPr>
          <w:rFonts w:eastAsia="Calibri"/>
          <w:sz w:val="28"/>
          <w:szCs w:val="28"/>
          <w:lang w:eastAsia="en-US"/>
        </w:rPr>
        <w:t>2) установленных в отношении перевозок по муниципальным маршрутам регулярных перевозок, не относящихся к предмету федерального государстве</w:t>
      </w:r>
      <w:r w:rsidRPr="008416D1">
        <w:rPr>
          <w:rFonts w:eastAsia="Calibri"/>
          <w:sz w:val="28"/>
          <w:szCs w:val="28"/>
          <w:lang w:eastAsia="en-US"/>
        </w:rPr>
        <w:t>н</w:t>
      </w:r>
      <w:r w:rsidRPr="008416D1">
        <w:rPr>
          <w:rFonts w:eastAsia="Calibri"/>
          <w:sz w:val="28"/>
          <w:szCs w:val="28"/>
          <w:lang w:eastAsia="en-US"/>
        </w:rPr>
        <w:t xml:space="preserve">ного контроля (надзора) на автомобильном транспорте, городском наземном </w:t>
      </w:r>
      <w:r w:rsidRPr="008416D1">
        <w:rPr>
          <w:rFonts w:eastAsia="Calibri"/>
          <w:sz w:val="28"/>
          <w:szCs w:val="28"/>
          <w:lang w:eastAsia="en-US"/>
        </w:rPr>
        <w:lastRenderedPageBreak/>
        <w:t>электрическом транспорте и в дорожном хозяйстве в области организации р</w:t>
      </w:r>
      <w:r w:rsidRPr="008416D1">
        <w:rPr>
          <w:rFonts w:eastAsia="Calibri"/>
          <w:sz w:val="28"/>
          <w:szCs w:val="28"/>
          <w:lang w:eastAsia="en-US"/>
        </w:rPr>
        <w:t>е</w:t>
      </w:r>
      <w:r w:rsidRPr="008416D1">
        <w:rPr>
          <w:rFonts w:eastAsia="Calibri"/>
          <w:sz w:val="28"/>
          <w:szCs w:val="28"/>
          <w:lang w:eastAsia="en-US"/>
        </w:rPr>
        <w:t>гулярных перевозок.</w:t>
      </w:r>
    </w:p>
    <w:p w14:paraId="4E7948F0" w14:textId="77777777" w:rsidR="008416D1" w:rsidRPr="008416D1" w:rsidRDefault="008416D1" w:rsidP="008416D1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8416D1">
        <w:rPr>
          <w:rFonts w:eastAsia="Calibri"/>
          <w:sz w:val="28"/>
          <w:szCs w:val="28"/>
          <w:lang w:eastAsia="en-US"/>
        </w:rPr>
        <w:t>Предметом муниципального контроля является также исполнение реш</w:t>
      </w:r>
      <w:r w:rsidRPr="008416D1">
        <w:rPr>
          <w:rFonts w:eastAsia="Calibri"/>
          <w:sz w:val="28"/>
          <w:szCs w:val="28"/>
          <w:lang w:eastAsia="en-US"/>
        </w:rPr>
        <w:t>е</w:t>
      </w:r>
      <w:r w:rsidRPr="008416D1">
        <w:rPr>
          <w:rFonts w:eastAsia="Calibri"/>
          <w:sz w:val="28"/>
          <w:szCs w:val="28"/>
          <w:lang w:eastAsia="en-US"/>
        </w:rPr>
        <w:t>ний, принимаемых по результатам контрольных мероприятий.</w:t>
      </w:r>
    </w:p>
    <w:p w14:paraId="1DEFED57" w14:textId="77777777" w:rsidR="008416D1" w:rsidRPr="008416D1" w:rsidRDefault="008416D1" w:rsidP="008416D1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8416D1">
        <w:rPr>
          <w:rFonts w:eastAsia="Calibri"/>
          <w:sz w:val="28"/>
          <w:szCs w:val="28"/>
          <w:lang w:eastAsia="en-US"/>
        </w:rPr>
        <w:t>1.4. Объектами муниципального контроля (далее так же - объект ко</w:t>
      </w:r>
      <w:r w:rsidRPr="008416D1">
        <w:rPr>
          <w:rFonts w:eastAsia="Calibri"/>
          <w:sz w:val="28"/>
          <w:szCs w:val="28"/>
          <w:lang w:eastAsia="en-US"/>
        </w:rPr>
        <w:t>н</w:t>
      </w:r>
      <w:r w:rsidRPr="008416D1">
        <w:rPr>
          <w:rFonts w:eastAsia="Calibri"/>
          <w:sz w:val="28"/>
          <w:szCs w:val="28"/>
          <w:lang w:eastAsia="en-US"/>
        </w:rPr>
        <w:t>троля) являются:</w:t>
      </w:r>
    </w:p>
    <w:p w14:paraId="1870E764" w14:textId="77777777" w:rsidR="008416D1" w:rsidRPr="008416D1" w:rsidRDefault="008416D1" w:rsidP="008416D1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8416D1">
        <w:rPr>
          <w:rFonts w:eastAsia="Calibri"/>
          <w:sz w:val="28"/>
          <w:szCs w:val="28"/>
          <w:lang w:eastAsia="en-US"/>
        </w:rPr>
        <w:t>1) деятельность, действия (бездействие) контролируемых лиц на автом</w:t>
      </w:r>
      <w:r w:rsidRPr="008416D1">
        <w:rPr>
          <w:rFonts w:eastAsia="Calibri"/>
          <w:sz w:val="28"/>
          <w:szCs w:val="28"/>
          <w:lang w:eastAsia="en-US"/>
        </w:rPr>
        <w:t>о</w:t>
      </w:r>
      <w:r w:rsidRPr="008416D1">
        <w:rPr>
          <w:rFonts w:eastAsia="Calibri"/>
          <w:sz w:val="28"/>
          <w:szCs w:val="28"/>
          <w:lang w:eastAsia="en-US"/>
        </w:rPr>
        <w:t>бильном транспорте, городском наземном электрическом транспорте и в д</w:t>
      </w:r>
      <w:r w:rsidRPr="008416D1">
        <w:rPr>
          <w:rFonts w:eastAsia="Calibri"/>
          <w:sz w:val="28"/>
          <w:szCs w:val="28"/>
          <w:lang w:eastAsia="en-US"/>
        </w:rPr>
        <w:t>о</w:t>
      </w:r>
      <w:r w:rsidRPr="008416D1">
        <w:rPr>
          <w:rFonts w:eastAsia="Calibri"/>
          <w:sz w:val="28"/>
          <w:szCs w:val="28"/>
          <w:lang w:eastAsia="en-US"/>
        </w:rPr>
        <w:t>рожном хозяйстве, в рамках, которых должны соблюдаться обязательные тр</w:t>
      </w:r>
      <w:r w:rsidRPr="008416D1">
        <w:rPr>
          <w:rFonts w:eastAsia="Calibri"/>
          <w:sz w:val="28"/>
          <w:szCs w:val="28"/>
          <w:lang w:eastAsia="en-US"/>
        </w:rPr>
        <w:t>е</w:t>
      </w:r>
      <w:r w:rsidRPr="008416D1">
        <w:rPr>
          <w:rFonts w:eastAsia="Calibri"/>
          <w:sz w:val="28"/>
          <w:szCs w:val="28"/>
          <w:lang w:eastAsia="en-US"/>
        </w:rPr>
        <w:t>бования, в том числе предъявляемые к контролируемым лицам, осуществля</w:t>
      </w:r>
      <w:r w:rsidRPr="008416D1">
        <w:rPr>
          <w:rFonts w:eastAsia="Calibri"/>
          <w:sz w:val="28"/>
          <w:szCs w:val="28"/>
          <w:lang w:eastAsia="en-US"/>
        </w:rPr>
        <w:t>ю</w:t>
      </w:r>
      <w:r w:rsidRPr="008416D1">
        <w:rPr>
          <w:rFonts w:eastAsia="Calibri"/>
          <w:sz w:val="28"/>
          <w:szCs w:val="28"/>
          <w:lang w:eastAsia="en-US"/>
        </w:rPr>
        <w:t>щим деятельность, действия (бездействие);</w:t>
      </w:r>
    </w:p>
    <w:p w14:paraId="3E69B76D" w14:textId="77777777" w:rsidR="008416D1" w:rsidRPr="008416D1" w:rsidRDefault="008416D1" w:rsidP="008416D1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8416D1">
        <w:rPr>
          <w:rFonts w:eastAsia="Calibri"/>
          <w:sz w:val="28"/>
          <w:szCs w:val="28"/>
          <w:lang w:eastAsia="en-US"/>
        </w:rPr>
        <w:t>2) результаты деятельности контролируемых лиц, в том числе работы и услуги, к которым предъявляются обязательные требования;</w:t>
      </w:r>
    </w:p>
    <w:p w14:paraId="78AEB11A" w14:textId="77777777" w:rsidR="008416D1" w:rsidRPr="008416D1" w:rsidRDefault="008416D1" w:rsidP="008416D1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8416D1">
        <w:rPr>
          <w:rFonts w:eastAsia="Calibri"/>
          <w:sz w:val="28"/>
          <w:szCs w:val="28"/>
          <w:lang w:eastAsia="en-US"/>
        </w:rPr>
        <w:t>3) здания, строения, сооружения, территории, включая земельные учас</w:t>
      </w:r>
      <w:r w:rsidRPr="008416D1">
        <w:rPr>
          <w:rFonts w:eastAsia="Calibri"/>
          <w:sz w:val="28"/>
          <w:szCs w:val="28"/>
          <w:lang w:eastAsia="en-US"/>
        </w:rPr>
        <w:t>т</w:t>
      </w:r>
      <w:r w:rsidRPr="008416D1">
        <w:rPr>
          <w:rFonts w:eastAsia="Calibri"/>
          <w:sz w:val="28"/>
          <w:szCs w:val="28"/>
          <w:lang w:eastAsia="en-US"/>
        </w:rPr>
        <w:t>ки, предметы и другие объекты, которыми контролируемые лицами владеют и (или) пользуются и к которым предъявляются обязательные требования.</w:t>
      </w:r>
    </w:p>
    <w:p w14:paraId="53339191" w14:textId="77777777" w:rsidR="008416D1" w:rsidRDefault="008416D1" w:rsidP="009C07A0">
      <w:pPr>
        <w:pStyle w:val="ConsPlusNormal"/>
        <w:suppressAutoHyphens/>
        <w:ind w:firstLine="0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6EFB5753" w14:textId="533B4821" w:rsidR="0084015E" w:rsidRPr="00FB18E9" w:rsidRDefault="0084015E" w:rsidP="009C07A0">
      <w:pPr>
        <w:pStyle w:val="ConsPlusNormal"/>
        <w:suppressAutoHyphens/>
        <w:ind w:firstLine="0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FB18E9">
        <w:rPr>
          <w:rFonts w:ascii="Times New Roman" w:hAnsi="Times New Roman"/>
          <w:bCs/>
          <w:color w:val="000000" w:themeColor="text1"/>
          <w:sz w:val="28"/>
          <w:szCs w:val="28"/>
        </w:rPr>
        <w:t>2. Уполномоченный орган, осуществляющий</w:t>
      </w:r>
    </w:p>
    <w:p w14:paraId="3B51F434" w14:textId="756E57EC" w:rsidR="0084015E" w:rsidRDefault="0084015E" w:rsidP="009C07A0">
      <w:pPr>
        <w:pStyle w:val="ConsPlusNormal"/>
        <w:suppressAutoHyphens/>
        <w:spacing w:line="0" w:lineRule="atLeast"/>
        <w:ind w:firstLine="0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FB18E9">
        <w:rPr>
          <w:rFonts w:ascii="Times New Roman" w:hAnsi="Times New Roman"/>
          <w:bCs/>
          <w:color w:val="000000" w:themeColor="text1"/>
          <w:sz w:val="28"/>
          <w:szCs w:val="28"/>
        </w:rPr>
        <w:t>муниципальный контроль</w:t>
      </w:r>
    </w:p>
    <w:p w14:paraId="252FEDED" w14:textId="77777777" w:rsidR="009C07A0" w:rsidRPr="00FB18E9" w:rsidRDefault="009C07A0" w:rsidP="009C07A0">
      <w:pPr>
        <w:pStyle w:val="ConsPlusNormal"/>
        <w:suppressAutoHyphens/>
        <w:spacing w:line="0" w:lineRule="atLeast"/>
        <w:ind w:firstLine="0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53ECD1B8" w14:textId="77777777" w:rsidR="008416D1" w:rsidRPr="008416D1" w:rsidRDefault="008416D1" w:rsidP="008416D1">
      <w:pPr>
        <w:overflowPunct/>
        <w:autoSpaceDE/>
        <w:autoSpaceDN/>
        <w:adjustRightInd/>
        <w:ind w:firstLine="708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8416D1">
        <w:rPr>
          <w:rFonts w:eastAsia="Calibri"/>
          <w:sz w:val="28"/>
          <w:szCs w:val="28"/>
          <w:lang w:eastAsia="en-US"/>
        </w:rPr>
        <w:t>Уполномоченным органом муниципального контроля является админ</w:t>
      </w:r>
      <w:r w:rsidRPr="008416D1">
        <w:rPr>
          <w:rFonts w:eastAsia="Calibri"/>
          <w:sz w:val="28"/>
          <w:szCs w:val="28"/>
          <w:lang w:eastAsia="en-US"/>
        </w:rPr>
        <w:t>и</w:t>
      </w:r>
      <w:r w:rsidRPr="008416D1">
        <w:rPr>
          <w:rFonts w:eastAsia="Calibri"/>
          <w:sz w:val="28"/>
          <w:szCs w:val="28"/>
          <w:lang w:eastAsia="en-US"/>
        </w:rPr>
        <w:t>страция муниципального образования Щербиновский муниципальный район Краснодарского края (далее - Администрация), в лице отдела по вопросам строительства, жилищно-коммунального хозяйства и транспорта администр</w:t>
      </w:r>
      <w:r w:rsidRPr="008416D1">
        <w:rPr>
          <w:rFonts w:eastAsia="Calibri"/>
          <w:sz w:val="28"/>
          <w:szCs w:val="28"/>
          <w:lang w:eastAsia="en-US"/>
        </w:rPr>
        <w:t>а</w:t>
      </w:r>
      <w:r w:rsidRPr="008416D1">
        <w:rPr>
          <w:rFonts w:eastAsia="Calibri"/>
          <w:sz w:val="28"/>
          <w:szCs w:val="28"/>
          <w:lang w:eastAsia="en-US"/>
        </w:rPr>
        <w:t>ции муниципального образования Щербиновский муниципальный район Кра</w:t>
      </w:r>
      <w:r w:rsidRPr="008416D1">
        <w:rPr>
          <w:rFonts w:eastAsia="Calibri"/>
          <w:sz w:val="28"/>
          <w:szCs w:val="28"/>
          <w:lang w:eastAsia="en-US"/>
        </w:rPr>
        <w:t>с</w:t>
      </w:r>
      <w:r w:rsidRPr="008416D1">
        <w:rPr>
          <w:rFonts w:eastAsia="Calibri"/>
          <w:sz w:val="28"/>
          <w:szCs w:val="28"/>
          <w:lang w:eastAsia="en-US"/>
        </w:rPr>
        <w:t>нодарского края, непосредственно осуществляющего муниципальный контроль (далее - Контрольный орган).</w:t>
      </w:r>
    </w:p>
    <w:p w14:paraId="208E95DA" w14:textId="49EC83E8" w:rsidR="00053260" w:rsidRPr="00053260" w:rsidRDefault="00053260" w:rsidP="007258E5">
      <w:pPr>
        <w:tabs>
          <w:tab w:val="left" w:pos="1276"/>
        </w:tabs>
        <w:overflowPunct/>
        <w:adjustRightInd/>
        <w:ind w:firstLine="709"/>
        <w:jc w:val="both"/>
        <w:textAlignment w:val="auto"/>
        <w:rPr>
          <w:sz w:val="28"/>
          <w:szCs w:val="22"/>
          <w:lang w:eastAsia="en-US"/>
        </w:rPr>
      </w:pPr>
      <w:r w:rsidRPr="00053260">
        <w:rPr>
          <w:sz w:val="28"/>
          <w:szCs w:val="22"/>
          <w:lang w:eastAsia="en-US"/>
        </w:rPr>
        <w:t>Контрольный орган обеспечивает учет объектов контроля в рамках ос</w:t>
      </w:r>
      <w:r w:rsidRPr="00053260">
        <w:rPr>
          <w:sz w:val="28"/>
          <w:szCs w:val="22"/>
          <w:lang w:eastAsia="en-US"/>
        </w:rPr>
        <w:t>у</w:t>
      </w:r>
      <w:r w:rsidRPr="00053260">
        <w:rPr>
          <w:sz w:val="28"/>
          <w:szCs w:val="22"/>
          <w:lang w:eastAsia="en-US"/>
        </w:rPr>
        <w:t>ществления муниципального контроля.</w:t>
      </w:r>
    </w:p>
    <w:p w14:paraId="19179182" w14:textId="49BEB390" w:rsidR="00053260" w:rsidRPr="00053260" w:rsidRDefault="00053260" w:rsidP="007258E5">
      <w:pPr>
        <w:tabs>
          <w:tab w:val="left" w:pos="1276"/>
        </w:tabs>
        <w:overflowPunct/>
        <w:adjustRightInd/>
        <w:spacing w:line="238" w:lineRule="auto"/>
        <w:ind w:firstLine="709"/>
        <w:jc w:val="both"/>
        <w:textAlignment w:val="auto"/>
        <w:rPr>
          <w:sz w:val="28"/>
          <w:szCs w:val="28"/>
          <w:lang w:eastAsia="en-US"/>
        </w:rPr>
      </w:pPr>
      <w:r w:rsidRPr="00053260">
        <w:rPr>
          <w:spacing w:val="-2"/>
          <w:sz w:val="28"/>
          <w:szCs w:val="28"/>
          <w:lang w:eastAsia="en-US"/>
        </w:rPr>
        <w:t>При</w:t>
      </w:r>
      <w:r w:rsidRPr="00053260">
        <w:rPr>
          <w:spacing w:val="-16"/>
          <w:sz w:val="28"/>
          <w:szCs w:val="28"/>
          <w:lang w:eastAsia="en-US"/>
        </w:rPr>
        <w:t xml:space="preserve"> </w:t>
      </w:r>
      <w:r w:rsidRPr="00053260">
        <w:rPr>
          <w:spacing w:val="-2"/>
          <w:sz w:val="28"/>
          <w:szCs w:val="28"/>
          <w:lang w:eastAsia="en-US"/>
        </w:rPr>
        <w:t>сборе,</w:t>
      </w:r>
      <w:r w:rsidRPr="00053260">
        <w:rPr>
          <w:spacing w:val="-15"/>
          <w:sz w:val="28"/>
          <w:szCs w:val="28"/>
          <w:lang w:eastAsia="en-US"/>
        </w:rPr>
        <w:t xml:space="preserve"> </w:t>
      </w:r>
      <w:r w:rsidRPr="00053260">
        <w:rPr>
          <w:spacing w:val="-2"/>
          <w:sz w:val="28"/>
          <w:szCs w:val="28"/>
          <w:lang w:eastAsia="en-US"/>
        </w:rPr>
        <w:t>обработке,</w:t>
      </w:r>
      <w:r w:rsidRPr="00053260">
        <w:rPr>
          <w:spacing w:val="-16"/>
          <w:sz w:val="28"/>
          <w:szCs w:val="28"/>
          <w:lang w:eastAsia="en-US"/>
        </w:rPr>
        <w:t xml:space="preserve"> </w:t>
      </w:r>
      <w:r w:rsidRPr="00053260">
        <w:rPr>
          <w:spacing w:val="-2"/>
          <w:sz w:val="28"/>
          <w:szCs w:val="28"/>
          <w:lang w:eastAsia="en-US"/>
        </w:rPr>
        <w:t>анализе</w:t>
      </w:r>
      <w:r w:rsidRPr="00053260">
        <w:rPr>
          <w:spacing w:val="-15"/>
          <w:sz w:val="28"/>
          <w:szCs w:val="28"/>
          <w:lang w:eastAsia="en-US"/>
        </w:rPr>
        <w:t xml:space="preserve"> </w:t>
      </w:r>
      <w:r w:rsidRPr="00053260">
        <w:rPr>
          <w:spacing w:val="-2"/>
          <w:sz w:val="28"/>
          <w:szCs w:val="28"/>
          <w:lang w:eastAsia="en-US"/>
        </w:rPr>
        <w:t>и</w:t>
      </w:r>
      <w:r w:rsidRPr="00053260">
        <w:rPr>
          <w:spacing w:val="-16"/>
          <w:sz w:val="28"/>
          <w:szCs w:val="28"/>
          <w:lang w:eastAsia="en-US"/>
        </w:rPr>
        <w:t xml:space="preserve"> </w:t>
      </w:r>
      <w:r w:rsidRPr="00053260">
        <w:rPr>
          <w:spacing w:val="-2"/>
          <w:sz w:val="28"/>
          <w:szCs w:val="28"/>
          <w:lang w:eastAsia="en-US"/>
        </w:rPr>
        <w:t>учете</w:t>
      </w:r>
      <w:r w:rsidRPr="00053260">
        <w:rPr>
          <w:spacing w:val="-15"/>
          <w:sz w:val="28"/>
          <w:szCs w:val="28"/>
          <w:lang w:eastAsia="en-US"/>
        </w:rPr>
        <w:t xml:space="preserve"> </w:t>
      </w:r>
      <w:r w:rsidRPr="00053260">
        <w:rPr>
          <w:spacing w:val="-2"/>
          <w:sz w:val="28"/>
          <w:szCs w:val="28"/>
          <w:lang w:eastAsia="en-US"/>
        </w:rPr>
        <w:t>сведений</w:t>
      </w:r>
      <w:r w:rsidRPr="00053260">
        <w:rPr>
          <w:spacing w:val="-16"/>
          <w:sz w:val="28"/>
          <w:szCs w:val="28"/>
          <w:lang w:eastAsia="en-US"/>
        </w:rPr>
        <w:t xml:space="preserve"> </w:t>
      </w:r>
      <w:r w:rsidRPr="00053260">
        <w:rPr>
          <w:spacing w:val="-2"/>
          <w:sz w:val="28"/>
          <w:szCs w:val="28"/>
          <w:lang w:eastAsia="en-US"/>
        </w:rPr>
        <w:t>об</w:t>
      </w:r>
      <w:r w:rsidRPr="00053260">
        <w:rPr>
          <w:spacing w:val="-15"/>
          <w:sz w:val="28"/>
          <w:szCs w:val="28"/>
          <w:lang w:eastAsia="en-US"/>
        </w:rPr>
        <w:t xml:space="preserve"> </w:t>
      </w:r>
      <w:r w:rsidRPr="00053260">
        <w:rPr>
          <w:spacing w:val="-2"/>
          <w:sz w:val="28"/>
          <w:szCs w:val="28"/>
          <w:lang w:eastAsia="en-US"/>
        </w:rPr>
        <w:t>объектах</w:t>
      </w:r>
      <w:r w:rsidRPr="00053260">
        <w:rPr>
          <w:spacing w:val="-16"/>
          <w:sz w:val="28"/>
          <w:szCs w:val="28"/>
          <w:lang w:eastAsia="en-US"/>
        </w:rPr>
        <w:t xml:space="preserve"> </w:t>
      </w:r>
      <w:r w:rsidRPr="00053260">
        <w:rPr>
          <w:spacing w:val="-2"/>
          <w:sz w:val="28"/>
          <w:szCs w:val="28"/>
          <w:lang w:eastAsia="en-US"/>
        </w:rPr>
        <w:t>муниципальн</w:t>
      </w:r>
      <w:r w:rsidRPr="00053260">
        <w:rPr>
          <w:spacing w:val="-2"/>
          <w:sz w:val="28"/>
          <w:szCs w:val="28"/>
          <w:lang w:eastAsia="en-US"/>
        </w:rPr>
        <w:t>о</w:t>
      </w:r>
      <w:r w:rsidRPr="00053260">
        <w:rPr>
          <w:spacing w:val="-2"/>
          <w:sz w:val="28"/>
          <w:szCs w:val="28"/>
          <w:lang w:eastAsia="en-US"/>
        </w:rPr>
        <w:t>го</w:t>
      </w:r>
      <w:r w:rsidRPr="00053260">
        <w:rPr>
          <w:spacing w:val="-16"/>
          <w:sz w:val="28"/>
          <w:szCs w:val="28"/>
          <w:lang w:eastAsia="en-US"/>
        </w:rPr>
        <w:t xml:space="preserve"> </w:t>
      </w:r>
      <w:r w:rsidRPr="00053260">
        <w:rPr>
          <w:spacing w:val="-2"/>
          <w:sz w:val="28"/>
          <w:szCs w:val="28"/>
          <w:lang w:eastAsia="en-US"/>
        </w:rPr>
        <w:t>контроля</w:t>
      </w:r>
      <w:r w:rsidRPr="00053260">
        <w:rPr>
          <w:spacing w:val="-15"/>
          <w:sz w:val="28"/>
          <w:szCs w:val="28"/>
          <w:lang w:eastAsia="en-US"/>
        </w:rPr>
        <w:t xml:space="preserve"> </w:t>
      </w:r>
      <w:r w:rsidRPr="00053260">
        <w:rPr>
          <w:spacing w:val="-2"/>
          <w:sz w:val="28"/>
          <w:szCs w:val="28"/>
          <w:lang w:eastAsia="en-US"/>
        </w:rPr>
        <w:t>для</w:t>
      </w:r>
      <w:r w:rsidRPr="00053260">
        <w:rPr>
          <w:spacing w:val="-16"/>
          <w:sz w:val="28"/>
          <w:szCs w:val="28"/>
          <w:lang w:eastAsia="en-US"/>
        </w:rPr>
        <w:t xml:space="preserve"> </w:t>
      </w:r>
      <w:r w:rsidRPr="00053260">
        <w:rPr>
          <w:spacing w:val="-2"/>
          <w:sz w:val="28"/>
          <w:szCs w:val="28"/>
          <w:lang w:eastAsia="en-US"/>
        </w:rPr>
        <w:t>целей</w:t>
      </w:r>
      <w:r w:rsidRPr="00053260">
        <w:rPr>
          <w:spacing w:val="-15"/>
          <w:sz w:val="28"/>
          <w:szCs w:val="28"/>
          <w:lang w:eastAsia="en-US"/>
        </w:rPr>
        <w:t xml:space="preserve"> </w:t>
      </w:r>
      <w:r w:rsidRPr="00053260">
        <w:rPr>
          <w:spacing w:val="-2"/>
          <w:sz w:val="28"/>
          <w:szCs w:val="28"/>
          <w:lang w:eastAsia="en-US"/>
        </w:rPr>
        <w:t>их</w:t>
      </w:r>
      <w:r w:rsidRPr="00053260">
        <w:rPr>
          <w:spacing w:val="-16"/>
          <w:sz w:val="28"/>
          <w:szCs w:val="28"/>
          <w:lang w:eastAsia="en-US"/>
        </w:rPr>
        <w:t xml:space="preserve"> </w:t>
      </w:r>
      <w:r w:rsidRPr="00053260">
        <w:rPr>
          <w:spacing w:val="-2"/>
          <w:sz w:val="28"/>
          <w:szCs w:val="28"/>
          <w:lang w:eastAsia="en-US"/>
        </w:rPr>
        <w:t>учета</w:t>
      </w:r>
      <w:r w:rsidRPr="00053260">
        <w:rPr>
          <w:spacing w:val="-15"/>
          <w:sz w:val="28"/>
          <w:szCs w:val="28"/>
          <w:lang w:eastAsia="en-US"/>
        </w:rPr>
        <w:t xml:space="preserve"> </w:t>
      </w:r>
      <w:r w:rsidRPr="00053260">
        <w:rPr>
          <w:spacing w:val="-2"/>
          <w:sz w:val="28"/>
          <w:szCs w:val="28"/>
          <w:lang w:eastAsia="en-US"/>
        </w:rPr>
        <w:t>используется</w:t>
      </w:r>
      <w:r w:rsidRPr="00053260">
        <w:rPr>
          <w:spacing w:val="-16"/>
          <w:sz w:val="28"/>
          <w:szCs w:val="28"/>
          <w:lang w:eastAsia="en-US"/>
        </w:rPr>
        <w:t xml:space="preserve"> </w:t>
      </w:r>
      <w:r w:rsidRPr="00053260">
        <w:rPr>
          <w:spacing w:val="-2"/>
          <w:sz w:val="28"/>
          <w:szCs w:val="28"/>
          <w:lang w:eastAsia="en-US"/>
        </w:rPr>
        <w:t>информация,</w:t>
      </w:r>
      <w:r w:rsidRPr="00053260">
        <w:rPr>
          <w:sz w:val="28"/>
          <w:szCs w:val="28"/>
          <w:lang w:eastAsia="en-US"/>
        </w:rPr>
        <w:t xml:space="preserve"> </w:t>
      </w:r>
      <w:r w:rsidRPr="00053260">
        <w:rPr>
          <w:spacing w:val="-2"/>
          <w:sz w:val="28"/>
          <w:szCs w:val="28"/>
          <w:lang w:eastAsia="en-US"/>
        </w:rPr>
        <w:t>представляемая</w:t>
      </w:r>
      <w:r w:rsidRPr="00053260">
        <w:rPr>
          <w:spacing w:val="-16"/>
          <w:sz w:val="28"/>
          <w:szCs w:val="28"/>
          <w:lang w:eastAsia="en-US"/>
        </w:rPr>
        <w:t xml:space="preserve"> </w:t>
      </w:r>
      <w:r w:rsidRPr="00053260">
        <w:rPr>
          <w:color w:val="050505"/>
          <w:spacing w:val="-2"/>
          <w:sz w:val="28"/>
          <w:szCs w:val="28"/>
          <w:lang w:eastAsia="en-US"/>
        </w:rPr>
        <w:t>в</w:t>
      </w:r>
      <w:r w:rsidRPr="00053260">
        <w:rPr>
          <w:color w:val="050505"/>
          <w:spacing w:val="-15"/>
          <w:sz w:val="28"/>
          <w:szCs w:val="28"/>
          <w:lang w:eastAsia="en-US"/>
        </w:rPr>
        <w:t xml:space="preserve"> </w:t>
      </w:r>
      <w:r w:rsidRPr="00053260">
        <w:rPr>
          <w:spacing w:val="-2"/>
          <w:sz w:val="28"/>
          <w:szCs w:val="28"/>
          <w:lang w:eastAsia="en-US"/>
        </w:rPr>
        <w:t>соо</w:t>
      </w:r>
      <w:r w:rsidRPr="00053260">
        <w:rPr>
          <w:spacing w:val="-2"/>
          <w:sz w:val="28"/>
          <w:szCs w:val="28"/>
          <w:lang w:eastAsia="en-US"/>
        </w:rPr>
        <w:t>т</w:t>
      </w:r>
      <w:r w:rsidRPr="00053260">
        <w:rPr>
          <w:spacing w:val="-2"/>
          <w:sz w:val="28"/>
          <w:szCs w:val="28"/>
          <w:lang w:eastAsia="en-US"/>
        </w:rPr>
        <w:t>ветствии</w:t>
      </w:r>
      <w:r w:rsidRPr="00053260">
        <w:rPr>
          <w:spacing w:val="-3"/>
          <w:sz w:val="28"/>
          <w:szCs w:val="28"/>
          <w:lang w:eastAsia="en-US"/>
        </w:rPr>
        <w:t xml:space="preserve"> </w:t>
      </w:r>
      <w:r w:rsidRPr="00053260">
        <w:rPr>
          <w:spacing w:val="-2"/>
          <w:sz w:val="28"/>
          <w:szCs w:val="28"/>
          <w:lang w:eastAsia="en-US"/>
        </w:rPr>
        <w:t>с</w:t>
      </w:r>
      <w:r w:rsidRPr="00053260">
        <w:rPr>
          <w:spacing w:val="-10"/>
          <w:sz w:val="28"/>
          <w:szCs w:val="28"/>
          <w:lang w:eastAsia="en-US"/>
        </w:rPr>
        <w:t xml:space="preserve"> </w:t>
      </w:r>
      <w:r w:rsidRPr="00053260">
        <w:rPr>
          <w:spacing w:val="-2"/>
          <w:sz w:val="28"/>
          <w:szCs w:val="28"/>
          <w:lang w:eastAsia="en-US"/>
        </w:rPr>
        <w:t>нормативн</w:t>
      </w:r>
      <w:r w:rsidR="001317CA">
        <w:rPr>
          <w:spacing w:val="-2"/>
          <w:sz w:val="28"/>
          <w:szCs w:val="28"/>
          <w:lang w:eastAsia="en-US"/>
        </w:rPr>
        <w:t xml:space="preserve">ыми </w:t>
      </w:r>
      <w:r w:rsidRPr="00053260">
        <w:rPr>
          <w:spacing w:val="-2"/>
          <w:sz w:val="28"/>
          <w:szCs w:val="28"/>
          <w:lang w:eastAsia="en-US"/>
        </w:rPr>
        <w:t>правовыми</w:t>
      </w:r>
      <w:r w:rsidRPr="00053260">
        <w:rPr>
          <w:spacing w:val="-16"/>
          <w:sz w:val="28"/>
          <w:szCs w:val="28"/>
          <w:lang w:eastAsia="en-US"/>
        </w:rPr>
        <w:t xml:space="preserve"> </w:t>
      </w:r>
      <w:r w:rsidRPr="00053260">
        <w:rPr>
          <w:spacing w:val="-2"/>
          <w:sz w:val="28"/>
          <w:szCs w:val="28"/>
          <w:lang w:eastAsia="en-US"/>
        </w:rPr>
        <w:t>актами, получаемая в</w:t>
      </w:r>
      <w:r w:rsidRPr="00053260">
        <w:rPr>
          <w:spacing w:val="-12"/>
          <w:sz w:val="28"/>
          <w:szCs w:val="28"/>
          <w:lang w:eastAsia="en-US"/>
        </w:rPr>
        <w:t xml:space="preserve"> </w:t>
      </w:r>
      <w:r w:rsidRPr="00053260">
        <w:rPr>
          <w:spacing w:val="-2"/>
          <w:sz w:val="28"/>
          <w:szCs w:val="28"/>
          <w:lang w:eastAsia="en-US"/>
        </w:rPr>
        <w:t>рамках межведо</w:t>
      </w:r>
      <w:r w:rsidRPr="00053260">
        <w:rPr>
          <w:spacing w:val="-2"/>
          <w:sz w:val="28"/>
          <w:szCs w:val="28"/>
          <w:lang w:eastAsia="en-US"/>
        </w:rPr>
        <w:t>м</w:t>
      </w:r>
      <w:r w:rsidRPr="00053260">
        <w:rPr>
          <w:spacing w:val="-2"/>
          <w:sz w:val="28"/>
          <w:szCs w:val="28"/>
          <w:lang w:eastAsia="en-US"/>
        </w:rPr>
        <w:t>ствен</w:t>
      </w:r>
      <w:r w:rsidRPr="00053260">
        <w:rPr>
          <w:sz w:val="28"/>
          <w:szCs w:val="28"/>
          <w:lang w:eastAsia="en-US"/>
        </w:rPr>
        <w:t>ного</w:t>
      </w:r>
      <w:r w:rsidRPr="00053260">
        <w:rPr>
          <w:spacing w:val="-18"/>
          <w:sz w:val="28"/>
          <w:szCs w:val="28"/>
          <w:lang w:eastAsia="en-US"/>
        </w:rPr>
        <w:t xml:space="preserve"> </w:t>
      </w:r>
      <w:r w:rsidRPr="00053260">
        <w:rPr>
          <w:sz w:val="28"/>
          <w:szCs w:val="28"/>
          <w:lang w:eastAsia="en-US"/>
        </w:rPr>
        <w:t>взаимодействия,</w:t>
      </w:r>
      <w:r w:rsidRPr="00053260">
        <w:rPr>
          <w:spacing w:val="-17"/>
          <w:sz w:val="28"/>
          <w:szCs w:val="28"/>
          <w:lang w:eastAsia="en-US"/>
        </w:rPr>
        <w:t xml:space="preserve"> </w:t>
      </w:r>
      <w:r w:rsidRPr="00053260">
        <w:rPr>
          <w:sz w:val="28"/>
          <w:szCs w:val="28"/>
          <w:lang w:eastAsia="en-US"/>
        </w:rPr>
        <w:t>а</w:t>
      </w:r>
      <w:r w:rsidRPr="00053260">
        <w:rPr>
          <w:spacing w:val="-18"/>
          <w:sz w:val="28"/>
          <w:szCs w:val="28"/>
          <w:lang w:eastAsia="en-US"/>
        </w:rPr>
        <w:t xml:space="preserve"> </w:t>
      </w:r>
      <w:r w:rsidRPr="00053260">
        <w:rPr>
          <w:sz w:val="28"/>
          <w:szCs w:val="28"/>
          <w:lang w:eastAsia="en-US"/>
        </w:rPr>
        <w:t>также</w:t>
      </w:r>
      <w:r w:rsidRPr="00053260">
        <w:rPr>
          <w:spacing w:val="-17"/>
          <w:sz w:val="28"/>
          <w:szCs w:val="28"/>
          <w:lang w:eastAsia="en-US"/>
        </w:rPr>
        <w:t xml:space="preserve"> </w:t>
      </w:r>
      <w:r w:rsidRPr="00053260">
        <w:rPr>
          <w:sz w:val="28"/>
          <w:szCs w:val="28"/>
          <w:lang w:eastAsia="en-US"/>
        </w:rPr>
        <w:t>общедоступная</w:t>
      </w:r>
      <w:r w:rsidRPr="00053260">
        <w:rPr>
          <w:spacing w:val="-4"/>
          <w:sz w:val="28"/>
          <w:szCs w:val="28"/>
          <w:lang w:eastAsia="en-US"/>
        </w:rPr>
        <w:t xml:space="preserve"> </w:t>
      </w:r>
      <w:r w:rsidRPr="00053260">
        <w:rPr>
          <w:sz w:val="28"/>
          <w:szCs w:val="28"/>
          <w:lang w:eastAsia="en-US"/>
        </w:rPr>
        <w:t>информация.</w:t>
      </w:r>
    </w:p>
    <w:p w14:paraId="2888E36D" w14:textId="77777777" w:rsidR="008416D1" w:rsidRPr="008416D1" w:rsidRDefault="008416D1" w:rsidP="008416D1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8416D1">
        <w:rPr>
          <w:rFonts w:eastAsia="Calibri"/>
          <w:sz w:val="28"/>
          <w:szCs w:val="28"/>
          <w:lang w:eastAsia="en-US"/>
        </w:rPr>
        <w:t>При осуществлении учета объектов муниципального контроля на контр</w:t>
      </w:r>
      <w:r w:rsidRPr="008416D1">
        <w:rPr>
          <w:rFonts w:eastAsia="Calibri"/>
          <w:sz w:val="28"/>
          <w:szCs w:val="28"/>
          <w:lang w:eastAsia="en-US"/>
        </w:rPr>
        <w:t>о</w:t>
      </w:r>
      <w:r w:rsidRPr="008416D1">
        <w:rPr>
          <w:rFonts w:eastAsia="Calibri"/>
          <w:sz w:val="28"/>
          <w:szCs w:val="28"/>
          <w:lang w:eastAsia="en-US"/>
        </w:rPr>
        <w:t>лируемых лиц не может возлагаться обязанность по представлению сведений, документов, если иное не предусмотрено федеральными законами, а также, е</w:t>
      </w:r>
      <w:r w:rsidRPr="008416D1">
        <w:rPr>
          <w:rFonts w:eastAsia="Calibri"/>
          <w:sz w:val="28"/>
          <w:szCs w:val="28"/>
          <w:lang w:eastAsia="en-US"/>
        </w:rPr>
        <w:t>с</w:t>
      </w:r>
      <w:r w:rsidRPr="008416D1">
        <w:rPr>
          <w:rFonts w:eastAsia="Calibri"/>
          <w:sz w:val="28"/>
          <w:szCs w:val="28"/>
          <w:lang w:eastAsia="en-US"/>
        </w:rPr>
        <w:t>ли соответствующие сведения, документы содержатся в государственных или муниципальных информационных ресурсах.</w:t>
      </w:r>
    </w:p>
    <w:p w14:paraId="055438E7" w14:textId="4E8E2493" w:rsidR="00053260" w:rsidRPr="00053260" w:rsidRDefault="00053260" w:rsidP="007258E5">
      <w:pPr>
        <w:tabs>
          <w:tab w:val="left" w:pos="1276"/>
          <w:tab w:val="left" w:pos="9639"/>
        </w:tabs>
        <w:overflowPunct/>
        <w:adjustRightInd/>
        <w:ind w:firstLine="709"/>
        <w:jc w:val="both"/>
        <w:textAlignment w:val="auto"/>
        <w:rPr>
          <w:sz w:val="28"/>
          <w:szCs w:val="22"/>
          <w:lang w:eastAsia="en-US"/>
        </w:rPr>
      </w:pPr>
      <w:r w:rsidRPr="00053260">
        <w:rPr>
          <w:sz w:val="28"/>
          <w:szCs w:val="22"/>
          <w:lang w:eastAsia="en-US"/>
        </w:rPr>
        <w:t xml:space="preserve">Контрольный орган осуществляет муниципальный </w:t>
      </w:r>
      <w:proofErr w:type="gramStart"/>
      <w:r w:rsidRPr="00053260">
        <w:rPr>
          <w:sz w:val="28"/>
          <w:szCs w:val="22"/>
          <w:lang w:eastAsia="en-US"/>
        </w:rPr>
        <w:t>контроль за</w:t>
      </w:r>
      <w:proofErr w:type="gramEnd"/>
      <w:r w:rsidRPr="00053260">
        <w:rPr>
          <w:sz w:val="28"/>
          <w:szCs w:val="22"/>
          <w:lang w:eastAsia="en-US"/>
        </w:rPr>
        <w:t xml:space="preserve"> соблюд</w:t>
      </w:r>
      <w:r w:rsidRPr="00053260">
        <w:rPr>
          <w:sz w:val="28"/>
          <w:szCs w:val="22"/>
          <w:lang w:eastAsia="en-US"/>
        </w:rPr>
        <w:t>е</w:t>
      </w:r>
      <w:r w:rsidRPr="00053260">
        <w:rPr>
          <w:sz w:val="28"/>
          <w:szCs w:val="22"/>
          <w:lang w:eastAsia="en-US"/>
        </w:rPr>
        <w:t>нием контролируемыми лицами обязательных требований, требований, уст</w:t>
      </w:r>
      <w:r w:rsidRPr="00053260">
        <w:rPr>
          <w:sz w:val="28"/>
          <w:szCs w:val="22"/>
          <w:lang w:eastAsia="en-US"/>
        </w:rPr>
        <w:t>а</w:t>
      </w:r>
      <w:r w:rsidRPr="00053260">
        <w:rPr>
          <w:sz w:val="28"/>
          <w:szCs w:val="22"/>
          <w:lang w:eastAsia="en-US"/>
        </w:rPr>
        <w:t>новленных муниципальными правовыми актами, а также мероприятий по ко</w:t>
      </w:r>
      <w:r w:rsidRPr="00053260">
        <w:rPr>
          <w:sz w:val="28"/>
          <w:szCs w:val="22"/>
          <w:lang w:eastAsia="en-US"/>
        </w:rPr>
        <w:t>н</w:t>
      </w:r>
      <w:r w:rsidRPr="00053260">
        <w:rPr>
          <w:sz w:val="28"/>
          <w:szCs w:val="22"/>
          <w:lang w:eastAsia="en-US"/>
        </w:rPr>
        <w:t>тролю без взаимодействия с контролируемыми лицами.</w:t>
      </w:r>
    </w:p>
    <w:p w14:paraId="0EBB16D4" w14:textId="531D7F91" w:rsidR="007C4193" w:rsidRDefault="00053260" w:rsidP="007258E5">
      <w:pPr>
        <w:tabs>
          <w:tab w:val="left" w:pos="1276"/>
          <w:tab w:val="left" w:pos="9639"/>
        </w:tabs>
        <w:overflowPunct/>
        <w:adjustRightInd/>
        <w:ind w:firstLine="709"/>
        <w:jc w:val="both"/>
        <w:textAlignment w:val="auto"/>
        <w:rPr>
          <w:sz w:val="28"/>
          <w:szCs w:val="22"/>
          <w:lang w:eastAsia="en-US"/>
        </w:rPr>
      </w:pPr>
      <w:r w:rsidRPr="00053260">
        <w:rPr>
          <w:sz w:val="28"/>
          <w:szCs w:val="22"/>
          <w:lang w:eastAsia="en-US"/>
        </w:rPr>
        <w:lastRenderedPageBreak/>
        <w:t>Руководство деятельностью по</w:t>
      </w:r>
      <w:r w:rsidRPr="00053260">
        <w:rPr>
          <w:spacing w:val="-3"/>
          <w:sz w:val="28"/>
          <w:szCs w:val="22"/>
          <w:lang w:eastAsia="en-US"/>
        </w:rPr>
        <w:t xml:space="preserve"> </w:t>
      </w:r>
      <w:r w:rsidRPr="00053260">
        <w:rPr>
          <w:sz w:val="28"/>
          <w:szCs w:val="22"/>
          <w:lang w:eastAsia="en-US"/>
        </w:rPr>
        <w:t>осуществлению муниципального</w:t>
      </w:r>
      <w:r w:rsidRPr="00053260">
        <w:rPr>
          <w:spacing w:val="-15"/>
          <w:sz w:val="28"/>
          <w:szCs w:val="22"/>
          <w:lang w:eastAsia="en-US"/>
        </w:rPr>
        <w:t xml:space="preserve"> </w:t>
      </w:r>
      <w:r w:rsidRPr="00053260">
        <w:rPr>
          <w:sz w:val="28"/>
          <w:szCs w:val="22"/>
          <w:lang w:eastAsia="en-US"/>
        </w:rPr>
        <w:t>контроля осуществляет</w:t>
      </w:r>
      <w:r w:rsidRPr="00053260">
        <w:rPr>
          <w:spacing w:val="39"/>
          <w:sz w:val="28"/>
          <w:szCs w:val="22"/>
          <w:lang w:eastAsia="en-US"/>
        </w:rPr>
        <w:t xml:space="preserve"> </w:t>
      </w:r>
      <w:r w:rsidRPr="00053260">
        <w:rPr>
          <w:sz w:val="28"/>
          <w:szCs w:val="22"/>
          <w:lang w:eastAsia="en-US"/>
        </w:rPr>
        <w:t>глава муниципального</w:t>
      </w:r>
      <w:r w:rsidRPr="00053260">
        <w:rPr>
          <w:spacing w:val="-8"/>
          <w:sz w:val="28"/>
          <w:szCs w:val="22"/>
          <w:lang w:eastAsia="en-US"/>
        </w:rPr>
        <w:t xml:space="preserve"> </w:t>
      </w:r>
      <w:r w:rsidRPr="00053260">
        <w:rPr>
          <w:sz w:val="28"/>
          <w:szCs w:val="22"/>
          <w:lang w:eastAsia="en-US"/>
        </w:rPr>
        <w:t>образования Щербиновский</w:t>
      </w:r>
      <w:r w:rsidRPr="00053260">
        <w:rPr>
          <w:spacing w:val="37"/>
          <w:sz w:val="28"/>
          <w:szCs w:val="22"/>
          <w:lang w:eastAsia="en-US"/>
        </w:rPr>
        <w:t xml:space="preserve"> </w:t>
      </w:r>
      <w:r w:rsidRPr="00053260">
        <w:rPr>
          <w:sz w:val="28"/>
          <w:szCs w:val="22"/>
          <w:lang w:eastAsia="en-US"/>
        </w:rPr>
        <w:t>муниципал</w:t>
      </w:r>
      <w:r w:rsidRPr="00053260">
        <w:rPr>
          <w:sz w:val="28"/>
          <w:szCs w:val="22"/>
          <w:lang w:eastAsia="en-US"/>
        </w:rPr>
        <w:t>ь</w:t>
      </w:r>
      <w:r w:rsidRPr="00053260">
        <w:rPr>
          <w:sz w:val="28"/>
          <w:szCs w:val="22"/>
          <w:lang w:eastAsia="en-US"/>
        </w:rPr>
        <w:t>ный</w:t>
      </w:r>
      <w:r w:rsidRPr="00053260">
        <w:rPr>
          <w:spacing w:val="37"/>
          <w:sz w:val="28"/>
          <w:szCs w:val="22"/>
          <w:lang w:eastAsia="en-US"/>
        </w:rPr>
        <w:t xml:space="preserve"> </w:t>
      </w:r>
      <w:r w:rsidRPr="00053260">
        <w:rPr>
          <w:sz w:val="28"/>
          <w:szCs w:val="22"/>
          <w:lang w:eastAsia="en-US"/>
        </w:rPr>
        <w:t>район Краснодарского края.</w:t>
      </w:r>
      <w:r w:rsidR="007C4193">
        <w:rPr>
          <w:sz w:val="28"/>
          <w:szCs w:val="22"/>
          <w:lang w:eastAsia="en-US"/>
        </w:rPr>
        <w:t xml:space="preserve"> </w:t>
      </w:r>
    </w:p>
    <w:p w14:paraId="25E9F7F1" w14:textId="5879601C" w:rsidR="00053260" w:rsidRPr="00053260" w:rsidRDefault="00053260" w:rsidP="007258E5">
      <w:pPr>
        <w:tabs>
          <w:tab w:val="left" w:pos="1276"/>
          <w:tab w:val="left" w:pos="9639"/>
        </w:tabs>
        <w:overflowPunct/>
        <w:adjustRightInd/>
        <w:ind w:firstLine="709"/>
        <w:jc w:val="both"/>
        <w:textAlignment w:val="auto"/>
        <w:rPr>
          <w:sz w:val="28"/>
          <w:szCs w:val="28"/>
          <w:lang w:eastAsia="en-US"/>
        </w:rPr>
      </w:pPr>
      <w:proofErr w:type="gramStart"/>
      <w:r w:rsidRPr="00053260">
        <w:rPr>
          <w:sz w:val="28"/>
          <w:szCs w:val="28"/>
          <w:lang w:eastAsia="en-US"/>
        </w:rPr>
        <w:t>От</w:t>
      </w:r>
      <w:r w:rsidRPr="00053260">
        <w:rPr>
          <w:spacing w:val="58"/>
          <w:sz w:val="28"/>
          <w:szCs w:val="28"/>
          <w:lang w:eastAsia="en-US"/>
        </w:rPr>
        <w:t xml:space="preserve"> </w:t>
      </w:r>
      <w:r w:rsidRPr="00053260">
        <w:rPr>
          <w:sz w:val="28"/>
          <w:szCs w:val="28"/>
          <w:lang w:eastAsia="en-US"/>
        </w:rPr>
        <w:t>имени</w:t>
      </w:r>
      <w:r w:rsidRPr="00053260">
        <w:rPr>
          <w:spacing w:val="50"/>
          <w:sz w:val="28"/>
          <w:szCs w:val="28"/>
          <w:lang w:eastAsia="en-US"/>
        </w:rPr>
        <w:t xml:space="preserve"> </w:t>
      </w:r>
      <w:r w:rsidRPr="00053260">
        <w:rPr>
          <w:sz w:val="28"/>
          <w:szCs w:val="28"/>
          <w:lang w:eastAsia="en-US"/>
        </w:rPr>
        <w:t>Контрольного</w:t>
      </w:r>
      <w:r w:rsidRPr="00053260">
        <w:rPr>
          <w:spacing w:val="77"/>
          <w:sz w:val="28"/>
          <w:szCs w:val="28"/>
          <w:lang w:eastAsia="en-US"/>
        </w:rPr>
        <w:t xml:space="preserve"> </w:t>
      </w:r>
      <w:r w:rsidRPr="00053260">
        <w:rPr>
          <w:sz w:val="28"/>
          <w:szCs w:val="28"/>
          <w:lang w:eastAsia="en-US"/>
        </w:rPr>
        <w:t>органа</w:t>
      </w:r>
      <w:r w:rsidRPr="00053260">
        <w:rPr>
          <w:spacing w:val="70"/>
          <w:sz w:val="28"/>
          <w:szCs w:val="28"/>
          <w:lang w:eastAsia="en-US"/>
        </w:rPr>
        <w:t xml:space="preserve"> </w:t>
      </w:r>
      <w:r w:rsidRPr="00053260">
        <w:rPr>
          <w:sz w:val="28"/>
          <w:szCs w:val="28"/>
          <w:lang w:eastAsia="en-US"/>
        </w:rPr>
        <w:t>муниципальный</w:t>
      </w:r>
      <w:r w:rsidRPr="00053260">
        <w:rPr>
          <w:spacing w:val="50"/>
          <w:w w:val="150"/>
          <w:sz w:val="28"/>
          <w:szCs w:val="28"/>
          <w:lang w:eastAsia="en-US"/>
        </w:rPr>
        <w:t xml:space="preserve"> </w:t>
      </w:r>
      <w:r w:rsidRPr="00053260">
        <w:rPr>
          <w:sz w:val="28"/>
          <w:szCs w:val="28"/>
          <w:lang w:eastAsia="en-US"/>
        </w:rPr>
        <w:t>контроль</w:t>
      </w:r>
      <w:r w:rsidRPr="00053260">
        <w:rPr>
          <w:spacing w:val="46"/>
          <w:w w:val="150"/>
          <w:sz w:val="28"/>
          <w:szCs w:val="28"/>
          <w:lang w:eastAsia="en-US"/>
        </w:rPr>
        <w:t xml:space="preserve"> </w:t>
      </w:r>
      <w:r w:rsidRPr="00053260">
        <w:rPr>
          <w:sz w:val="28"/>
          <w:szCs w:val="28"/>
          <w:lang w:eastAsia="en-US"/>
        </w:rPr>
        <w:t>вправе</w:t>
      </w:r>
      <w:r w:rsidRPr="00053260">
        <w:rPr>
          <w:spacing w:val="69"/>
          <w:sz w:val="28"/>
          <w:szCs w:val="28"/>
          <w:lang w:eastAsia="en-US"/>
        </w:rPr>
        <w:t xml:space="preserve"> </w:t>
      </w:r>
      <w:r w:rsidRPr="00053260">
        <w:rPr>
          <w:spacing w:val="-4"/>
          <w:sz w:val="28"/>
          <w:szCs w:val="28"/>
          <w:lang w:eastAsia="en-US"/>
        </w:rPr>
        <w:t xml:space="preserve">осуществлять </w:t>
      </w:r>
      <w:r w:rsidRPr="00053260">
        <w:rPr>
          <w:sz w:val="28"/>
          <w:szCs w:val="28"/>
          <w:lang w:eastAsia="en-US"/>
        </w:rPr>
        <w:t xml:space="preserve">начальник отдела по вопросам строительства, жилищно-коммунального хозяйства и транспорта </w:t>
      </w:r>
      <w:r w:rsidR="002C3D8A" w:rsidRPr="002C3D8A">
        <w:rPr>
          <w:sz w:val="28"/>
          <w:szCs w:val="28"/>
          <w:lang w:eastAsia="en-US"/>
        </w:rPr>
        <w:t>администрации муниципального обр</w:t>
      </w:r>
      <w:r w:rsidR="002C3D8A" w:rsidRPr="002C3D8A">
        <w:rPr>
          <w:sz w:val="28"/>
          <w:szCs w:val="28"/>
          <w:lang w:eastAsia="en-US"/>
        </w:rPr>
        <w:t>а</w:t>
      </w:r>
      <w:r w:rsidR="002C3D8A" w:rsidRPr="002C3D8A">
        <w:rPr>
          <w:sz w:val="28"/>
          <w:szCs w:val="28"/>
          <w:lang w:eastAsia="en-US"/>
        </w:rPr>
        <w:t>зования Щербиновский муниципальный район Краснодарского края</w:t>
      </w:r>
      <w:r w:rsidRPr="00053260">
        <w:rPr>
          <w:sz w:val="28"/>
          <w:szCs w:val="28"/>
          <w:lang w:eastAsia="en-US"/>
        </w:rPr>
        <w:t xml:space="preserve"> и (или) должностное лицо отдела по вопросам строительства, жилищно-коммунального хозяйства и транспорта </w:t>
      </w:r>
      <w:r w:rsidR="002C3D8A" w:rsidRPr="002C3D8A">
        <w:rPr>
          <w:sz w:val="28"/>
          <w:szCs w:val="28"/>
          <w:lang w:eastAsia="en-US"/>
        </w:rPr>
        <w:t>администрации муниципального образования Щерб</w:t>
      </w:r>
      <w:r w:rsidR="002C3D8A" w:rsidRPr="002C3D8A">
        <w:rPr>
          <w:sz w:val="28"/>
          <w:szCs w:val="28"/>
          <w:lang w:eastAsia="en-US"/>
        </w:rPr>
        <w:t>и</w:t>
      </w:r>
      <w:r w:rsidR="002C3D8A" w:rsidRPr="002C3D8A">
        <w:rPr>
          <w:sz w:val="28"/>
          <w:szCs w:val="28"/>
          <w:lang w:eastAsia="en-US"/>
        </w:rPr>
        <w:t>новский муниципальный район Краснодарского края</w:t>
      </w:r>
      <w:r w:rsidRPr="00053260">
        <w:rPr>
          <w:sz w:val="28"/>
          <w:szCs w:val="28"/>
          <w:lang w:eastAsia="en-US"/>
        </w:rPr>
        <w:t>, в должностные обязанн</w:t>
      </w:r>
      <w:r w:rsidRPr="00053260">
        <w:rPr>
          <w:sz w:val="28"/>
          <w:szCs w:val="28"/>
          <w:lang w:eastAsia="en-US"/>
        </w:rPr>
        <w:t>о</w:t>
      </w:r>
      <w:r w:rsidRPr="00053260">
        <w:rPr>
          <w:sz w:val="28"/>
          <w:szCs w:val="28"/>
          <w:lang w:eastAsia="en-US"/>
        </w:rPr>
        <w:t>сти которого</w:t>
      </w:r>
      <w:r w:rsidR="001317CA">
        <w:rPr>
          <w:sz w:val="28"/>
          <w:szCs w:val="28"/>
          <w:lang w:eastAsia="en-US"/>
        </w:rPr>
        <w:t>,</w:t>
      </w:r>
      <w:r w:rsidRPr="00053260">
        <w:rPr>
          <w:sz w:val="28"/>
          <w:szCs w:val="28"/>
          <w:lang w:eastAsia="en-US"/>
        </w:rPr>
        <w:t xml:space="preserve"> в соответствии с настоящим Положением, должностной инстру</w:t>
      </w:r>
      <w:r w:rsidRPr="00053260">
        <w:rPr>
          <w:sz w:val="28"/>
          <w:szCs w:val="28"/>
          <w:lang w:eastAsia="en-US"/>
        </w:rPr>
        <w:t>к</w:t>
      </w:r>
      <w:r w:rsidRPr="00053260">
        <w:rPr>
          <w:sz w:val="28"/>
          <w:szCs w:val="28"/>
          <w:lang w:eastAsia="en-US"/>
        </w:rPr>
        <w:t>цией</w:t>
      </w:r>
      <w:r w:rsidR="001317CA">
        <w:rPr>
          <w:sz w:val="28"/>
          <w:szCs w:val="28"/>
          <w:lang w:eastAsia="en-US"/>
        </w:rPr>
        <w:t>,</w:t>
      </w:r>
      <w:r w:rsidRPr="00053260">
        <w:rPr>
          <w:sz w:val="28"/>
          <w:szCs w:val="28"/>
          <w:lang w:eastAsia="en-US"/>
        </w:rPr>
        <w:t xml:space="preserve"> входит осуществление полномочий по</w:t>
      </w:r>
      <w:proofErr w:type="gramEnd"/>
      <w:r w:rsidRPr="00053260">
        <w:rPr>
          <w:spacing w:val="-2"/>
          <w:sz w:val="28"/>
          <w:szCs w:val="28"/>
          <w:lang w:eastAsia="en-US"/>
        </w:rPr>
        <w:t xml:space="preserve"> </w:t>
      </w:r>
      <w:r w:rsidRPr="00053260">
        <w:rPr>
          <w:sz w:val="28"/>
          <w:szCs w:val="28"/>
          <w:lang w:eastAsia="en-US"/>
        </w:rPr>
        <w:t xml:space="preserve">муниципальному контролю, </w:t>
      </w:r>
      <w:r w:rsidRPr="00053260">
        <w:rPr>
          <w:color w:val="151515"/>
          <w:sz w:val="28"/>
          <w:szCs w:val="28"/>
          <w:lang w:eastAsia="en-US"/>
        </w:rPr>
        <w:t xml:space="preserve">в </w:t>
      </w:r>
      <w:r w:rsidRPr="00053260">
        <w:rPr>
          <w:sz w:val="28"/>
          <w:szCs w:val="28"/>
          <w:lang w:eastAsia="en-US"/>
        </w:rPr>
        <w:t>том числе проведение профилактических</w:t>
      </w:r>
      <w:r w:rsidRPr="00053260">
        <w:rPr>
          <w:spacing w:val="-11"/>
          <w:sz w:val="28"/>
          <w:szCs w:val="28"/>
          <w:lang w:eastAsia="en-US"/>
        </w:rPr>
        <w:t xml:space="preserve"> </w:t>
      </w:r>
      <w:r w:rsidRPr="00053260">
        <w:rPr>
          <w:sz w:val="28"/>
          <w:szCs w:val="28"/>
          <w:lang w:eastAsia="en-US"/>
        </w:rPr>
        <w:t>и контрольных ме</w:t>
      </w:r>
      <w:r w:rsidRPr="00053260">
        <w:rPr>
          <w:spacing w:val="-2"/>
          <w:sz w:val="28"/>
          <w:szCs w:val="28"/>
          <w:lang w:eastAsia="en-US"/>
        </w:rPr>
        <w:t xml:space="preserve">роприятий </w:t>
      </w:r>
      <w:r w:rsidRPr="00053260">
        <w:rPr>
          <w:sz w:val="28"/>
          <w:szCs w:val="28"/>
          <w:lang w:eastAsia="en-US"/>
        </w:rPr>
        <w:t>(далее - и</w:t>
      </w:r>
      <w:r w:rsidRPr="00053260">
        <w:rPr>
          <w:sz w:val="28"/>
          <w:szCs w:val="28"/>
          <w:lang w:eastAsia="en-US"/>
        </w:rPr>
        <w:t>н</w:t>
      </w:r>
      <w:r w:rsidRPr="00053260">
        <w:rPr>
          <w:sz w:val="28"/>
          <w:szCs w:val="28"/>
          <w:lang w:eastAsia="en-US"/>
        </w:rPr>
        <w:t>спектор)</w:t>
      </w:r>
      <w:r w:rsidRPr="00053260">
        <w:rPr>
          <w:spacing w:val="-2"/>
          <w:sz w:val="28"/>
          <w:szCs w:val="28"/>
          <w:lang w:eastAsia="en-US"/>
        </w:rPr>
        <w:t>.</w:t>
      </w:r>
    </w:p>
    <w:p w14:paraId="6AC524E7" w14:textId="77777777" w:rsidR="008416D1" w:rsidRPr="008416D1" w:rsidRDefault="008416D1" w:rsidP="008416D1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8416D1">
        <w:rPr>
          <w:rFonts w:eastAsia="Calibri"/>
          <w:sz w:val="28"/>
          <w:szCs w:val="28"/>
          <w:lang w:eastAsia="en-US"/>
        </w:rPr>
        <w:t>Должностными лицами Администрации, уполномоченными на принятие решения о проведении контрольного мероприятия, являются глава муниц</w:t>
      </w:r>
      <w:r w:rsidRPr="008416D1">
        <w:rPr>
          <w:rFonts w:eastAsia="Calibri"/>
          <w:sz w:val="28"/>
          <w:szCs w:val="28"/>
          <w:lang w:eastAsia="en-US"/>
        </w:rPr>
        <w:t>и</w:t>
      </w:r>
      <w:r w:rsidRPr="008416D1">
        <w:rPr>
          <w:rFonts w:eastAsia="Calibri"/>
          <w:sz w:val="28"/>
          <w:szCs w:val="28"/>
          <w:lang w:eastAsia="en-US"/>
        </w:rPr>
        <w:t>пального образования Щербиновский муниципальный район Краснодарского края, заместитель главы муниципального образования Щербиновский муниц</w:t>
      </w:r>
      <w:r w:rsidRPr="008416D1">
        <w:rPr>
          <w:rFonts w:eastAsia="Calibri"/>
          <w:sz w:val="28"/>
          <w:szCs w:val="28"/>
          <w:lang w:eastAsia="en-US"/>
        </w:rPr>
        <w:t>и</w:t>
      </w:r>
      <w:r w:rsidRPr="008416D1">
        <w:rPr>
          <w:rFonts w:eastAsia="Calibri"/>
          <w:sz w:val="28"/>
          <w:szCs w:val="28"/>
          <w:lang w:eastAsia="en-US"/>
        </w:rPr>
        <w:t>пальный район Краснодарского края (далее - уполномоченные должностные лица Контрольного органа).</w:t>
      </w:r>
    </w:p>
    <w:p w14:paraId="0880E4CF" w14:textId="77777777" w:rsidR="001742B6" w:rsidRDefault="001742B6" w:rsidP="00CB48A9">
      <w:pPr>
        <w:pStyle w:val="ConsPlusNormal"/>
        <w:suppressAutoHyphens/>
        <w:spacing w:line="0" w:lineRule="atLeast"/>
        <w:ind w:firstLine="0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14:paraId="53D67E37" w14:textId="77777777" w:rsidR="001742B6" w:rsidRPr="00FB18E9" w:rsidRDefault="001742B6" w:rsidP="00CB48A9">
      <w:pPr>
        <w:pStyle w:val="ConsPlusNormal"/>
        <w:suppressAutoHyphens/>
        <w:spacing w:line="0" w:lineRule="atLeast"/>
        <w:ind w:firstLine="0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FB18E9">
        <w:rPr>
          <w:rFonts w:ascii="Times New Roman" w:hAnsi="Times New Roman"/>
          <w:bCs/>
          <w:color w:val="000000" w:themeColor="text1"/>
          <w:sz w:val="28"/>
          <w:szCs w:val="28"/>
        </w:rPr>
        <w:t>3. Права и обязанности инспектора</w:t>
      </w:r>
    </w:p>
    <w:p w14:paraId="66B4D37A" w14:textId="77777777" w:rsidR="001742B6" w:rsidRDefault="001742B6" w:rsidP="00CB48A9">
      <w:pPr>
        <w:pStyle w:val="ConsPlusNormal"/>
        <w:suppressAutoHyphens/>
        <w:spacing w:line="0" w:lineRule="atLeast"/>
        <w:ind w:firstLine="0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40DA5C52" w14:textId="77777777" w:rsidR="008416D1" w:rsidRPr="008416D1" w:rsidRDefault="008416D1" w:rsidP="008416D1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8416D1">
        <w:rPr>
          <w:rFonts w:eastAsia="Calibri"/>
          <w:sz w:val="28"/>
          <w:szCs w:val="28"/>
          <w:lang w:eastAsia="en-US"/>
        </w:rPr>
        <w:t xml:space="preserve">Инспектор контрольного органа имеет права и </w:t>
      </w:r>
      <w:proofErr w:type="gramStart"/>
      <w:r w:rsidRPr="008416D1">
        <w:rPr>
          <w:rFonts w:eastAsia="Calibri"/>
          <w:sz w:val="28"/>
          <w:szCs w:val="28"/>
          <w:lang w:eastAsia="en-US"/>
        </w:rPr>
        <w:t>осуществляет обязанности</w:t>
      </w:r>
      <w:proofErr w:type="gramEnd"/>
      <w:r w:rsidRPr="008416D1">
        <w:rPr>
          <w:rFonts w:eastAsia="Calibri"/>
          <w:sz w:val="28"/>
          <w:szCs w:val="28"/>
          <w:lang w:eastAsia="en-US"/>
        </w:rPr>
        <w:t>, предусмотренные статьей 29 Федерального закона от 31 июля 2020 года           № 248-ФЗ «О государственном контроле (надзоре) и муниципальном контроле в Российской Федерации (далее – Закон № 248-ФЗ).</w:t>
      </w:r>
    </w:p>
    <w:p w14:paraId="2953ABD9" w14:textId="77777777" w:rsidR="006B77AE" w:rsidRDefault="006B77AE" w:rsidP="00CB48A9">
      <w:pPr>
        <w:pStyle w:val="ConsPlusNormal"/>
        <w:suppressAutoHyphens/>
        <w:spacing w:line="0" w:lineRule="atLeast"/>
        <w:ind w:firstLine="0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14:paraId="09F464B9" w14:textId="77777777" w:rsidR="00602270" w:rsidRDefault="00602270" w:rsidP="00CB48A9">
      <w:pPr>
        <w:pStyle w:val="ConsPlusNormal"/>
        <w:suppressAutoHyphens/>
        <w:spacing w:line="0" w:lineRule="atLeast"/>
        <w:ind w:left="708" w:hanging="708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4</w:t>
      </w:r>
      <w:r w:rsidRPr="00602270">
        <w:rPr>
          <w:rFonts w:ascii="Times New Roman" w:hAnsi="Times New Roman"/>
          <w:bCs/>
          <w:color w:val="000000" w:themeColor="text1"/>
          <w:sz w:val="28"/>
          <w:szCs w:val="28"/>
        </w:rPr>
        <w:t>. Управление рисками причинения вреда (ущерба)</w:t>
      </w:r>
    </w:p>
    <w:p w14:paraId="7FC8CC38" w14:textId="77777777" w:rsidR="00432327" w:rsidRDefault="00602270" w:rsidP="00CB48A9">
      <w:pPr>
        <w:pStyle w:val="ConsPlusNormal"/>
        <w:suppressAutoHyphens/>
        <w:spacing w:line="0" w:lineRule="atLeast"/>
        <w:ind w:left="708" w:hanging="708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602270">
        <w:rPr>
          <w:rFonts w:ascii="Times New Roman" w:hAnsi="Times New Roman"/>
          <w:bCs/>
          <w:color w:val="000000" w:themeColor="text1"/>
          <w:sz w:val="28"/>
          <w:szCs w:val="28"/>
        </w:rPr>
        <w:t>охраняемым законом ценностям при осуществлении</w:t>
      </w:r>
    </w:p>
    <w:p w14:paraId="554F7754" w14:textId="77777777" w:rsidR="00602270" w:rsidRPr="00602270" w:rsidRDefault="00602270" w:rsidP="00CB48A9">
      <w:pPr>
        <w:pStyle w:val="ConsPlusNormal"/>
        <w:suppressAutoHyphens/>
        <w:spacing w:line="0" w:lineRule="atLeast"/>
        <w:ind w:left="708" w:hanging="708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602270">
        <w:rPr>
          <w:rFonts w:ascii="Times New Roman" w:hAnsi="Times New Roman"/>
          <w:bCs/>
          <w:color w:val="000000" w:themeColor="text1"/>
          <w:sz w:val="28"/>
          <w:szCs w:val="28"/>
        </w:rPr>
        <w:t>муниципального контроля</w:t>
      </w:r>
    </w:p>
    <w:p w14:paraId="64A1BC70" w14:textId="77777777" w:rsidR="00602270" w:rsidRPr="00602270" w:rsidRDefault="00602270" w:rsidP="00CB48A9">
      <w:pPr>
        <w:pStyle w:val="ConsPlusNormal"/>
        <w:suppressAutoHyphens/>
        <w:spacing w:line="0" w:lineRule="atLeast"/>
        <w:ind w:left="708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4EB19F87" w14:textId="5E4D4ABD" w:rsidR="008416D1" w:rsidRPr="008416D1" w:rsidRDefault="008416D1" w:rsidP="008416D1">
      <w:pPr>
        <w:overflowPunct/>
        <w:autoSpaceDE/>
        <w:autoSpaceDN/>
        <w:adjustRightInd/>
        <w:ind w:firstLine="708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8416D1">
        <w:rPr>
          <w:rFonts w:eastAsia="Calibri"/>
          <w:sz w:val="28"/>
          <w:szCs w:val="28"/>
          <w:lang w:eastAsia="en-US"/>
        </w:rPr>
        <w:t xml:space="preserve">4.1. При осуществлении муниципального контроля в соответствии с </w:t>
      </w:r>
      <w:r>
        <w:rPr>
          <w:rFonts w:eastAsia="Calibri"/>
          <w:sz w:val="28"/>
          <w:szCs w:val="28"/>
          <w:lang w:eastAsia="en-US"/>
        </w:rPr>
        <w:t xml:space="preserve">     </w:t>
      </w:r>
      <w:r w:rsidRPr="008416D1">
        <w:rPr>
          <w:rFonts w:eastAsia="Calibri"/>
          <w:sz w:val="28"/>
          <w:szCs w:val="28"/>
          <w:lang w:eastAsia="en-US"/>
        </w:rPr>
        <w:t>Законом № 248-ФЗ применяется система оценки и управления рисками.</w:t>
      </w:r>
    </w:p>
    <w:p w14:paraId="0F41EE70" w14:textId="77777777" w:rsidR="008416D1" w:rsidRPr="008416D1" w:rsidRDefault="008416D1" w:rsidP="008416D1">
      <w:pPr>
        <w:overflowPunct/>
        <w:autoSpaceDE/>
        <w:autoSpaceDN/>
        <w:adjustRightInd/>
        <w:ind w:firstLine="708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8416D1">
        <w:rPr>
          <w:rFonts w:eastAsia="Calibri"/>
          <w:sz w:val="28"/>
          <w:szCs w:val="28"/>
          <w:lang w:eastAsia="en-US"/>
        </w:rPr>
        <w:t>4.2. Контрольный орган для целей управления рисками причинения вреда (ущерба) при осуществлении муниципального контроля относит объекты ко</w:t>
      </w:r>
      <w:r w:rsidRPr="008416D1">
        <w:rPr>
          <w:rFonts w:eastAsia="Calibri"/>
          <w:sz w:val="28"/>
          <w:szCs w:val="28"/>
          <w:lang w:eastAsia="en-US"/>
        </w:rPr>
        <w:t>н</w:t>
      </w:r>
      <w:r w:rsidRPr="008416D1">
        <w:rPr>
          <w:rFonts w:eastAsia="Calibri"/>
          <w:sz w:val="28"/>
          <w:szCs w:val="28"/>
          <w:lang w:eastAsia="en-US"/>
        </w:rPr>
        <w:t>троля к одной из следующих категорий риска причинения вреда (ущерба) (д</w:t>
      </w:r>
      <w:r w:rsidRPr="008416D1">
        <w:rPr>
          <w:rFonts w:eastAsia="Calibri"/>
          <w:sz w:val="28"/>
          <w:szCs w:val="28"/>
          <w:lang w:eastAsia="en-US"/>
        </w:rPr>
        <w:t>а</w:t>
      </w:r>
      <w:r w:rsidRPr="008416D1">
        <w:rPr>
          <w:rFonts w:eastAsia="Calibri"/>
          <w:sz w:val="28"/>
          <w:szCs w:val="28"/>
          <w:lang w:eastAsia="en-US"/>
        </w:rPr>
        <w:t xml:space="preserve">лее - категории риска): </w:t>
      </w:r>
    </w:p>
    <w:p w14:paraId="6F6503D8" w14:textId="77777777" w:rsidR="008416D1" w:rsidRPr="008416D1" w:rsidRDefault="008416D1" w:rsidP="008416D1">
      <w:pPr>
        <w:overflowPunct/>
        <w:autoSpaceDE/>
        <w:autoSpaceDN/>
        <w:adjustRightInd/>
        <w:ind w:firstLine="708"/>
        <w:jc w:val="both"/>
        <w:textAlignment w:val="auto"/>
        <w:rPr>
          <w:rFonts w:eastAsia="Calibri"/>
          <w:sz w:val="28"/>
          <w:szCs w:val="28"/>
          <w:lang w:eastAsia="en-US"/>
        </w:rPr>
      </w:pPr>
      <w:proofErr w:type="gramStart"/>
      <w:r w:rsidRPr="008416D1">
        <w:rPr>
          <w:rFonts w:eastAsia="Calibri"/>
          <w:sz w:val="28"/>
          <w:szCs w:val="28"/>
          <w:lang w:eastAsia="en-US"/>
        </w:rPr>
        <w:t>1) высокий риск – контролируемые лица при наличии вступившего в з</w:t>
      </w:r>
      <w:r w:rsidRPr="008416D1">
        <w:rPr>
          <w:rFonts w:eastAsia="Calibri"/>
          <w:sz w:val="28"/>
          <w:szCs w:val="28"/>
          <w:lang w:eastAsia="en-US"/>
        </w:rPr>
        <w:t>а</w:t>
      </w:r>
      <w:r w:rsidRPr="008416D1">
        <w:rPr>
          <w:rFonts w:eastAsia="Calibri"/>
          <w:sz w:val="28"/>
          <w:szCs w:val="28"/>
          <w:lang w:eastAsia="en-US"/>
        </w:rPr>
        <w:t>конную силу в течение двух календарных лет, предшествующих дате принятия решения об отнесении деятельности контролируемого лица к категории риска, обвинительного приговора суда с назначением наказания юридическому лицу, его должностным лицам, индивидуальному предпринимателю, гражданину (или решения (постановления) о назначении административного наказания ук</w:t>
      </w:r>
      <w:r w:rsidRPr="008416D1">
        <w:rPr>
          <w:rFonts w:eastAsia="Calibri"/>
          <w:sz w:val="28"/>
          <w:szCs w:val="28"/>
          <w:lang w:eastAsia="en-US"/>
        </w:rPr>
        <w:t>а</w:t>
      </w:r>
      <w:r w:rsidRPr="008416D1">
        <w:rPr>
          <w:rFonts w:eastAsia="Calibri"/>
          <w:sz w:val="28"/>
          <w:szCs w:val="28"/>
          <w:lang w:eastAsia="en-US"/>
        </w:rPr>
        <w:lastRenderedPageBreak/>
        <w:t>занным лицам) за совершение при выполнении им трудовых функций престу</w:t>
      </w:r>
      <w:r w:rsidRPr="008416D1">
        <w:rPr>
          <w:rFonts w:eastAsia="Calibri"/>
          <w:sz w:val="28"/>
          <w:szCs w:val="28"/>
          <w:lang w:eastAsia="en-US"/>
        </w:rPr>
        <w:t>п</w:t>
      </w:r>
      <w:r w:rsidRPr="008416D1">
        <w:rPr>
          <w:rFonts w:eastAsia="Calibri"/>
          <w:sz w:val="28"/>
          <w:szCs w:val="28"/>
          <w:lang w:eastAsia="en-US"/>
        </w:rPr>
        <w:t>ления или</w:t>
      </w:r>
      <w:proofErr w:type="gramEnd"/>
      <w:r w:rsidRPr="008416D1">
        <w:rPr>
          <w:rFonts w:eastAsia="Calibri"/>
          <w:sz w:val="28"/>
          <w:szCs w:val="28"/>
          <w:lang w:eastAsia="en-US"/>
        </w:rPr>
        <w:t xml:space="preserve"> административного правонарушения, которые повлекли наступление аварийного события, следствием которого стало причинение вреда жизни и (или) здоровью людей;</w:t>
      </w:r>
    </w:p>
    <w:p w14:paraId="11516869" w14:textId="77777777" w:rsidR="008416D1" w:rsidRPr="008416D1" w:rsidRDefault="008416D1" w:rsidP="008416D1">
      <w:pPr>
        <w:overflowPunct/>
        <w:autoSpaceDE/>
        <w:autoSpaceDN/>
        <w:adjustRightInd/>
        <w:ind w:firstLine="708"/>
        <w:jc w:val="both"/>
        <w:textAlignment w:val="auto"/>
        <w:rPr>
          <w:rFonts w:eastAsia="Calibri"/>
          <w:sz w:val="28"/>
          <w:szCs w:val="28"/>
          <w:lang w:eastAsia="en-US"/>
        </w:rPr>
      </w:pPr>
      <w:proofErr w:type="gramStart"/>
      <w:r w:rsidRPr="008416D1">
        <w:rPr>
          <w:rFonts w:eastAsia="Calibri"/>
          <w:sz w:val="28"/>
          <w:szCs w:val="28"/>
          <w:lang w:eastAsia="en-US"/>
        </w:rPr>
        <w:t>2) средний риск – контролируемые лица при наличии вступившего в з</w:t>
      </w:r>
      <w:r w:rsidRPr="008416D1">
        <w:rPr>
          <w:rFonts w:eastAsia="Calibri"/>
          <w:sz w:val="28"/>
          <w:szCs w:val="28"/>
          <w:lang w:eastAsia="en-US"/>
        </w:rPr>
        <w:t>а</w:t>
      </w:r>
      <w:r w:rsidRPr="008416D1">
        <w:rPr>
          <w:rFonts w:eastAsia="Calibri"/>
          <w:sz w:val="28"/>
          <w:szCs w:val="28"/>
          <w:lang w:eastAsia="en-US"/>
        </w:rPr>
        <w:t>конную силу в течение двух календарных лет, предшествующих дате принятия решения об отнесении деятельности контролируемого лица к категории риска, обвинительного приговора суда с назначением юридическому лицу, его дол</w:t>
      </w:r>
      <w:r w:rsidRPr="008416D1">
        <w:rPr>
          <w:rFonts w:eastAsia="Calibri"/>
          <w:sz w:val="28"/>
          <w:szCs w:val="28"/>
          <w:lang w:eastAsia="en-US"/>
        </w:rPr>
        <w:t>ж</w:t>
      </w:r>
      <w:r w:rsidRPr="008416D1">
        <w:rPr>
          <w:rFonts w:eastAsia="Calibri"/>
          <w:sz w:val="28"/>
          <w:szCs w:val="28"/>
          <w:lang w:eastAsia="en-US"/>
        </w:rPr>
        <w:t>ностным лицам, индивидуальному предпринимателю, гражданину (или реш</w:t>
      </w:r>
      <w:r w:rsidRPr="008416D1">
        <w:rPr>
          <w:rFonts w:eastAsia="Calibri"/>
          <w:sz w:val="28"/>
          <w:szCs w:val="28"/>
          <w:lang w:eastAsia="en-US"/>
        </w:rPr>
        <w:t>е</w:t>
      </w:r>
      <w:r w:rsidRPr="008416D1">
        <w:rPr>
          <w:rFonts w:eastAsia="Calibri"/>
          <w:sz w:val="28"/>
          <w:szCs w:val="28"/>
          <w:lang w:eastAsia="en-US"/>
        </w:rPr>
        <w:t>ния (постановления) о назначении административного наказания указанным лицам) за совершение при выполнении им трудовых функций преступления или административного</w:t>
      </w:r>
      <w:proofErr w:type="gramEnd"/>
      <w:r w:rsidRPr="008416D1">
        <w:rPr>
          <w:rFonts w:eastAsia="Calibri"/>
          <w:sz w:val="28"/>
          <w:szCs w:val="28"/>
          <w:lang w:eastAsia="en-US"/>
        </w:rPr>
        <w:t xml:space="preserve"> правонарушения, которые повлекли наступление ав</w:t>
      </w:r>
      <w:r w:rsidRPr="008416D1">
        <w:rPr>
          <w:rFonts w:eastAsia="Calibri"/>
          <w:sz w:val="28"/>
          <w:szCs w:val="28"/>
          <w:lang w:eastAsia="en-US"/>
        </w:rPr>
        <w:t>а</w:t>
      </w:r>
      <w:r w:rsidRPr="008416D1">
        <w:rPr>
          <w:rFonts w:eastAsia="Calibri"/>
          <w:sz w:val="28"/>
          <w:szCs w:val="28"/>
          <w:lang w:eastAsia="en-US"/>
        </w:rPr>
        <w:t>рийного события, не повлекшего причинение вреда жизни и (или) здоровью людей;</w:t>
      </w:r>
    </w:p>
    <w:p w14:paraId="7B1F5032" w14:textId="77777777" w:rsidR="008416D1" w:rsidRPr="008416D1" w:rsidRDefault="008416D1" w:rsidP="008416D1">
      <w:pPr>
        <w:overflowPunct/>
        <w:autoSpaceDE/>
        <w:autoSpaceDN/>
        <w:adjustRightInd/>
        <w:ind w:firstLine="708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8416D1">
        <w:rPr>
          <w:rFonts w:eastAsia="Calibri"/>
          <w:sz w:val="28"/>
          <w:szCs w:val="28"/>
          <w:lang w:eastAsia="en-US"/>
        </w:rPr>
        <w:t>3) низкий риск - объекты, не соответствующие критериям отнесения об</w:t>
      </w:r>
      <w:r w:rsidRPr="008416D1">
        <w:rPr>
          <w:rFonts w:eastAsia="Calibri"/>
          <w:sz w:val="28"/>
          <w:szCs w:val="28"/>
          <w:lang w:eastAsia="en-US"/>
        </w:rPr>
        <w:t>ъ</w:t>
      </w:r>
      <w:r w:rsidRPr="008416D1">
        <w:rPr>
          <w:rFonts w:eastAsia="Calibri"/>
          <w:sz w:val="28"/>
          <w:szCs w:val="28"/>
          <w:lang w:eastAsia="en-US"/>
        </w:rPr>
        <w:t>ектов для высокого и среднего риска.</w:t>
      </w:r>
    </w:p>
    <w:p w14:paraId="7B547603" w14:textId="77777777" w:rsidR="008416D1" w:rsidRPr="008416D1" w:rsidRDefault="008416D1" w:rsidP="008416D1">
      <w:pPr>
        <w:overflowPunct/>
        <w:autoSpaceDE/>
        <w:autoSpaceDN/>
        <w:adjustRightInd/>
        <w:ind w:firstLine="708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8416D1">
        <w:rPr>
          <w:rFonts w:eastAsia="Calibri"/>
          <w:sz w:val="28"/>
          <w:szCs w:val="28"/>
          <w:lang w:eastAsia="en-US"/>
        </w:rPr>
        <w:t>4.3. Отнесение объекта контроля к одной из категорий риска осуществл</w:t>
      </w:r>
      <w:r w:rsidRPr="008416D1">
        <w:rPr>
          <w:rFonts w:eastAsia="Calibri"/>
          <w:sz w:val="28"/>
          <w:szCs w:val="28"/>
          <w:lang w:eastAsia="en-US"/>
        </w:rPr>
        <w:t>я</w:t>
      </w:r>
      <w:r w:rsidRPr="008416D1">
        <w:rPr>
          <w:rFonts w:eastAsia="Calibri"/>
          <w:sz w:val="28"/>
          <w:szCs w:val="28"/>
          <w:lang w:eastAsia="en-US"/>
        </w:rPr>
        <w:t>ется Контрольным органом на основе сопоставления его характеристик с утвержденными критериями риска. Объект контроля считается отнесенным к одной из категорий риска после внесения сведений в единый реестр видов ко</w:t>
      </w:r>
      <w:r w:rsidRPr="008416D1">
        <w:rPr>
          <w:rFonts w:eastAsia="Calibri"/>
          <w:sz w:val="28"/>
          <w:szCs w:val="28"/>
          <w:lang w:eastAsia="en-US"/>
        </w:rPr>
        <w:t>н</w:t>
      </w:r>
      <w:r w:rsidRPr="008416D1">
        <w:rPr>
          <w:rFonts w:eastAsia="Calibri"/>
          <w:sz w:val="28"/>
          <w:szCs w:val="28"/>
          <w:lang w:eastAsia="en-US"/>
        </w:rPr>
        <w:t>троля.</w:t>
      </w:r>
    </w:p>
    <w:p w14:paraId="72404800" w14:textId="77777777" w:rsidR="008416D1" w:rsidRPr="008416D1" w:rsidRDefault="008416D1" w:rsidP="00074D89">
      <w:pPr>
        <w:overflowPunct/>
        <w:autoSpaceDE/>
        <w:autoSpaceDN/>
        <w:adjustRightInd/>
        <w:ind w:firstLine="708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8416D1">
        <w:rPr>
          <w:rFonts w:eastAsia="Calibri"/>
          <w:sz w:val="28"/>
          <w:szCs w:val="28"/>
          <w:lang w:eastAsia="en-US"/>
        </w:rPr>
        <w:t>Изменение присвоенных объектам контроля категорий риска осуществл</w:t>
      </w:r>
      <w:r w:rsidRPr="008416D1">
        <w:rPr>
          <w:rFonts w:eastAsia="Calibri"/>
          <w:sz w:val="28"/>
          <w:szCs w:val="28"/>
          <w:lang w:eastAsia="en-US"/>
        </w:rPr>
        <w:t>я</w:t>
      </w:r>
      <w:r w:rsidRPr="008416D1">
        <w:rPr>
          <w:rFonts w:eastAsia="Calibri"/>
          <w:sz w:val="28"/>
          <w:szCs w:val="28"/>
          <w:lang w:eastAsia="en-US"/>
        </w:rPr>
        <w:t>ется при поступлении в Контрольный орган информации об изменении свед</w:t>
      </w:r>
      <w:r w:rsidRPr="008416D1">
        <w:rPr>
          <w:rFonts w:eastAsia="Calibri"/>
          <w:sz w:val="28"/>
          <w:szCs w:val="28"/>
          <w:lang w:eastAsia="en-US"/>
        </w:rPr>
        <w:t>е</w:t>
      </w:r>
      <w:r w:rsidRPr="008416D1">
        <w:rPr>
          <w:rFonts w:eastAsia="Calibri"/>
          <w:sz w:val="28"/>
          <w:szCs w:val="28"/>
          <w:lang w:eastAsia="en-US"/>
        </w:rPr>
        <w:t xml:space="preserve">ний об объектах контроля. </w:t>
      </w:r>
    </w:p>
    <w:p w14:paraId="27170C08" w14:textId="77777777" w:rsidR="008416D1" w:rsidRPr="008416D1" w:rsidRDefault="008416D1" w:rsidP="008416D1">
      <w:pPr>
        <w:overflowPunct/>
        <w:autoSpaceDE/>
        <w:autoSpaceDN/>
        <w:adjustRightInd/>
        <w:ind w:firstLine="708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8416D1">
        <w:rPr>
          <w:rFonts w:eastAsia="Calibri"/>
          <w:sz w:val="28"/>
          <w:szCs w:val="28"/>
          <w:lang w:eastAsia="en-US"/>
        </w:rPr>
        <w:t>4.4. Сбор, обработка, анализ и учет сведений об объектах контроля в ц</w:t>
      </w:r>
      <w:r w:rsidRPr="008416D1">
        <w:rPr>
          <w:rFonts w:eastAsia="Calibri"/>
          <w:sz w:val="28"/>
          <w:szCs w:val="28"/>
          <w:lang w:eastAsia="en-US"/>
        </w:rPr>
        <w:t>е</w:t>
      </w:r>
      <w:r w:rsidRPr="008416D1">
        <w:rPr>
          <w:rFonts w:eastAsia="Calibri"/>
          <w:sz w:val="28"/>
          <w:szCs w:val="28"/>
          <w:lang w:eastAsia="en-US"/>
        </w:rPr>
        <w:t xml:space="preserve">лях их отнесения к категориям риска либо определения индикаторов риска нарушения обязательных требований осуществляют Контрольным органом без взаимодействия с контролируемыми лицами (за исключением сбора, обработки, анализа и учета сведений в рамках обязательного профилактического визита). </w:t>
      </w:r>
    </w:p>
    <w:p w14:paraId="3A355544" w14:textId="77777777" w:rsidR="008416D1" w:rsidRPr="008416D1" w:rsidRDefault="008416D1" w:rsidP="008416D1">
      <w:pPr>
        <w:overflowPunct/>
        <w:autoSpaceDE/>
        <w:autoSpaceDN/>
        <w:adjustRightInd/>
        <w:ind w:firstLine="708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8416D1">
        <w:rPr>
          <w:rFonts w:eastAsia="Calibri"/>
          <w:sz w:val="28"/>
          <w:szCs w:val="28"/>
          <w:lang w:eastAsia="en-US"/>
        </w:rPr>
        <w:t>4.5. В целях оценки риска причинения вреда (ущерба) при принятии р</w:t>
      </w:r>
      <w:r w:rsidRPr="008416D1">
        <w:rPr>
          <w:rFonts w:eastAsia="Calibri"/>
          <w:sz w:val="28"/>
          <w:szCs w:val="28"/>
          <w:lang w:eastAsia="en-US"/>
        </w:rPr>
        <w:t>е</w:t>
      </w:r>
      <w:r w:rsidRPr="008416D1">
        <w:rPr>
          <w:rFonts w:eastAsia="Calibri"/>
          <w:sz w:val="28"/>
          <w:szCs w:val="28"/>
          <w:lang w:eastAsia="en-US"/>
        </w:rPr>
        <w:t xml:space="preserve">шения о проведении и выборе вида внепланового контрольного мероприятия Контрольный орган применяет индикаторы риска нарушения обязательных требований. </w:t>
      </w:r>
    </w:p>
    <w:p w14:paraId="2B14DAAF" w14:textId="77777777" w:rsidR="008416D1" w:rsidRPr="008416D1" w:rsidRDefault="008416D1" w:rsidP="00074D89">
      <w:pPr>
        <w:overflowPunct/>
        <w:autoSpaceDE/>
        <w:autoSpaceDN/>
        <w:adjustRightInd/>
        <w:ind w:firstLine="708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8416D1">
        <w:rPr>
          <w:rFonts w:eastAsia="Calibri"/>
          <w:sz w:val="28"/>
          <w:szCs w:val="28"/>
          <w:lang w:eastAsia="en-US"/>
        </w:rPr>
        <w:t>Перечень индикаторов риска нарушения обязательных требований при осуществлении муниципального контроля на автомобильном транспорте, г</w:t>
      </w:r>
      <w:r w:rsidRPr="008416D1">
        <w:rPr>
          <w:rFonts w:eastAsia="Calibri"/>
          <w:sz w:val="28"/>
          <w:szCs w:val="28"/>
          <w:lang w:eastAsia="en-US"/>
        </w:rPr>
        <w:t>о</w:t>
      </w:r>
      <w:r w:rsidRPr="008416D1">
        <w:rPr>
          <w:rFonts w:eastAsia="Calibri"/>
          <w:sz w:val="28"/>
          <w:szCs w:val="28"/>
          <w:lang w:eastAsia="en-US"/>
        </w:rPr>
        <w:t>родском наземном электрическом транспорте и в дорожном хозяйстве вне гр</w:t>
      </w:r>
      <w:r w:rsidRPr="008416D1">
        <w:rPr>
          <w:rFonts w:eastAsia="Calibri"/>
          <w:sz w:val="28"/>
          <w:szCs w:val="28"/>
          <w:lang w:eastAsia="en-US"/>
        </w:rPr>
        <w:t>а</w:t>
      </w:r>
      <w:r w:rsidRPr="008416D1">
        <w:rPr>
          <w:rFonts w:eastAsia="Calibri"/>
          <w:sz w:val="28"/>
          <w:szCs w:val="28"/>
          <w:lang w:eastAsia="en-US"/>
        </w:rPr>
        <w:t>ниц населенных пунктов в границах муниципального образования Щербино</w:t>
      </w:r>
      <w:r w:rsidRPr="008416D1">
        <w:rPr>
          <w:rFonts w:eastAsia="Calibri"/>
          <w:sz w:val="28"/>
          <w:szCs w:val="28"/>
          <w:lang w:eastAsia="en-US"/>
        </w:rPr>
        <w:t>в</w:t>
      </w:r>
      <w:r w:rsidRPr="008416D1">
        <w:rPr>
          <w:rFonts w:eastAsia="Calibri"/>
          <w:sz w:val="28"/>
          <w:szCs w:val="28"/>
          <w:lang w:eastAsia="en-US"/>
        </w:rPr>
        <w:t>ский муниципальный район Краснодарского края приведен в приложении № 1 к настоящему Положению.</w:t>
      </w:r>
    </w:p>
    <w:p w14:paraId="40D021D8" w14:textId="77777777" w:rsidR="001317CA" w:rsidRDefault="001317CA" w:rsidP="00CB48A9">
      <w:pPr>
        <w:pStyle w:val="ConsPlusNormal"/>
        <w:suppressAutoHyphens/>
        <w:spacing w:line="0" w:lineRule="atLeast"/>
        <w:ind w:left="708" w:firstLine="0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2838C45F" w14:textId="77777777" w:rsidR="00983017" w:rsidRDefault="00566942" w:rsidP="00CB48A9">
      <w:pPr>
        <w:pStyle w:val="ConsPlusNormal"/>
        <w:suppressAutoHyphens/>
        <w:spacing w:line="0" w:lineRule="atLeast"/>
        <w:ind w:left="708" w:firstLine="0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5</w:t>
      </w:r>
      <w:r w:rsidR="00477DEB" w:rsidRPr="00C0197A">
        <w:rPr>
          <w:rFonts w:ascii="Times New Roman" w:hAnsi="Times New Roman"/>
          <w:bCs/>
          <w:color w:val="000000" w:themeColor="text1"/>
          <w:sz w:val="28"/>
          <w:szCs w:val="28"/>
        </w:rPr>
        <w:t>.</w:t>
      </w:r>
      <w:r w:rsidR="00C0197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="00477DEB" w:rsidRPr="00C0197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Виды профилактических мероприятий, которые </w:t>
      </w:r>
    </w:p>
    <w:p w14:paraId="0D19F062" w14:textId="279C0A02" w:rsidR="00477DEB" w:rsidRPr="00C0197A" w:rsidRDefault="00477DEB" w:rsidP="00983017">
      <w:pPr>
        <w:pStyle w:val="ConsPlusNormal"/>
        <w:suppressAutoHyphens/>
        <w:spacing w:line="0" w:lineRule="atLeast"/>
        <w:ind w:firstLine="0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C0197A">
        <w:rPr>
          <w:rFonts w:ascii="Times New Roman" w:hAnsi="Times New Roman"/>
          <w:bCs/>
          <w:color w:val="000000" w:themeColor="text1"/>
          <w:sz w:val="28"/>
          <w:szCs w:val="28"/>
        </w:rPr>
        <w:t>проводятся при осуществлении муниципального контроля</w:t>
      </w:r>
    </w:p>
    <w:p w14:paraId="37278CA2" w14:textId="77777777" w:rsidR="00477DEB" w:rsidRDefault="00477DEB" w:rsidP="00CB48A9">
      <w:pPr>
        <w:pStyle w:val="ConsPlusNormal"/>
        <w:suppressAutoHyphens/>
        <w:spacing w:line="0" w:lineRule="atLeast"/>
        <w:ind w:firstLine="0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14:paraId="034B0310" w14:textId="77777777" w:rsidR="00477DEB" w:rsidRDefault="006B77AE" w:rsidP="00CB48A9">
      <w:pPr>
        <w:pStyle w:val="ConsPlusNormal"/>
        <w:suppressAutoHyphens/>
        <w:spacing w:line="0" w:lineRule="atLeast"/>
        <w:ind w:firstLine="708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6B77A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При осуществлении муниципального контроля Контрольный орган </w:t>
      </w:r>
      <w:r w:rsidRPr="006B77AE">
        <w:rPr>
          <w:rFonts w:ascii="Times New Roman" w:hAnsi="Times New Roman"/>
          <w:bCs/>
          <w:color w:val="000000" w:themeColor="text1"/>
          <w:sz w:val="28"/>
          <w:szCs w:val="28"/>
        </w:rPr>
        <w:lastRenderedPageBreak/>
        <w:t>проводит следующие виды профилактических мероприятий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:</w:t>
      </w:r>
    </w:p>
    <w:p w14:paraId="6FC138FA" w14:textId="77777777" w:rsidR="006B77AE" w:rsidRDefault="006B77AE" w:rsidP="00CB48A9">
      <w:pPr>
        <w:pStyle w:val="ConsPlusNormal"/>
        <w:suppressAutoHyphens/>
        <w:spacing w:line="0" w:lineRule="atLeast"/>
        <w:ind w:firstLine="708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1) информирование;</w:t>
      </w:r>
    </w:p>
    <w:p w14:paraId="62B3C98E" w14:textId="77777777" w:rsidR="006B77AE" w:rsidRDefault="006B77AE" w:rsidP="00CB48A9">
      <w:pPr>
        <w:pStyle w:val="ConsPlusNormal"/>
        <w:suppressAutoHyphens/>
        <w:spacing w:line="0" w:lineRule="atLeast"/>
        <w:ind w:firstLine="708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2) объявление предостережения;</w:t>
      </w:r>
    </w:p>
    <w:p w14:paraId="26482B5F" w14:textId="77777777" w:rsidR="006B77AE" w:rsidRDefault="006B77AE" w:rsidP="00CB48A9">
      <w:pPr>
        <w:pStyle w:val="ConsPlusNormal"/>
        <w:suppressAutoHyphens/>
        <w:spacing w:line="0" w:lineRule="atLeast"/>
        <w:ind w:firstLine="708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3) консультирование;</w:t>
      </w:r>
    </w:p>
    <w:p w14:paraId="39B4ACBC" w14:textId="77777777" w:rsidR="006B77AE" w:rsidRDefault="006B77AE" w:rsidP="00CB48A9">
      <w:pPr>
        <w:pStyle w:val="ConsPlusNormal"/>
        <w:suppressAutoHyphens/>
        <w:spacing w:line="0" w:lineRule="atLeast"/>
        <w:ind w:firstLine="708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4) </w:t>
      </w:r>
      <w:r w:rsidRPr="00FB18E9">
        <w:rPr>
          <w:rFonts w:ascii="Times New Roman" w:hAnsi="Times New Roman"/>
          <w:bCs/>
          <w:sz w:val="28"/>
          <w:szCs w:val="28"/>
        </w:rPr>
        <w:t>профилактический визит</w:t>
      </w:r>
      <w:r w:rsidR="00FB18E9">
        <w:rPr>
          <w:rFonts w:ascii="Times New Roman" w:hAnsi="Times New Roman"/>
          <w:bCs/>
          <w:color w:val="000000" w:themeColor="text1"/>
          <w:sz w:val="28"/>
          <w:szCs w:val="28"/>
        </w:rPr>
        <w:t>.</w:t>
      </w:r>
    </w:p>
    <w:p w14:paraId="5A6F7C6B" w14:textId="77777777" w:rsidR="008416D1" w:rsidRPr="008416D1" w:rsidRDefault="008416D1" w:rsidP="008416D1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8416D1">
        <w:rPr>
          <w:rFonts w:eastAsia="Calibri"/>
          <w:sz w:val="28"/>
          <w:szCs w:val="28"/>
          <w:lang w:eastAsia="en-US"/>
        </w:rPr>
        <w:t>Профилактические мероприятия осуществляются в порядке, установле</w:t>
      </w:r>
      <w:r w:rsidRPr="008416D1">
        <w:rPr>
          <w:rFonts w:eastAsia="Calibri"/>
          <w:sz w:val="28"/>
          <w:szCs w:val="28"/>
          <w:lang w:eastAsia="en-US"/>
        </w:rPr>
        <w:t>н</w:t>
      </w:r>
      <w:r w:rsidRPr="008416D1">
        <w:rPr>
          <w:rFonts w:eastAsia="Calibri"/>
          <w:sz w:val="28"/>
          <w:szCs w:val="28"/>
          <w:lang w:eastAsia="en-US"/>
        </w:rPr>
        <w:t>ном статьями 46,49,50,52 Закона №248-ФЗ с учетом особенностей, установле</w:t>
      </w:r>
      <w:r w:rsidRPr="008416D1">
        <w:rPr>
          <w:rFonts w:eastAsia="Calibri"/>
          <w:sz w:val="28"/>
          <w:szCs w:val="28"/>
          <w:lang w:eastAsia="en-US"/>
        </w:rPr>
        <w:t>н</w:t>
      </w:r>
      <w:r w:rsidRPr="008416D1">
        <w:rPr>
          <w:rFonts w:eastAsia="Calibri"/>
          <w:sz w:val="28"/>
          <w:szCs w:val="28"/>
          <w:lang w:eastAsia="en-US"/>
        </w:rPr>
        <w:t>ным настоящим Положением.</w:t>
      </w:r>
    </w:p>
    <w:p w14:paraId="3FD2D3BD" w14:textId="6AD56787" w:rsidR="00C0197A" w:rsidRDefault="00566942" w:rsidP="0085679E">
      <w:pPr>
        <w:pStyle w:val="ConsPlusNormal"/>
        <w:suppressAutoHyphens/>
        <w:spacing w:line="0" w:lineRule="atLeast"/>
        <w:ind w:firstLine="708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5</w:t>
      </w:r>
      <w:r w:rsidR="00C0197A">
        <w:rPr>
          <w:rFonts w:ascii="Times New Roman" w:hAnsi="Times New Roman"/>
          <w:bCs/>
          <w:color w:val="000000" w:themeColor="text1"/>
          <w:sz w:val="28"/>
          <w:szCs w:val="28"/>
        </w:rPr>
        <w:t>.</w:t>
      </w:r>
      <w:r w:rsidR="00C0197A" w:rsidRPr="00C0197A">
        <w:rPr>
          <w:rFonts w:ascii="Times New Roman" w:hAnsi="Times New Roman"/>
          <w:bCs/>
          <w:color w:val="000000" w:themeColor="text1"/>
          <w:sz w:val="28"/>
          <w:szCs w:val="28"/>
        </w:rPr>
        <w:t>1</w:t>
      </w:r>
      <w:r w:rsidR="00C0197A">
        <w:rPr>
          <w:rFonts w:ascii="Times New Roman" w:hAnsi="Times New Roman"/>
          <w:bCs/>
          <w:color w:val="000000" w:themeColor="text1"/>
          <w:sz w:val="28"/>
          <w:szCs w:val="28"/>
        </w:rPr>
        <w:t>. И</w:t>
      </w:r>
      <w:r w:rsidR="00C0197A" w:rsidRPr="00C0197A">
        <w:rPr>
          <w:rFonts w:ascii="Times New Roman" w:hAnsi="Times New Roman"/>
          <w:bCs/>
          <w:color w:val="000000" w:themeColor="text1"/>
          <w:sz w:val="28"/>
          <w:szCs w:val="28"/>
        </w:rPr>
        <w:t>нформирование</w:t>
      </w:r>
      <w:r w:rsidR="0085679E">
        <w:rPr>
          <w:rFonts w:ascii="Times New Roman" w:hAnsi="Times New Roman"/>
          <w:bCs/>
          <w:color w:val="000000" w:themeColor="text1"/>
          <w:sz w:val="28"/>
          <w:szCs w:val="28"/>
        </w:rPr>
        <w:t>.</w:t>
      </w:r>
    </w:p>
    <w:p w14:paraId="0F29A878" w14:textId="77777777" w:rsidR="00C96FF9" w:rsidRPr="00C96FF9" w:rsidRDefault="00C96FF9" w:rsidP="00C96FF9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C96FF9">
        <w:rPr>
          <w:rFonts w:eastAsia="Calibri"/>
          <w:sz w:val="28"/>
          <w:szCs w:val="28"/>
          <w:lang w:eastAsia="en-US"/>
        </w:rPr>
        <w:t xml:space="preserve">5.1.1. </w:t>
      </w:r>
      <w:proofErr w:type="gramStart"/>
      <w:r w:rsidRPr="00C96FF9">
        <w:rPr>
          <w:rFonts w:eastAsia="Calibri"/>
          <w:sz w:val="28"/>
          <w:szCs w:val="28"/>
          <w:lang w:eastAsia="en-US"/>
        </w:rPr>
        <w:t>Контрольный орган осуществляет информирование контролиру</w:t>
      </w:r>
      <w:r w:rsidRPr="00C96FF9">
        <w:rPr>
          <w:rFonts w:eastAsia="Calibri"/>
          <w:sz w:val="28"/>
          <w:szCs w:val="28"/>
          <w:lang w:eastAsia="en-US"/>
        </w:rPr>
        <w:t>е</w:t>
      </w:r>
      <w:r w:rsidRPr="00C96FF9">
        <w:rPr>
          <w:rFonts w:eastAsia="Calibri"/>
          <w:sz w:val="28"/>
          <w:szCs w:val="28"/>
          <w:lang w:eastAsia="en-US"/>
        </w:rPr>
        <w:t>мых и иных заинтересованных лиц по вопросам соблюдения обязательных тр</w:t>
      </w:r>
      <w:r w:rsidRPr="00C96FF9">
        <w:rPr>
          <w:rFonts w:eastAsia="Calibri"/>
          <w:sz w:val="28"/>
          <w:szCs w:val="28"/>
          <w:lang w:eastAsia="en-US"/>
        </w:rPr>
        <w:t>е</w:t>
      </w:r>
      <w:r w:rsidRPr="00C96FF9">
        <w:rPr>
          <w:rFonts w:eastAsia="Calibri"/>
          <w:sz w:val="28"/>
          <w:szCs w:val="28"/>
          <w:lang w:eastAsia="en-US"/>
        </w:rPr>
        <w:t>бований посредством размещения сведений, определенных частью 3 статьи 46 Закона № 248-ФЗ, на официальном сайте Администрации в информационно-телекоммуникационной сети «Интернет» (далее - официальный сайт), в сре</w:t>
      </w:r>
      <w:r w:rsidRPr="00C96FF9">
        <w:rPr>
          <w:rFonts w:eastAsia="Calibri"/>
          <w:sz w:val="28"/>
          <w:szCs w:val="28"/>
          <w:lang w:eastAsia="en-US"/>
        </w:rPr>
        <w:t>д</w:t>
      </w:r>
      <w:r w:rsidRPr="00C96FF9">
        <w:rPr>
          <w:rFonts w:eastAsia="Calibri"/>
          <w:sz w:val="28"/>
          <w:szCs w:val="28"/>
          <w:lang w:eastAsia="en-US"/>
        </w:rPr>
        <w:t>ствах массовой информации, через личные кабинеты контролируемых лиц в государственных информационных системах (при их наличии) и в иных фо</w:t>
      </w:r>
      <w:r w:rsidRPr="00C96FF9">
        <w:rPr>
          <w:rFonts w:eastAsia="Calibri"/>
          <w:sz w:val="28"/>
          <w:szCs w:val="28"/>
          <w:lang w:eastAsia="en-US"/>
        </w:rPr>
        <w:t>р</w:t>
      </w:r>
      <w:r w:rsidRPr="00C96FF9">
        <w:rPr>
          <w:rFonts w:eastAsia="Calibri"/>
          <w:sz w:val="28"/>
          <w:szCs w:val="28"/>
          <w:lang w:eastAsia="en-US"/>
        </w:rPr>
        <w:t>мах.</w:t>
      </w:r>
      <w:proofErr w:type="gramEnd"/>
    </w:p>
    <w:p w14:paraId="4C30CD3F" w14:textId="77777777" w:rsidR="00C96FF9" w:rsidRPr="00C96FF9" w:rsidRDefault="00C96FF9" w:rsidP="00C96FF9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C96FF9">
        <w:rPr>
          <w:rFonts w:eastAsia="Calibri"/>
          <w:sz w:val="28"/>
          <w:szCs w:val="28"/>
          <w:lang w:eastAsia="en-US"/>
        </w:rPr>
        <w:t>5.1.2. Контрольный орган обязан размещать и поддерживать в актуальном состоянии на своем официальном сайте информацию, предусмотренную п. 3  ст. 46 Закона № 248-ФЗ.</w:t>
      </w:r>
    </w:p>
    <w:p w14:paraId="073ED8EF" w14:textId="77777777" w:rsidR="00C96FF9" w:rsidRPr="00C96FF9" w:rsidRDefault="00C96FF9" w:rsidP="00C96FF9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C96FF9">
        <w:rPr>
          <w:rFonts w:eastAsia="Calibri"/>
          <w:sz w:val="28"/>
          <w:szCs w:val="28"/>
          <w:lang w:eastAsia="en-US"/>
        </w:rPr>
        <w:t xml:space="preserve">5.1.3. </w:t>
      </w:r>
      <w:proofErr w:type="gramStart"/>
      <w:r w:rsidRPr="00C96FF9">
        <w:rPr>
          <w:rFonts w:eastAsia="Calibri"/>
          <w:sz w:val="28"/>
          <w:szCs w:val="28"/>
          <w:lang w:eastAsia="en-US"/>
        </w:rPr>
        <w:t>Информация о местонахождении Контрольного органа (почтовые адреса для направления обращений (заявлений), иных документов, адреса эле</w:t>
      </w:r>
      <w:r w:rsidRPr="00C96FF9">
        <w:rPr>
          <w:rFonts w:eastAsia="Calibri"/>
          <w:sz w:val="28"/>
          <w:szCs w:val="28"/>
          <w:lang w:eastAsia="en-US"/>
        </w:rPr>
        <w:t>к</w:t>
      </w:r>
      <w:r w:rsidRPr="00C96FF9">
        <w:rPr>
          <w:rFonts w:eastAsia="Calibri"/>
          <w:sz w:val="28"/>
          <w:szCs w:val="28"/>
          <w:lang w:eastAsia="en-US"/>
        </w:rPr>
        <w:t>тронной почты и контактные телефоны:</w:t>
      </w:r>
      <w:proofErr w:type="gramEnd"/>
    </w:p>
    <w:p w14:paraId="111503A5" w14:textId="0400B027" w:rsidR="00C96FF9" w:rsidRPr="00C96FF9" w:rsidRDefault="00C96FF9" w:rsidP="00C96FF9">
      <w:pPr>
        <w:overflowPunct/>
        <w:autoSpaceDE/>
        <w:autoSpaceDN/>
        <w:adjustRightInd/>
        <w:ind w:firstLine="709"/>
        <w:jc w:val="both"/>
        <w:textAlignment w:val="auto"/>
        <w:rPr>
          <w:rFonts w:ascii="Calibri" w:eastAsia="Calibri" w:hAnsi="Calibri"/>
          <w:sz w:val="22"/>
          <w:szCs w:val="22"/>
          <w:lang w:eastAsia="en-US"/>
        </w:rPr>
      </w:pPr>
      <w:r w:rsidRPr="00C96FF9">
        <w:rPr>
          <w:rFonts w:eastAsia="Calibri"/>
          <w:sz w:val="28"/>
          <w:szCs w:val="28"/>
          <w:lang w:eastAsia="en-US"/>
        </w:rPr>
        <w:t>353620, Краснодарский край, Щербиновский район, станица Староще</w:t>
      </w:r>
      <w:r w:rsidRPr="00C96FF9">
        <w:rPr>
          <w:rFonts w:eastAsia="Calibri"/>
          <w:sz w:val="28"/>
          <w:szCs w:val="28"/>
          <w:lang w:eastAsia="en-US"/>
        </w:rPr>
        <w:t>р</w:t>
      </w:r>
      <w:r w:rsidRPr="00C96FF9">
        <w:rPr>
          <w:rFonts w:eastAsia="Calibri"/>
          <w:sz w:val="28"/>
          <w:szCs w:val="28"/>
          <w:lang w:eastAsia="en-US"/>
        </w:rPr>
        <w:t>биновская, улица Советов, 68, кабинет 411 в рабочие дни с 8-00 до  16-12 часов, перерыв с 12-00 до 13-00 часов, телефон для справок: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C96FF9">
        <w:rPr>
          <w:rFonts w:eastAsia="Calibri"/>
          <w:sz w:val="28"/>
          <w:szCs w:val="28"/>
          <w:lang w:eastAsia="en-US"/>
        </w:rPr>
        <w:t>8 (86151) 7-82-86.</w:t>
      </w:r>
    </w:p>
    <w:p w14:paraId="63A976F2" w14:textId="77777777" w:rsidR="00C0197A" w:rsidRPr="007258E5" w:rsidRDefault="00E9188B" w:rsidP="00CB48A9">
      <w:pPr>
        <w:pStyle w:val="ConsPlusNormal"/>
        <w:suppressAutoHyphens/>
        <w:spacing w:line="0" w:lineRule="atLeast"/>
        <w:ind w:firstLine="708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E9188B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Официальный сайт Администрации: </w:t>
      </w:r>
      <w:hyperlink r:id="rId9" w:history="1">
        <w:r w:rsidRPr="007258E5">
          <w:rPr>
            <w:rStyle w:val="a4"/>
            <w:rFonts w:ascii="Times New Roman" w:hAnsi="Times New Roman"/>
            <w:bCs/>
            <w:sz w:val="28"/>
            <w:szCs w:val="28"/>
            <w:u w:val="none"/>
          </w:rPr>
          <w:t>https://staradm.ru/</w:t>
        </w:r>
      </w:hyperlink>
      <w:r w:rsidRPr="007258E5">
        <w:rPr>
          <w:rFonts w:ascii="Times New Roman" w:hAnsi="Times New Roman"/>
          <w:bCs/>
          <w:color w:val="000000" w:themeColor="text1"/>
          <w:sz w:val="28"/>
          <w:szCs w:val="28"/>
        </w:rPr>
        <w:t>.</w:t>
      </w:r>
    </w:p>
    <w:p w14:paraId="666786FC" w14:textId="2764CB9C" w:rsidR="00477DEB" w:rsidRDefault="00566942" w:rsidP="0085679E">
      <w:pPr>
        <w:pStyle w:val="ConsPlusNormal"/>
        <w:suppressAutoHyphens/>
        <w:ind w:firstLine="708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5</w:t>
      </w:r>
      <w:r w:rsidR="00C0197A">
        <w:rPr>
          <w:rFonts w:ascii="Times New Roman" w:hAnsi="Times New Roman"/>
          <w:bCs/>
          <w:color w:val="000000" w:themeColor="text1"/>
          <w:sz w:val="28"/>
          <w:szCs w:val="28"/>
        </w:rPr>
        <w:t>.</w:t>
      </w:r>
      <w:r w:rsidR="00C0197A" w:rsidRPr="00C0197A">
        <w:rPr>
          <w:rFonts w:ascii="Times New Roman" w:hAnsi="Times New Roman"/>
          <w:bCs/>
          <w:color w:val="000000" w:themeColor="text1"/>
          <w:sz w:val="28"/>
          <w:szCs w:val="28"/>
        </w:rPr>
        <w:t>2</w:t>
      </w:r>
      <w:r w:rsidR="00C0197A">
        <w:rPr>
          <w:rFonts w:ascii="Times New Roman" w:hAnsi="Times New Roman"/>
          <w:bCs/>
          <w:color w:val="000000" w:themeColor="text1"/>
          <w:sz w:val="28"/>
          <w:szCs w:val="28"/>
        </w:rPr>
        <w:t>.</w:t>
      </w:r>
      <w:r w:rsidR="00C0197A" w:rsidRPr="00C0197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="00C0197A">
        <w:rPr>
          <w:rFonts w:ascii="Times New Roman" w:hAnsi="Times New Roman"/>
          <w:bCs/>
          <w:color w:val="000000" w:themeColor="text1"/>
          <w:sz w:val="28"/>
          <w:szCs w:val="28"/>
        </w:rPr>
        <w:t>О</w:t>
      </w:r>
      <w:r w:rsidR="00C0197A" w:rsidRPr="00C0197A">
        <w:rPr>
          <w:rFonts w:ascii="Times New Roman" w:hAnsi="Times New Roman"/>
          <w:bCs/>
          <w:color w:val="000000" w:themeColor="text1"/>
          <w:sz w:val="28"/>
          <w:szCs w:val="28"/>
        </w:rPr>
        <w:t>бъявление предостережения</w:t>
      </w:r>
      <w:r w:rsidR="0085679E">
        <w:rPr>
          <w:rFonts w:ascii="Times New Roman" w:hAnsi="Times New Roman"/>
          <w:bCs/>
          <w:color w:val="000000" w:themeColor="text1"/>
          <w:sz w:val="28"/>
          <w:szCs w:val="28"/>
        </w:rPr>
        <w:t>.</w:t>
      </w:r>
    </w:p>
    <w:p w14:paraId="71DCD0AA" w14:textId="77777777" w:rsidR="00C96FF9" w:rsidRPr="00C96FF9" w:rsidRDefault="00C96FF9" w:rsidP="00C96FF9">
      <w:pPr>
        <w:overflowPunct/>
        <w:autoSpaceDE/>
        <w:autoSpaceDN/>
        <w:adjustRightInd/>
        <w:ind w:firstLine="708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C96FF9">
        <w:rPr>
          <w:rFonts w:eastAsia="Calibri"/>
          <w:sz w:val="28"/>
          <w:szCs w:val="28"/>
          <w:lang w:eastAsia="en-US"/>
        </w:rPr>
        <w:t xml:space="preserve">5.2.1. </w:t>
      </w:r>
      <w:proofErr w:type="gramStart"/>
      <w:r w:rsidRPr="00C96FF9">
        <w:rPr>
          <w:rFonts w:eastAsia="Calibri"/>
          <w:sz w:val="28"/>
          <w:szCs w:val="28"/>
          <w:lang w:eastAsia="en-US"/>
        </w:rPr>
        <w:t>Предостережение о недопустимости нарушения обязательных тр</w:t>
      </w:r>
      <w:r w:rsidRPr="00C96FF9">
        <w:rPr>
          <w:rFonts w:eastAsia="Calibri"/>
          <w:sz w:val="28"/>
          <w:szCs w:val="28"/>
          <w:lang w:eastAsia="en-US"/>
        </w:rPr>
        <w:t>е</w:t>
      </w:r>
      <w:r w:rsidRPr="00C96FF9">
        <w:rPr>
          <w:rFonts w:eastAsia="Calibri"/>
          <w:sz w:val="28"/>
          <w:szCs w:val="28"/>
          <w:lang w:eastAsia="en-US"/>
        </w:rPr>
        <w:t>бований и предложение принять меры по обеспечению соблюдения обязател</w:t>
      </w:r>
      <w:r w:rsidRPr="00C96FF9">
        <w:rPr>
          <w:rFonts w:eastAsia="Calibri"/>
          <w:sz w:val="28"/>
          <w:szCs w:val="28"/>
          <w:lang w:eastAsia="en-US"/>
        </w:rPr>
        <w:t>ь</w:t>
      </w:r>
      <w:r w:rsidRPr="00C96FF9">
        <w:rPr>
          <w:rFonts w:eastAsia="Calibri"/>
          <w:sz w:val="28"/>
          <w:szCs w:val="28"/>
          <w:lang w:eastAsia="en-US"/>
        </w:rPr>
        <w:t>ных требований объявляются контролируемому лицу в случае наличия у Ко</w:t>
      </w:r>
      <w:r w:rsidRPr="00C96FF9">
        <w:rPr>
          <w:rFonts w:eastAsia="Calibri"/>
          <w:sz w:val="28"/>
          <w:szCs w:val="28"/>
          <w:lang w:eastAsia="en-US"/>
        </w:rPr>
        <w:t>н</w:t>
      </w:r>
      <w:r w:rsidRPr="00C96FF9">
        <w:rPr>
          <w:rFonts w:eastAsia="Calibri"/>
          <w:sz w:val="28"/>
          <w:szCs w:val="28"/>
          <w:lang w:eastAsia="en-US"/>
        </w:rPr>
        <w:t>трольного органа сведений о готовящихся нарушениях обязательных требов</w:t>
      </w:r>
      <w:r w:rsidRPr="00C96FF9">
        <w:rPr>
          <w:rFonts w:eastAsia="Calibri"/>
          <w:sz w:val="28"/>
          <w:szCs w:val="28"/>
          <w:lang w:eastAsia="en-US"/>
        </w:rPr>
        <w:t>а</w:t>
      </w:r>
      <w:r w:rsidRPr="00C96FF9">
        <w:rPr>
          <w:rFonts w:eastAsia="Calibri"/>
          <w:sz w:val="28"/>
          <w:szCs w:val="28"/>
          <w:lang w:eastAsia="en-US"/>
        </w:rPr>
        <w:t>ний или признаках нарушений обязательных требований и (или) в случае о</w:t>
      </w:r>
      <w:r w:rsidRPr="00C96FF9">
        <w:rPr>
          <w:rFonts w:eastAsia="Calibri"/>
          <w:sz w:val="28"/>
          <w:szCs w:val="28"/>
          <w:lang w:eastAsia="en-US"/>
        </w:rPr>
        <w:t>т</w:t>
      </w:r>
      <w:r w:rsidRPr="00C96FF9">
        <w:rPr>
          <w:rFonts w:eastAsia="Calibri"/>
          <w:sz w:val="28"/>
          <w:szCs w:val="28"/>
          <w:lang w:eastAsia="en-US"/>
        </w:rPr>
        <w:t>сутствия подтверждения данных о том, что нарушение обязательных требов</w:t>
      </w:r>
      <w:r w:rsidRPr="00C96FF9">
        <w:rPr>
          <w:rFonts w:eastAsia="Calibri"/>
          <w:sz w:val="28"/>
          <w:szCs w:val="28"/>
          <w:lang w:eastAsia="en-US"/>
        </w:rPr>
        <w:t>а</w:t>
      </w:r>
      <w:r w:rsidRPr="00C96FF9">
        <w:rPr>
          <w:rFonts w:eastAsia="Calibri"/>
          <w:sz w:val="28"/>
          <w:szCs w:val="28"/>
          <w:lang w:eastAsia="en-US"/>
        </w:rPr>
        <w:t>ний причинило вред (ущерб) охраняемым законом ценностям либо создало угрозу причинения вреда (ущерба</w:t>
      </w:r>
      <w:proofErr w:type="gramEnd"/>
      <w:r w:rsidRPr="00C96FF9">
        <w:rPr>
          <w:rFonts w:eastAsia="Calibri"/>
          <w:sz w:val="28"/>
          <w:szCs w:val="28"/>
          <w:lang w:eastAsia="en-US"/>
        </w:rPr>
        <w:t xml:space="preserve">) охраняемым законом ценностям. </w:t>
      </w:r>
    </w:p>
    <w:p w14:paraId="3F3E0098" w14:textId="77777777" w:rsidR="00C96FF9" w:rsidRPr="00C96FF9" w:rsidRDefault="00C96FF9" w:rsidP="00C96FF9">
      <w:pPr>
        <w:overflowPunct/>
        <w:autoSpaceDE/>
        <w:autoSpaceDN/>
        <w:adjustRightInd/>
        <w:ind w:firstLine="708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C96FF9">
        <w:rPr>
          <w:rFonts w:eastAsia="Calibri"/>
          <w:sz w:val="28"/>
          <w:szCs w:val="28"/>
          <w:lang w:eastAsia="en-US"/>
        </w:rPr>
        <w:t>5.2.2. Предостережение объявляется (подписывается) главой муниц</w:t>
      </w:r>
      <w:r w:rsidRPr="00C96FF9">
        <w:rPr>
          <w:rFonts w:eastAsia="Calibri"/>
          <w:sz w:val="28"/>
          <w:szCs w:val="28"/>
          <w:lang w:eastAsia="en-US"/>
        </w:rPr>
        <w:t>и</w:t>
      </w:r>
      <w:r w:rsidRPr="00C96FF9">
        <w:rPr>
          <w:rFonts w:eastAsia="Calibri"/>
          <w:sz w:val="28"/>
          <w:szCs w:val="28"/>
          <w:lang w:eastAsia="en-US"/>
        </w:rPr>
        <w:t xml:space="preserve">пального образования Щербиновский муниципальный район Краснодарского края, оформляется в письменной форме или в форме электронного документа и направляется в адрес контролируемого лица не позднее 30 календарных дней со дня получения информации о существующих и (или) готовящихся нарушениях обязательных требований. </w:t>
      </w:r>
    </w:p>
    <w:p w14:paraId="48A9A45B" w14:textId="77777777" w:rsidR="00C96FF9" w:rsidRPr="00C96FF9" w:rsidRDefault="00C96FF9" w:rsidP="00C96FF9">
      <w:pPr>
        <w:overflowPunct/>
        <w:autoSpaceDE/>
        <w:autoSpaceDN/>
        <w:adjustRightInd/>
        <w:ind w:firstLine="708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C96FF9">
        <w:rPr>
          <w:rFonts w:eastAsia="Calibri"/>
          <w:sz w:val="28"/>
          <w:szCs w:val="28"/>
          <w:lang w:eastAsia="en-US"/>
        </w:rPr>
        <w:t>5.2.3. Предостережение о недопустимости нарушения обязательных тр</w:t>
      </w:r>
      <w:r w:rsidRPr="00C96FF9">
        <w:rPr>
          <w:rFonts w:eastAsia="Calibri"/>
          <w:sz w:val="28"/>
          <w:szCs w:val="28"/>
          <w:lang w:eastAsia="en-US"/>
        </w:rPr>
        <w:t>е</w:t>
      </w:r>
      <w:r w:rsidRPr="00C96FF9">
        <w:rPr>
          <w:rFonts w:eastAsia="Calibri"/>
          <w:sz w:val="28"/>
          <w:szCs w:val="28"/>
          <w:lang w:eastAsia="en-US"/>
        </w:rPr>
        <w:t>бований оформляется в соответствии с формой, утвержденной приказом Мин</w:t>
      </w:r>
      <w:r w:rsidRPr="00C96FF9">
        <w:rPr>
          <w:rFonts w:eastAsia="Calibri"/>
          <w:sz w:val="28"/>
          <w:szCs w:val="28"/>
          <w:lang w:eastAsia="en-US"/>
        </w:rPr>
        <w:t>и</w:t>
      </w:r>
      <w:r w:rsidRPr="00C96FF9">
        <w:rPr>
          <w:rFonts w:eastAsia="Calibri"/>
          <w:sz w:val="28"/>
          <w:szCs w:val="28"/>
          <w:lang w:eastAsia="en-US"/>
        </w:rPr>
        <w:lastRenderedPageBreak/>
        <w:t>стерства экономического развития Российской Федерации от 31 марта 2021 г</w:t>
      </w:r>
      <w:r w:rsidRPr="00C96FF9">
        <w:rPr>
          <w:rFonts w:eastAsia="Calibri"/>
          <w:sz w:val="28"/>
          <w:szCs w:val="28"/>
          <w:lang w:eastAsia="en-US"/>
        </w:rPr>
        <w:t>о</w:t>
      </w:r>
      <w:r w:rsidRPr="00C96FF9">
        <w:rPr>
          <w:rFonts w:eastAsia="Calibri"/>
          <w:sz w:val="28"/>
          <w:szCs w:val="28"/>
          <w:lang w:eastAsia="en-US"/>
        </w:rPr>
        <w:t xml:space="preserve">да № 151 «О типовых формах документов, используемых контрольным (надзорным) органом». </w:t>
      </w:r>
    </w:p>
    <w:p w14:paraId="2F13086F" w14:textId="77777777" w:rsidR="00C96FF9" w:rsidRPr="00C96FF9" w:rsidRDefault="00C96FF9" w:rsidP="00C96FF9">
      <w:pPr>
        <w:overflowPunct/>
        <w:autoSpaceDE/>
        <w:autoSpaceDN/>
        <w:adjustRightInd/>
        <w:ind w:firstLine="708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C96FF9">
        <w:rPr>
          <w:rFonts w:eastAsia="Calibri"/>
          <w:sz w:val="28"/>
          <w:szCs w:val="28"/>
          <w:lang w:eastAsia="en-US"/>
        </w:rPr>
        <w:t>5.2.4. Объявляемое предостережение о недопустимости нарушения обяз</w:t>
      </w:r>
      <w:r w:rsidRPr="00C96FF9">
        <w:rPr>
          <w:rFonts w:eastAsia="Calibri"/>
          <w:sz w:val="28"/>
          <w:szCs w:val="28"/>
          <w:lang w:eastAsia="en-US"/>
        </w:rPr>
        <w:t>а</w:t>
      </w:r>
      <w:r w:rsidRPr="00C96FF9">
        <w:rPr>
          <w:rFonts w:eastAsia="Calibri"/>
          <w:sz w:val="28"/>
          <w:szCs w:val="28"/>
          <w:lang w:eastAsia="en-US"/>
        </w:rPr>
        <w:t>тельных требований регистрируется в журнале учета предостережений с пр</w:t>
      </w:r>
      <w:r w:rsidRPr="00C96FF9">
        <w:rPr>
          <w:rFonts w:eastAsia="Calibri"/>
          <w:sz w:val="28"/>
          <w:szCs w:val="28"/>
          <w:lang w:eastAsia="en-US"/>
        </w:rPr>
        <w:t>и</w:t>
      </w:r>
      <w:r w:rsidRPr="00C96FF9">
        <w:rPr>
          <w:rFonts w:eastAsia="Calibri"/>
          <w:sz w:val="28"/>
          <w:szCs w:val="28"/>
          <w:lang w:eastAsia="en-US"/>
        </w:rPr>
        <w:t>своением регистрационного номера. Соответствующие данные используют для проведения иных профилактических мероприятий и контрольных мероприятий.</w:t>
      </w:r>
    </w:p>
    <w:p w14:paraId="083747D8" w14:textId="77777777" w:rsidR="00C96FF9" w:rsidRPr="00C96FF9" w:rsidRDefault="00C96FF9" w:rsidP="00074D89">
      <w:pPr>
        <w:overflowPunct/>
        <w:autoSpaceDE/>
        <w:autoSpaceDN/>
        <w:adjustRightInd/>
        <w:ind w:firstLine="708"/>
        <w:jc w:val="both"/>
        <w:textAlignment w:val="auto"/>
        <w:rPr>
          <w:rFonts w:eastAsia="Calibri"/>
          <w:sz w:val="28"/>
          <w:szCs w:val="28"/>
          <w:lang w:eastAsia="en-US"/>
        </w:rPr>
      </w:pPr>
      <w:proofErr w:type="gramStart"/>
      <w:r w:rsidRPr="00C96FF9">
        <w:rPr>
          <w:rFonts w:eastAsia="Calibri"/>
          <w:sz w:val="28"/>
          <w:szCs w:val="28"/>
          <w:lang w:eastAsia="en-US"/>
        </w:rPr>
        <w:t>Предостережение о недопустимости нарушения обязательных требований должно содержать указание на соответствующие обязательные требования, предусматривающий их нормативный правовой акт, информацию о том, какие конкретно действия (бездействие) контролируемого лица могут привести или приводят к нарушению обязательных требований, а также предложения о пр</w:t>
      </w:r>
      <w:r w:rsidRPr="00C96FF9">
        <w:rPr>
          <w:rFonts w:eastAsia="Calibri"/>
          <w:sz w:val="28"/>
          <w:szCs w:val="28"/>
          <w:lang w:eastAsia="en-US"/>
        </w:rPr>
        <w:t>и</w:t>
      </w:r>
      <w:r w:rsidRPr="00C96FF9">
        <w:rPr>
          <w:rFonts w:eastAsia="Calibri"/>
          <w:sz w:val="28"/>
          <w:szCs w:val="28"/>
          <w:lang w:eastAsia="en-US"/>
        </w:rPr>
        <w:t>нятии мер по обеспечению соблюдения данных требований и не может соде</w:t>
      </w:r>
      <w:r w:rsidRPr="00C96FF9">
        <w:rPr>
          <w:rFonts w:eastAsia="Calibri"/>
          <w:sz w:val="28"/>
          <w:szCs w:val="28"/>
          <w:lang w:eastAsia="en-US"/>
        </w:rPr>
        <w:t>р</w:t>
      </w:r>
      <w:r w:rsidRPr="00C96FF9">
        <w:rPr>
          <w:rFonts w:eastAsia="Calibri"/>
          <w:sz w:val="28"/>
          <w:szCs w:val="28"/>
          <w:lang w:eastAsia="en-US"/>
        </w:rPr>
        <w:t>жать требование представления контролируемым лицом сведений и докуме</w:t>
      </w:r>
      <w:r w:rsidRPr="00C96FF9">
        <w:rPr>
          <w:rFonts w:eastAsia="Calibri"/>
          <w:sz w:val="28"/>
          <w:szCs w:val="28"/>
          <w:lang w:eastAsia="en-US"/>
        </w:rPr>
        <w:t>н</w:t>
      </w:r>
      <w:r w:rsidRPr="00C96FF9">
        <w:rPr>
          <w:rFonts w:eastAsia="Calibri"/>
          <w:sz w:val="28"/>
          <w:szCs w:val="28"/>
          <w:lang w:eastAsia="en-US"/>
        </w:rPr>
        <w:t>тов, сроки для устранения</w:t>
      </w:r>
      <w:proofErr w:type="gramEnd"/>
      <w:r w:rsidRPr="00C96FF9">
        <w:rPr>
          <w:rFonts w:eastAsia="Calibri"/>
          <w:sz w:val="28"/>
          <w:szCs w:val="28"/>
          <w:lang w:eastAsia="en-US"/>
        </w:rPr>
        <w:t xml:space="preserve"> последствий, возникших в результате действий (бе</w:t>
      </w:r>
      <w:r w:rsidRPr="00C96FF9">
        <w:rPr>
          <w:rFonts w:eastAsia="Calibri"/>
          <w:sz w:val="28"/>
          <w:szCs w:val="28"/>
          <w:lang w:eastAsia="en-US"/>
        </w:rPr>
        <w:t>з</w:t>
      </w:r>
      <w:r w:rsidRPr="00C96FF9">
        <w:rPr>
          <w:rFonts w:eastAsia="Calibri"/>
          <w:sz w:val="28"/>
          <w:szCs w:val="28"/>
          <w:lang w:eastAsia="en-US"/>
        </w:rPr>
        <w:t>действия) контролируемого лица, которые могут привести или приводят к нарушению обязательных требований.</w:t>
      </w:r>
    </w:p>
    <w:p w14:paraId="4BCBE1D0" w14:textId="77777777" w:rsidR="00C96FF9" w:rsidRPr="00C96FF9" w:rsidRDefault="00C96FF9" w:rsidP="00C96FF9">
      <w:pPr>
        <w:overflowPunct/>
        <w:autoSpaceDE/>
        <w:autoSpaceDN/>
        <w:adjustRightInd/>
        <w:ind w:firstLine="708"/>
        <w:jc w:val="both"/>
        <w:textAlignment w:val="auto"/>
        <w:rPr>
          <w:rFonts w:ascii="Calibri" w:eastAsia="Calibri" w:hAnsi="Calibri"/>
          <w:sz w:val="22"/>
          <w:szCs w:val="22"/>
          <w:lang w:eastAsia="en-US"/>
        </w:rPr>
      </w:pPr>
      <w:r w:rsidRPr="00C96FF9">
        <w:rPr>
          <w:rFonts w:eastAsia="Calibri"/>
          <w:sz w:val="28"/>
          <w:szCs w:val="28"/>
          <w:lang w:eastAsia="en-US"/>
        </w:rPr>
        <w:t>5.2.5. В случае объявления Контрольным органом предостережения о н</w:t>
      </w:r>
      <w:r w:rsidRPr="00C96FF9">
        <w:rPr>
          <w:rFonts w:eastAsia="Calibri"/>
          <w:sz w:val="28"/>
          <w:szCs w:val="28"/>
          <w:lang w:eastAsia="en-US"/>
        </w:rPr>
        <w:t>е</w:t>
      </w:r>
      <w:r w:rsidRPr="00C96FF9">
        <w:rPr>
          <w:rFonts w:eastAsia="Calibri"/>
          <w:sz w:val="28"/>
          <w:szCs w:val="28"/>
          <w:lang w:eastAsia="en-US"/>
        </w:rPr>
        <w:t>допустимости нарушения обязательных требований контролируемое лицо вправе подать возражение в отношении указанного предостережения, в том числе посредством единого портала государственных и муниципальных услуг или регионального портала государственных и муниципальных услуг. Возр</w:t>
      </w:r>
      <w:r w:rsidRPr="00C96FF9">
        <w:rPr>
          <w:rFonts w:eastAsia="Calibri"/>
          <w:sz w:val="28"/>
          <w:szCs w:val="28"/>
          <w:lang w:eastAsia="en-US"/>
        </w:rPr>
        <w:t>а</w:t>
      </w:r>
      <w:r w:rsidRPr="00C96FF9">
        <w:rPr>
          <w:rFonts w:eastAsia="Calibri"/>
          <w:sz w:val="28"/>
          <w:szCs w:val="28"/>
          <w:lang w:eastAsia="en-US"/>
        </w:rPr>
        <w:t>жение в отношении предостережения рассматривается Контрольным органом в течение 30 календарных дней со дня получения. В результате рассмотрения возражения контролируемому лицу в письменной форме или в форме эле</w:t>
      </w:r>
      <w:r w:rsidRPr="00C96FF9">
        <w:rPr>
          <w:rFonts w:eastAsia="Calibri"/>
          <w:sz w:val="28"/>
          <w:szCs w:val="28"/>
          <w:lang w:eastAsia="en-US"/>
        </w:rPr>
        <w:t>к</w:t>
      </w:r>
      <w:r w:rsidRPr="00C96FF9">
        <w:rPr>
          <w:rFonts w:eastAsia="Calibri"/>
          <w:sz w:val="28"/>
          <w:szCs w:val="28"/>
          <w:lang w:eastAsia="en-US"/>
        </w:rPr>
        <w:t>тронного документа направляется ответ с информацией о согласии или нес</w:t>
      </w:r>
      <w:r w:rsidRPr="00C96FF9">
        <w:rPr>
          <w:rFonts w:eastAsia="Calibri"/>
          <w:sz w:val="28"/>
          <w:szCs w:val="28"/>
          <w:lang w:eastAsia="en-US"/>
        </w:rPr>
        <w:t>о</w:t>
      </w:r>
      <w:r w:rsidRPr="00C96FF9">
        <w:rPr>
          <w:rFonts w:eastAsia="Calibri"/>
          <w:sz w:val="28"/>
          <w:szCs w:val="28"/>
          <w:lang w:eastAsia="en-US"/>
        </w:rPr>
        <w:t>гласии с возражением. В случае несогласия с возражением в ответе указываю</w:t>
      </w:r>
      <w:r w:rsidRPr="00C96FF9">
        <w:rPr>
          <w:rFonts w:eastAsia="Calibri"/>
          <w:sz w:val="28"/>
          <w:szCs w:val="28"/>
          <w:lang w:eastAsia="en-US"/>
        </w:rPr>
        <w:t>т</w:t>
      </w:r>
      <w:r w:rsidRPr="00C96FF9">
        <w:rPr>
          <w:rFonts w:eastAsia="Calibri"/>
          <w:sz w:val="28"/>
          <w:szCs w:val="28"/>
          <w:lang w:eastAsia="en-US"/>
        </w:rPr>
        <w:t>ся соответствующие обоснования.</w:t>
      </w:r>
    </w:p>
    <w:p w14:paraId="7D1AA227" w14:textId="2D78EB9F" w:rsidR="004B7560" w:rsidRDefault="002A4FC3" w:rsidP="0085679E">
      <w:pPr>
        <w:pStyle w:val="ConsPlusNormal"/>
        <w:suppressAutoHyphens/>
        <w:spacing w:line="0" w:lineRule="atLeast"/>
        <w:ind w:firstLine="708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5</w:t>
      </w:r>
      <w:r w:rsidR="002C3D8A">
        <w:rPr>
          <w:rFonts w:ascii="Times New Roman" w:hAnsi="Times New Roman"/>
          <w:color w:val="000000"/>
          <w:sz w:val="28"/>
          <w:szCs w:val="28"/>
        </w:rPr>
        <w:t>.3. Консультирование</w:t>
      </w:r>
      <w:r w:rsidR="0085679E">
        <w:rPr>
          <w:rFonts w:ascii="Times New Roman" w:hAnsi="Times New Roman"/>
          <w:color w:val="000000"/>
          <w:sz w:val="28"/>
          <w:szCs w:val="28"/>
        </w:rPr>
        <w:t>.</w:t>
      </w:r>
    </w:p>
    <w:p w14:paraId="2F2627A4" w14:textId="77777777" w:rsidR="00C96FF9" w:rsidRPr="00C96FF9" w:rsidRDefault="00C96FF9" w:rsidP="00C96FF9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C96FF9">
        <w:rPr>
          <w:rFonts w:eastAsia="Calibri"/>
          <w:sz w:val="28"/>
          <w:szCs w:val="28"/>
          <w:lang w:eastAsia="en-US"/>
        </w:rPr>
        <w:t>5.3.1. Консультирование (в том числе письменное консультирование) контролируемых лиц и их представителей осуществляется по вопросам, связа</w:t>
      </w:r>
      <w:r w:rsidRPr="00C96FF9">
        <w:rPr>
          <w:rFonts w:eastAsia="Calibri"/>
          <w:sz w:val="28"/>
          <w:szCs w:val="28"/>
          <w:lang w:eastAsia="en-US"/>
        </w:rPr>
        <w:t>н</w:t>
      </w:r>
      <w:r w:rsidRPr="00C96FF9">
        <w:rPr>
          <w:rFonts w:eastAsia="Calibri"/>
          <w:sz w:val="28"/>
          <w:szCs w:val="28"/>
          <w:lang w:eastAsia="en-US"/>
        </w:rPr>
        <w:t>ным с организацией и осуществлением муниципального контроля:</w:t>
      </w:r>
    </w:p>
    <w:p w14:paraId="65CB7D97" w14:textId="77777777" w:rsidR="00C96FF9" w:rsidRPr="00C96FF9" w:rsidRDefault="00C96FF9" w:rsidP="00C96FF9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C96FF9">
        <w:rPr>
          <w:rFonts w:eastAsia="Calibri"/>
          <w:sz w:val="28"/>
          <w:szCs w:val="28"/>
          <w:lang w:eastAsia="en-US"/>
        </w:rPr>
        <w:t>1) порядка проведения контрольных мероприятий;</w:t>
      </w:r>
    </w:p>
    <w:p w14:paraId="4A9E00D7" w14:textId="77777777" w:rsidR="00C96FF9" w:rsidRPr="00C96FF9" w:rsidRDefault="00C96FF9" w:rsidP="00C96FF9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C96FF9">
        <w:rPr>
          <w:rFonts w:eastAsia="Calibri"/>
          <w:sz w:val="28"/>
          <w:szCs w:val="28"/>
          <w:lang w:eastAsia="en-US"/>
        </w:rPr>
        <w:t>2) периодичности проведения контрольных мероприятий;</w:t>
      </w:r>
    </w:p>
    <w:p w14:paraId="2A932308" w14:textId="77777777" w:rsidR="00C96FF9" w:rsidRPr="00C96FF9" w:rsidRDefault="00C96FF9" w:rsidP="00C96FF9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C96FF9">
        <w:rPr>
          <w:rFonts w:eastAsia="Calibri"/>
          <w:sz w:val="28"/>
          <w:szCs w:val="28"/>
          <w:lang w:eastAsia="en-US"/>
        </w:rPr>
        <w:t>3) порядка принятия решений по итогам контрольных мероприятий;</w:t>
      </w:r>
    </w:p>
    <w:p w14:paraId="69B3A519" w14:textId="77777777" w:rsidR="00C96FF9" w:rsidRPr="00C96FF9" w:rsidRDefault="00C96FF9" w:rsidP="00C96FF9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C96FF9">
        <w:rPr>
          <w:rFonts w:eastAsia="Calibri"/>
          <w:sz w:val="28"/>
          <w:szCs w:val="28"/>
          <w:lang w:eastAsia="en-US"/>
        </w:rPr>
        <w:t>4) порядка обжалования решений Контрольного органа.</w:t>
      </w:r>
    </w:p>
    <w:p w14:paraId="2BD19CF4" w14:textId="77777777" w:rsidR="00C96FF9" w:rsidRPr="00C96FF9" w:rsidRDefault="00C96FF9" w:rsidP="00C96FF9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C96FF9">
        <w:rPr>
          <w:rFonts w:eastAsia="Calibri"/>
          <w:sz w:val="28"/>
          <w:szCs w:val="28"/>
          <w:lang w:eastAsia="en-US"/>
        </w:rPr>
        <w:t>5.3.2. Контрольный орган осуществляет консультирование контролиру</w:t>
      </w:r>
      <w:r w:rsidRPr="00C96FF9">
        <w:rPr>
          <w:rFonts w:eastAsia="Calibri"/>
          <w:sz w:val="28"/>
          <w:szCs w:val="28"/>
          <w:lang w:eastAsia="en-US"/>
        </w:rPr>
        <w:t>е</w:t>
      </w:r>
      <w:r w:rsidRPr="00C96FF9">
        <w:rPr>
          <w:rFonts w:eastAsia="Calibri"/>
          <w:sz w:val="28"/>
          <w:szCs w:val="28"/>
          <w:lang w:eastAsia="en-US"/>
        </w:rPr>
        <w:t>мых лиц и их представителей:</w:t>
      </w:r>
    </w:p>
    <w:p w14:paraId="237F138F" w14:textId="77777777" w:rsidR="00C96FF9" w:rsidRPr="00C96FF9" w:rsidRDefault="00C96FF9" w:rsidP="00C96FF9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C96FF9">
        <w:rPr>
          <w:rFonts w:eastAsia="Calibri"/>
          <w:sz w:val="28"/>
          <w:szCs w:val="28"/>
          <w:lang w:eastAsia="en-US"/>
        </w:rPr>
        <w:t>1) в виде устных разъяснений по телефону, посредством видео-конференц-связи, на личном приеме либо в ходе проведения профилактическ</w:t>
      </w:r>
      <w:r w:rsidRPr="00C96FF9">
        <w:rPr>
          <w:rFonts w:eastAsia="Calibri"/>
          <w:sz w:val="28"/>
          <w:szCs w:val="28"/>
          <w:lang w:eastAsia="en-US"/>
        </w:rPr>
        <w:t>о</w:t>
      </w:r>
      <w:r w:rsidRPr="00C96FF9">
        <w:rPr>
          <w:rFonts w:eastAsia="Calibri"/>
          <w:sz w:val="28"/>
          <w:szCs w:val="28"/>
          <w:lang w:eastAsia="en-US"/>
        </w:rPr>
        <w:t>го мероприятия, контрольного мероприятия;</w:t>
      </w:r>
    </w:p>
    <w:p w14:paraId="5D1E2366" w14:textId="77777777" w:rsidR="00C96FF9" w:rsidRPr="00C96FF9" w:rsidRDefault="00C96FF9" w:rsidP="00C96FF9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C96FF9">
        <w:rPr>
          <w:rFonts w:eastAsia="Calibri"/>
          <w:sz w:val="28"/>
          <w:szCs w:val="28"/>
          <w:lang w:eastAsia="en-US"/>
        </w:rPr>
        <w:t>2) посредством размещения на официальном сайте письменного разъя</w:t>
      </w:r>
      <w:r w:rsidRPr="00C96FF9">
        <w:rPr>
          <w:rFonts w:eastAsia="Calibri"/>
          <w:sz w:val="28"/>
          <w:szCs w:val="28"/>
          <w:lang w:eastAsia="en-US"/>
        </w:rPr>
        <w:t>с</w:t>
      </w:r>
      <w:r w:rsidRPr="00C96FF9">
        <w:rPr>
          <w:rFonts w:eastAsia="Calibri"/>
          <w:sz w:val="28"/>
          <w:szCs w:val="28"/>
          <w:lang w:eastAsia="en-US"/>
        </w:rPr>
        <w:t>нения по однотипным обращениям (более 10 однотипных обращений) контр</w:t>
      </w:r>
      <w:r w:rsidRPr="00C96FF9">
        <w:rPr>
          <w:rFonts w:eastAsia="Calibri"/>
          <w:sz w:val="28"/>
          <w:szCs w:val="28"/>
          <w:lang w:eastAsia="en-US"/>
        </w:rPr>
        <w:t>о</w:t>
      </w:r>
      <w:r w:rsidRPr="00C96FF9">
        <w:rPr>
          <w:rFonts w:eastAsia="Calibri"/>
          <w:sz w:val="28"/>
          <w:szCs w:val="28"/>
          <w:lang w:eastAsia="en-US"/>
        </w:rPr>
        <w:t>лируемых лиц и их представителей.</w:t>
      </w:r>
    </w:p>
    <w:p w14:paraId="6840E0B6" w14:textId="77777777" w:rsidR="00C96FF9" w:rsidRPr="00C96FF9" w:rsidRDefault="00C96FF9" w:rsidP="00C96FF9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C96FF9">
        <w:rPr>
          <w:rFonts w:eastAsia="Calibri"/>
          <w:sz w:val="28"/>
          <w:szCs w:val="28"/>
          <w:lang w:eastAsia="en-US"/>
        </w:rPr>
        <w:lastRenderedPageBreak/>
        <w:t>Контрольный орган не предоставляет контролируемым лицам и их пре</w:t>
      </w:r>
      <w:r w:rsidRPr="00C96FF9">
        <w:rPr>
          <w:rFonts w:eastAsia="Calibri"/>
          <w:sz w:val="28"/>
          <w:szCs w:val="28"/>
          <w:lang w:eastAsia="en-US"/>
        </w:rPr>
        <w:t>д</w:t>
      </w:r>
      <w:r w:rsidRPr="00C96FF9">
        <w:rPr>
          <w:rFonts w:eastAsia="Calibri"/>
          <w:sz w:val="28"/>
          <w:szCs w:val="28"/>
          <w:lang w:eastAsia="en-US"/>
        </w:rPr>
        <w:t>ставителям в письменной форме информацию по вопросам устного консульт</w:t>
      </w:r>
      <w:r w:rsidRPr="00C96FF9">
        <w:rPr>
          <w:rFonts w:eastAsia="Calibri"/>
          <w:sz w:val="28"/>
          <w:szCs w:val="28"/>
          <w:lang w:eastAsia="en-US"/>
        </w:rPr>
        <w:t>и</w:t>
      </w:r>
      <w:r w:rsidRPr="00C96FF9">
        <w:rPr>
          <w:rFonts w:eastAsia="Calibri"/>
          <w:sz w:val="28"/>
          <w:szCs w:val="28"/>
          <w:lang w:eastAsia="en-US"/>
        </w:rPr>
        <w:t>рования.</w:t>
      </w:r>
    </w:p>
    <w:p w14:paraId="1BF98C19" w14:textId="77777777" w:rsidR="00C96FF9" w:rsidRPr="00C96FF9" w:rsidRDefault="00C96FF9" w:rsidP="00C96FF9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C96FF9">
        <w:rPr>
          <w:rFonts w:eastAsia="Calibri"/>
          <w:sz w:val="28"/>
          <w:szCs w:val="28"/>
          <w:lang w:eastAsia="en-US"/>
        </w:rPr>
        <w:t>5.3.3. Консультирование в письменной форме осуществляется путем направления ответа на письменное обращение контролируемых лиц и их пре</w:t>
      </w:r>
      <w:r w:rsidRPr="00C96FF9">
        <w:rPr>
          <w:rFonts w:eastAsia="Calibri"/>
          <w:sz w:val="28"/>
          <w:szCs w:val="28"/>
          <w:lang w:eastAsia="en-US"/>
        </w:rPr>
        <w:t>д</w:t>
      </w:r>
      <w:r w:rsidRPr="00C96FF9">
        <w:rPr>
          <w:rFonts w:eastAsia="Calibri"/>
          <w:sz w:val="28"/>
          <w:szCs w:val="28"/>
          <w:lang w:eastAsia="en-US"/>
        </w:rPr>
        <w:t>ставителей, если представлен письменный запрос о предоставлении письменн</w:t>
      </w:r>
      <w:r w:rsidRPr="00C96FF9">
        <w:rPr>
          <w:rFonts w:eastAsia="Calibri"/>
          <w:sz w:val="28"/>
          <w:szCs w:val="28"/>
          <w:lang w:eastAsia="en-US"/>
        </w:rPr>
        <w:t>о</w:t>
      </w:r>
      <w:r w:rsidRPr="00C96FF9">
        <w:rPr>
          <w:rFonts w:eastAsia="Calibri"/>
          <w:sz w:val="28"/>
          <w:szCs w:val="28"/>
          <w:lang w:eastAsia="en-US"/>
        </w:rPr>
        <w:t>го ответа по вопросам консультирования.</w:t>
      </w:r>
    </w:p>
    <w:p w14:paraId="4F8056B9" w14:textId="77777777" w:rsidR="00C96FF9" w:rsidRPr="00C96FF9" w:rsidRDefault="00C96FF9" w:rsidP="00C96FF9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C96FF9">
        <w:rPr>
          <w:rFonts w:eastAsia="Calibri"/>
          <w:sz w:val="28"/>
          <w:szCs w:val="28"/>
          <w:lang w:eastAsia="en-US"/>
        </w:rPr>
        <w:t>В случае поступления более трех однотипных запросов контролируемых лиц о предоставлении письменных ответов об организации и осуществлении муниципального контроля, консультирование по однотипным вопросам, ос</w:t>
      </w:r>
      <w:r w:rsidRPr="00C96FF9">
        <w:rPr>
          <w:rFonts w:eastAsia="Calibri"/>
          <w:sz w:val="28"/>
          <w:szCs w:val="28"/>
          <w:lang w:eastAsia="en-US"/>
        </w:rPr>
        <w:t>у</w:t>
      </w:r>
      <w:r w:rsidRPr="00C96FF9">
        <w:rPr>
          <w:rFonts w:eastAsia="Calibri"/>
          <w:sz w:val="28"/>
          <w:szCs w:val="28"/>
          <w:lang w:eastAsia="en-US"/>
        </w:rPr>
        <w:t>ществляется посредством размещения на официальном сайте письменного разъяснения, подписанного уполномоченным должностным лицом Контрол</w:t>
      </w:r>
      <w:r w:rsidRPr="00C96FF9">
        <w:rPr>
          <w:rFonts w:eastAsia="Calibri"/>
          <w:sz w:val="28"/>
          <w:szCs w:val="28"/>
          <w:lang w:eastAsia="en-US"/>
        </w:rPr>
        <w:t>ь</w:t>
      </w:r>
      <w:r w:rsidRPr="00C96FF9">
        <w:rPr>
          <w:rFonts w:eastAsia="Calibri"/>
          <w:sz w:val="28"/>
          <w:szCs w:val="28"/>
          <w:lang w:eastAsia="en-US"/>
        </w:rPr>
        <w:t>ного органа.</w:t>
      </w:r>
    </w:p>
    <w:p w14:paraId="098BE787" w14:textId="77777777" w:rsidR="00C96FF9" w:rsidRPr="00C96FF9" w:rsidRDefault="00C96FF9" w:rsidP="00C96FF9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C96FF9">
        <w:rPr>
          <w:rFonts w:eastAsia="Calibri"/>
          <w:sz w:val="28"/>
          <w:szCs w:val="28"/>
          <w:lang w:eastAsia="en-US"/>
        </w:rPr>
        <w:t>5.3.4. Рассмотрение письменных обращений осуществляется в порядке и сроки, установленные Федеральным законом от 2 мая 2006 года № 59-ФЗ       «О порядке рассмотрения обращений граждан Российской Федерации».</w:t>
      </w:r>
    </w:p>
    <w:p w14:paraId="573DE43B" w14:textId="77777777" w:rsidR="00C96FF9" w:rsidRPr="00C96FF9" w:rsidRDefault="00C96FF9" w:rsidP="00C96FF9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C96FF9">
        <w:rPr>
          <w:rFonts w:eastAsia="Calibri"/>
          <w:sz w:val="28"/>
          <w:szCs w:val="28"/>
          <w:lang w:eastAsia="en-US"/>
        </w:rPr>
        <w:t>5.3.5. Консультирование осуществляется без взимания платы.</w:t>
      </w:r>
    </w:p>
    <w:p w14:paraId="7C69A27E" w14:textId="77777777" w:rsidR="00C96FF9" w:rsidRPr="00C96FF9" w:rsidRDefault="00C96FF9" w:rsidP="00C96FF9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C96FF9">
        <w:rPr>
          <w:rFonts w:eastAsia="Calibri"/>
          <w:sz w:val="28"/>
          <w:szCs w:val="28"/>
          <w:lang w:eastAsia="en-US"/>
        </w:rPr>
        <w:t>При осуществлении консультирования должностное лицо Контрольного органа обязано соблюдать конфиденциальность информации, доступ к которой ограничен в соответствии с законодательством Российской Федерации.</w:t>
      </w:r>
    </w:p>
    <w:p w14:paraId="7B8BADA9" w14:textId="77777777" w:rsidR="00C96FF9" w:rsidRPr="00C96FF9" w:rsidRDefault="00C96FF9" w:rsidP="00C96FF9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C96FF9">
        <w:rPr>
          <w:rFonts w:eastAsia="Calibri"/>
          <w:sz w:val="28"/>
          <w:szCs w:val="28"/>
          <w:lang w:eastAsia="en-US"/>
        </w:rPr>
        <w:t>В ходе консультирования не может предоставляться информация, соде</w:t>
      </w:r>
      <w:r w:rsidRPr="00C96FF9">
        <w:rPr>
          <w:rFonts w:eastAsia="Calibri"/>
          <w:sz w:val="28"/>
          <w:szCs w:val="28"/>
          <w:lang w:eastAsia="en-US"/>
        </w:rPr>
        <w:t>р</w:t>
      </w:r>
      <w:r w:rsidRPr="00C96FF9">
        <w:rPr>
          <w:rFonts w:eastAsia="Calibri"/>
          <w:sz w:val="28"/>
          <w:szCs w:val="28"/>
          <w:lang w:eastAsia="en-US"/>
        </w:rPr>
        <w:t>жащая оценку конкретного контрольного мероприятия, решений и (или) де</w:t>
      </w:r>
      <w:r w:rsidRPr="00C96FF9">
        <w:rPr>
          <w:rFonts w:eastAsia="Calibri"/>
          <w:sz w:val="28"/>
          <w:szCs w:val="28"/>
          <w:lang w:eastAsia="en-US"/>
        </w:rPr>
        <w:t>й</w:t>
      </w:r>
      <w:r w:rsidRPr="00C96FF9">
        <w:rPr>
          <w:rFonts w:eastAsia="Calibri"/>
          <w:sz w:val="28"/>
          <w:szCs w:val="28"/>
          <w:lang w:eastAsia="en-US"/>
        </w:rPr>
        <w:t>ствий должностных лиц Контрольного органа, иных участников контрольного мероприятия, а также результаты проведенных в рамках контрольного мер</w:t>
      </w:r>
      <w:r w:rsidRPr="00C96FF9">
        <w:rPr>
          <w:rFonts w:eastAsia="Calibri"/>
          <w:sz w:val="28"/>
          <w:szCs w:val="28"/>
          <w:lang w:eastAsia="en-US"/>
        </w:rPr>
        <w:t>о</w:t>
      </w:r>
      <w:r w:rsidRPr="00C96FF9">
        <w:rPr>
          <w:rFonts w:eastAsia="Calibri"/>
          <w:sz w:val="28"/>
          <w:szCs w:val="28"/>
          <w:lang w:eastAsia="en-US"/>
        </w:rPr>
        <w:t>приятия экспертизы, испытаний.</w:t>
      </w:r>
    </w:p>
    <w:p w14:paraId="4606650A" w14:textId="12F3EDE2" w:rsidR="004B7560" w:rsidRDefault="00C96FF9" w:rsidP="0085679E">
      <w:pPr>
        <w:overflowPunct/>
        <w:autoSpaceDE/>
        <w:autoSpaceDN/>
        <w:adjustRightInd/>
        <w:ind w:firstLine="709"/>
        <w:jc w:val="both"/>
        <w:textAlignment w:val="auto"/>
        <w:rPr>
          <w:color w:val="000000"/>
          <w:sz w:val="28"/>
          <w:szCs w:val="28"/>
        </w:rPr>
      </w:pPr>
      <w:r w:rsidRPr="00C96FF9">
        <w:rPr>
          <w:rFonts w:eastAsia="Calibri"/>
          <w:sz w:val="28"/>
          <w:szCs w:val="28"/>
          <w:lang w:eastAsia="en-US"/>
        </w:rPr>
        <w:t>Контрольный орган осуществляет учет консультирований в журнале уч</w:t>
      </w:r>
      <w:r w:rsidRPr="00C96FF9">
        <w:rPr>
          <w:rFonts w:eastAsia="Calibri"/>
          <w:sz w:val="28"/>
          <w:szCs w:val="28"/>
          <w:lang w:eastAsia="en-US"/>
        </w:rPr>
        <w:t>е</w:t>
      </w:r>
      <w:r w:rsidRPr="00C96FF9">
        <w:rPr>
          <w:rFonts w:eastAsia="Calibri"/>
          <w:sz w:val="28"/>
          <w:szCs w:val="28"/>
          <w:lang w:eastAsia="en-US"/>
        </w:rPr>
        <w:t>та.</w:t>
      </w:r>
    </w:p>
    <w:p w14:paraId="1C740483" w14:textId="30E08C9E" w:rsidR="00477DEB" w:rsidRPr="0084015E" w:rsidRDefault="002A4FC3" w:rsidP="0085679E">
      <w:pPr>
        <w:pStyle w:val="ConsPlusNormal"/>
        <w:suppressAutoHyphens/>
        <w:spacing w:line="0" w:lineRule="atLeast"/>
        <w:ind w:firstLine="708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5</w:t>
      </w:r>
      <w:r w:rsidR="002C3D8A">
        <w:rPr>
          <w:rFonts w:ascii="Times New Roman" w:hAnsi="Times New Roman"/>
          <w:color w:val="000000"/>
          <w:sz w:val="28"/>
          <w:szCs w:val="28"/>
        </w:rPr>
        <w:t>.4. Профилактический визит</w:t>
      </w:r>
      <w:r w:rsidR="0085679E">
        <w:rPr>
          <w:rFonts w:ascii="Times New Roman" w:hAnsi="Times New Roman"/>
          <w:color w:val="000000"/>
          <w:sz w:val="28"/>
          <w:szCs w:val="28"/>
        </w:rPr>
        <w:t>.</w:t>
      </w:r>
    </w:p>
    <w:p w14:paraId="5F1CD654" w14:textId="77777777" w:rsidR="00C96FF9" w:rsidRPr="00C96FF9" w:rsidRDefault="00C96FF9" w:rsidP="00C96FF9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C96FF9">
        <w:rPr>
          <w:rFonts w:eastAsia="Calibri"/>
          <w:sz w:val="28"/>
          <w:szCs w:val="28"/>
          <w:lang w:eastAsia="en-US"/>
        </w:rPr>
        <w:t>Контрольный орган проводит профилактический визит в форме проф</w:t>
      </w:r>
      <w:r w:rsidRPr="00C96FF9">
        <w:rPr>
          <w:rFonts w:eastAsia="Calibri"/>
          <w:sz w:val="28"/>
          <w:szCs w:val="28"/>
          <w:lang w:eastAsia="en-US"/>
        </w:rPr>
        <w:t>и</w:t>
      </w:r>
      <w:r w:rsidRPr="00C96FF9">
        <w:rPr>
          <w:rFonts w:eastAsia="Calibri"/>
          <w:sz w:val="28"/>
          <w:szCs w:val="28"/>
          <w:lang w:eastAsia="en-US"/>
        </w:rPr>
        <w:t>лактической беседы по месту осуществления деятельности контролируемого лица либо путем использования видео-конференц-связи или мобильного пр</w:t>
      </w:r>
      <w:r w:rsidRPr="00C96FF9">
        <w:rPr>
          <w:rFonts w:eastAsia="Calibri"/>
          <w:sz w:val="28"/>
          <w:szCs w:val="28"/>
          <w:lang w:eastAsia="en-US"/>
        </w:rPr>
        <w:t>и</w:t>
      </w:r>
      <w:r w:rsidRPr="00C96FF9">
        <w:rPr>
          <w:rFonts w:eastAsia="Calibri"/>
          <w:sz w:val="28"/>
          <w:szCs w:val="28"/>
          <w:lang w:eastAsia="en-US"/>
        </w:rPr>
        <w:t xml:space="preserve">ложения «Инспектор». </w:t>
      </w:r>
    </w:p>
    <w:p w14:paraId="1E33F105" w14:textId="686E9C9F" w:rsidR="0014261D" w:rsidRDefault="00C96FF9" w:rsidP="00C96FF9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proofErr w:type="gramStart"/>
      <w:r w:rsidRPr="00C96FF9">
        <w:rPr>
          <w:rFonts w:eastAsia="Calibri"/>
          <w:sz w:val="28"/>
          <w:szCs w:val="28"/>
          <w:lang w:eastAsia="en-US"/>
        </w:rPr>
        <w:t>В ходе профилактического визита контролируемое лицо информируется об обязательных требованиях, предъявляемых к его деятельности либо к пр</w:t>
      </w:r>
      <w:r w:rsidRPr="00C96FF9">
        <w:rPr>
          <w:rFonts w:eastAsia="Calibri"/>
          <w:sz w:val="28"/>
          <w:szCs w:val="28"/>
          <w:lang w:eastAsia="en-US"/>
        </w:rPr>
        <w:t>и</w:t>
      </w:r>
      <w:r w:rsidRPr="00C96FF9">
        <w:rPr>
          <w:rFonts w:eastAsia="Calibri"/>
          <w:sz w:val="28"/>
          <w:szCs w:val="28"/>
          <w:lang w:eastAsia="en-US"/>
        </w:rPr>
        <w:t>надлежащим ему объектам контроля, их соответствии критериям риска, осн</w:t>
      </w:r>
      <w:r w:rsidRPr="00C96FF9">
        <w:rPr>
          <w:rFonts w:eastAsia="Calibri"/>
          <w:sz w:val="28"/>
          <w:szCs w:val="28"/>
          <w:lang w:eastAsia="en-US"/>
        </w:rPr>
        <w:t>о</w:t>
      </w:r>
      <w:r w:rsidRPr="00C96FF9">
        <w:rPr>
          <w:rFonts w:eastAsia="Calibri"/>
          <w:sz w:val="28"/>
          <w:szCs w:val="28"/>
          <w:lang w:eastAsia="en-US"/>
        </w:rPr>
        <w:t>ваниях и о рекомендуемых способах снижения категории риска, а также о в</w:t>
      </w:r>
      <w:r w:rsidRPr="00C96FF9">
        <w:rPr>
          <w:rFonts w:eastAsia="Calibri"/>
          <w:sz w:val="28"/>
          <w:szCs w:val="28"/>
          <w:lang w:eastAsia="en-US"/>
        </w:rPr>
        <w:t>и</w:t>
      </w:r>
      <w:r w:rsidRPr="00C96FF9">
        <w:rPr>
          <w:rFonts w:eastAsia="Calibri"/>
          <w:sz w:val="28"/>
          <w:szCs w:val="28"/>
          <w:lang w:eastAsia="en-US"/>
        </w:rPr>
        <w:t>дах, содержании и об интенсивности контрольных (надзорных) мероприятий, проводимых в отношении объекта контроля исходя из его отнесения к соотве</w:t>
      </w:r>
      <w:r w:rsidRPr="00C96FF9">
        <w:rPr>
          <w:rFonts w:eastAsia="Calibri"/>
          <w:sz w:val="28"/>
          <w:szCs w:val="28"/>
          <w:lang w:eastAsia="en-US"/>
        </w:rPr>
        <w:t>т</w:t>
      </w:r>
      <w:r w:rsidRPr="00C96FF9">
        <w:rPr>
          <w:rFonts w:eastAsia="Calibri"/>
          <w:sz w:val="28"/>
          <w:szCs w:val="28"/>
          <w:lang w:eastAsia="en-US"/>
        </w:rPr>
        <w:t>ствующей категории риска, а инспектор осуществляет ознакомление</w:t>
      </w:r>
      <w:proofErr w:type="gramEnd"/>
      <w:r w:rsidRPr="00C96FF9">
        <w:rPr>
          <w:rFonts w:eastAsia="Calibri"/>
          <w:sz w:val="28"/>
          <w:szCs w:val="28"/>
          <w:lang w:eastAsia="en-US"/>
        </w:rPr>
        <w:t xml:space="preserve"> с объе</w:t>
      </w:r>
      <w:r w:rsidRPr="00C96FF9">
        <w:rPr>
          <w:rFonts w:eastAsia="Calibri"/>
          <w:sz w:val="28"/>
          <w:szCs w:val="28"/>
          <w:lang w:eastAsia="en-US"/>
        </w:rPr>
        <w:t>к</w:t>
      </w:r>
      <w:r w:rsidRPr="00C96FF9">
        <w:rPr>
          <w:rFonts w:eastAsia="Calibri"/>
          <w:sz w:val="28"/>
          <w:szCs w:val="28"/>
          <w:lang w:eastAsia="en-US"/>
        </w:rPr>
        <w:t>том контроля, сбор сведений, необходимых для отнесения объектов контроля к категориям риска, и проводит оценку уровня соблюдения контролируемым л</w:t>
      </w:r>
      <w:r w:rsidRPr="00C96FF9">
        <w:rPr>
          <w:rFonts w:eastAsia="Calibri"/>
          <w:sz w:val="28"/>
          <w:szCs w:val="28"/>
          <w:lang w:eastAsia="en-US"/>
        </w:rPr>
        <w:t>и</w:t>
      </w:r>
      <w:r w:rsidRPr="00C96FF9">
        <w:rPr>
          <w:rFonts w:eastAsia="Calibri"/>
          <w:sz w:val="28"/>
          <w:szCs w:val="28"/>
          <w:lang w:eastAsia="en-US"/>
        </w:rPr>
        <w:t>цом обязательных требований.</w:t>
      </w:r>
      <w:r w:rsidR="0014261D" w:rsidRPr="0014261D">
        <w:t xml:space="preserve"> </w:t>
      </w:r>
      <w:r w:rsidR="0014261D" w:rsidRPr="0014261D">
        <w:rPr>
          <w:rFonts w:eastAsia="Calibri"/>
          <w:sz w:val="28"/>
          <w:szCs w:val="28"/>
          <w:lang w:eastAsia="en-US"/>
        </w:rPr>
        <w:t>Профилактический визит проводится по иниц</w:t>
      </w:r>
      <w:r w:rsidR="0014261D" w:rsidRPr="0014261D">
        <w:rPr>
          <w:rFonts w:eastAsia="Calibri"/>
          <w:sz w:val="28"/>
          <w:szCs w:val="28"/>
          <w:lang w:eastAsia="en-US"/>
        </w:rPr>
        <w:t>и</w:t>
      </w:r>
      <w:r w:rsidR="0014261D" w:rsidRPr="0014261D">
        <w:rPr>
          <w:rFonts w:eastAsia="Calibri"/>
          <w:sz w:val="28"/>
          <w:szCs w:val="28"/>
          <w:lang w:eastAsia="en-US"/>
        </w:rPr>
        <w:t>ативе Контрольного органа (обязательный профилактический визит) или по инициативе контролируем</w:t>
      </w:r>
      <w:r w:rsidR="0014261D" w:rsidRPr="0014261D">
        <w:rPr>
          <w:rFonts w:eastAsia="Calibri"/>
          <w:sz w:val="28"/>
          <w:szCs w:val="28"/>
          <w:lang w:eastAsia="en-US"/>
        </w:rPr>
        <w:t>о</w:t>
      </w:r>
      <w:r w:rsidR="0014261D" w:rsidRPr="0014261D">
        <w:rPr>
          <w:rFonts w:eastAsia="Calibri"/>
          <w:sz w:val="28"/>
          <w:szCs w:val="28"/>
          <w:lang w:eastAsia="en-US"/>
        </w:rPr>
        <w:t xml:space="preserve">го </w:t>
      </w:r>
      <w:r w:rsidR="0014261D" w:rsidRPr="00C96FF9">
        <w:rPr>
          <w:rFonts w:eastAsia="Calibri"/>
          <w:sz w:val="28"/>
          <w:szCs w:val="28"/>
          <w:lang w:eastAsia="en-US"/>
        </w:rPr>
        <w:t>лица.</w:t>
      </w:r>
    </w:p>
    <w:p w14:paraId="1F1A296B" w14:textId="7280BABD" w:rsidR="00FC4E0B" w:rsidRDefault="00C96FF9" w:rsidP="0085679E">
      <w:pPr>
        <w:overflowPunct/>
        <w:autoSpaceDE/>
        <w:autoSpaceDN/>
        <w:adjustRightInd/>
        <w:ind w:firstLine="709"/>
        <w:jc w:val="both"/>
        <w:textAlignment w:val="auto"/>
        <w:rPr>
          <w:color w:val="000000"/>
          <w:sz w:val="28"/>
          <w:szCs w:val="28"/>
        </w:rPr>
      </w:pPr>
      <w:r w:rsidRPr="00C96FF9">
        <w:rPr>
          <w:rFonts w:eastAsia="Calibri"/>
          <w:sz w:val="28"/>
          <w:szCs w:val="28"/>
          <w:lang w:eastAsia="en-US"/>
        </w:rPr>
        <w:lastRenderedPageBreak/>
        <w:t>По итогам проведения профилактического визита объекту контроля м</w:t>
      </w:r>
      <w:r w:rsidRPr="00C96FF9">
        <w:rPr>
          <w:rFonts w:eastAsia="Calibri"/>
          <w:sz w:val="28"/>
          <w:szCs w:val="28"/>
          <w:lang w:eastAsia="en-US"/>
        </w:rPr>
        <w:t>о</w:t>
      </w:r>
      <w:r w:rsidRPr="00C96FF9">
        <w:rPr>
          <w:rFonts w:eastAsia="Calibri"/>
          <w:sz w:val="28"/>
          <w:szCs w:val="28"/>
          <w:lang w:eastAsia="en-US"/>
        </w:rPr>
        <w:t>жет быть присвоена публичная оценка уровня соблюдения обязательных треб</w:t>
      </w:r>
      <w:r w:rsidRPr="00C96FF9">
        <w:rPr>
          <w:rFonts w:eastAsia="Calibri"/>
          <w:sz w:val="28"/>
          <w:szCs w:val="28"/>
          <w:lang w:eastAsia="en-US"/>
        </w:rPr>
        <w:t>о</w:t>
      </w:r>
      <w:r w:rsidRPr="00C96FF9">
        <w:rPr>
          <w:rFonts w:eastAsia="Calibri"/>
          <w:sz w:val="28"/>
          <w:szCs w:val="28"/>
          <w:lang w:eastAsia="en-US"/>
        </w:rPr>
        <w:t>ваний в соответствии с частями 6 и 7 статьи 48 Закона № 248-ФЗ.</w:t>
      </w:r>
    </w:p>
    <w:p w14:paraId="0CDCB284" w14:textId="4F0C0346" w:rsidR="003A1AC6" w:rsidRDefault="002A4FC3" w:rsidP="0085679E">
      <w:pPr>
        <w:pStyle w:val="ConsPlusNormal"/>
        <w:suppressAutoHyphens/>
        <w:spacing w:line="0" w:lineRule="atLeast"/>
        <w:ind w:firstLine="708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5</w:t>
      </w:r>
      <w:r w:rsidR="00711200" w:rsidRPr="00711200">
        <w:rPr>
          <w:rFonts w:ascii="Times New Roman" w:hAnsi="Times New Roman"/>
          <w:color w:val="000000"/>
          <w:sz w:val="28"/>
          <w:szCs w:val="28"/>
        </w:rPr>
        <w:t>.4.</w:t>
      </w:r>
      <w:r w:rsidR="00711200">
        <w:rPr>
          <w:rFonts w:ascii="Times New Roman" w:hAnsi="Times New Roman"/>
          <w:color w:val="000000"/>
          <w:sz w:val="28"/>
          <w:szCs w:val="28"/>
        </w:rPr>
        <w:t>1. Обязательный п</w:t>
      </w:r>
      <w:r w:rsidR="00711200" w:rsidRPr="00711200">
        <w:rPr>
          <w:rFonts w:ascii="Times New Roman" w:hAnsi="Times New Roman"/>
          <w:color w:val="000000"/>
          <w:sz w:val="28"/>
          <w:szCs w:val="28"/>
        </w:rPr>
        <w:t>рофилактический визит</w:t>
      </w:r>
      <w:r w:rsidR="0085679E">
        <w:rPr>
          <w:rFonts w:ascii="Times New Roman" w:hAnsi="Times New Roman"/>
          <w:color w:val="000000"/>
          <w:sz w:val="28"/>
          <w:szCs w:val="28"/>
        </w:rPr>
        <w:t>.</w:t>
      </w:r>
    </w:p>
    <w:p w14:paraId="00D358B9" w14:textId="77777777" w:rsidR="00C96FF9" w:rsidRPr="00C96FF9" w:rsidRDefault="00C96FF9" w:rsidP="00C96FF9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C96FF9">
        <w:rPr>
          <w:rFonts w:eastAsia="Calibri"/>
          <w:sz w:val="28"/>
          <w:szCs w:val="28"/>
          <w:lang w:eastAsia="en-US"/>
        </w:rPr>
        <w:t>Обязательные профилактические визиты проводятся:</w:t>
      </w:r>
    </w:p>
    <w:p w14:paraId="46FF6F53" w14:textId="77777777" w:rsidR="00C96FF9" w:rsidRPr="00C96FF9" w:rsidRDefault="00C96FF9" w:rsidP="00C96FF9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C96FF9">
        <w:rPr>
          <w:rFonts w:eastAsia="Calibri"/>
          <w:sz w:val="28"/>
          <w:szCs w:val="28"/>
          <w:lang w:eastAsia="en-US"/>
        </w:rPr>
        <w:t>в отношении контролируемых лиц, принадлежащих им объектов ко</w:t>
      </w:r>
      <w:r w:rsidRPr="00C96FF9">
        <w:rPr>
          <w:rFonts w:eastAsia="Calibri"/>
          <w:sz w:val="28"/>
          <w:szCs w:val="28"/>
          <w:lang w:eastAsia="en-US"/>
        </w:rPr>
        <w:t>н</w:t>
      </w:r>
      <w:r w:rsidRPr="00C96FF9">
        <w:rPr>
          <w:rFonts w:eastAsia="Calibri"/>
          <w:sz w:val="28"/>
          <w:szCs w:val="28"/>
          <w:lang w:eastAsia="en-US"/>
        </w:rPr>
        <w:t>троля, отнесенных к определенной категории риска, с учетом периодичности проведения обязательных профилактических мероприятий, установленной ч</w:t>
      </w:r>
      <w:r w:rsidRPr="00C96FF9">
        <w:rPr>
          <w:rFonts w:eastAsia="Calibri"/>
          <w:sz w:val="28"/>
          <w:szCs w:val="28"/>
          <w:lang w:eastAsia="en-US"/>
        </w:rPr>
        <w:t>а</w:t>
      </w:r>
      <w:r w:rsidRPr="00C96FF9">
        <w:rPr>
          <w:rFonts w:eastAsia="Calibri"/>
          <w:sz w:val="28"/>
          <w:szCs w:val="28"/>
          <w:lang w:eastAsia="en-US"/>
        </w:rPr>
        <w:t>стью 2 статьи 25 Закона № 248-ФЗ;</w:t>
      </w:r>
    </w:p>
    <w:p w14:paraId="505E8CE2" w14:textId="75FFAEB9" w:rsidR="00C96FF9" w:rsidRPr="00C96FF9" w:rsidRDefault="00C96FF9" w:rsidP="00C96FF9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proofErr w:type="gramStart"/>
      <w:r w:rsidRPr="00C96FF9">
        <w:rPr>
          <w:rFonts w:eastAsia="Calibri"/>
          <w:sz w:val="28"/>
          <w:szCs w:val="28"/>
          <w:lang w:eastAsia="en-US"/>
        </w:rPr>
        <w:t>в отношении контролируемых лиц, представивших уведомление о начале осуществления отдельных видов предпринимательской деятельности в соотве</w:t>
      </w:r>
      <w:r w:rsidRPr="00C96FF9">
        <w:rPr>
          <w:rFonts w:eastAsia="Calibri"/>
          <w:sz w:val="28"/>
          <w:szCs w:val="28"/>
          <w:lang w:eastAsia="en-US"/>
        </w:rPr>
        <w:t>т</w:t>
      </w:r>
      <w:r w:rsidRPr="00C96FF9">
        <w:rPr>
          <w:rFonts w:eastAsia="Calibri"/>
          <w:sz w:val="28"/>
          <w:szCs w:val="28"/>
          <w:lang w:eastAsia="en-US"/>
        </w:rPr>
        <w:t xml:space="preserve">ствии со статьей 8 Федерального закона от 26 декабря 2008 года № 294-ФЗ </w:t>
      </w:r>
      <w:r>
        <w:rPr>
          <w:rFonts w:eastAsia="Calibri"/>
          <w:sz w:val="28"/>
          <w:szCs w:val="28"/>
          <w:lang w:eastAsia="en-US"/>
        </w:rPr>
        <w:t xml:space="preserve">    </w:t>
      </w:r>
      <w:r w:rsidRPr="00C96FF9">
        <w:rPr>
          <w:rFonts w:eastAsia="Calibri"/>
          <w:sz w:val="28"/>
          <w:szCs w:val="28"/>
          <w:lang w:eastAsia="en-US"/>
        </w:rPr>
        <w:t>«О защите прав юридических лиц и индивидуальных предпринимателей при осуществлении государственного контроля и муниципального контроля», или контролируемых лиц, сведения о которых включены в реестр классифицир</w:t>
      </w:r>
      <w:r w:rsidRPr="00C96FF9">
        <w:rPr>
          <w:rFonts w:eastAsia="Calibri"/>
          <w:sz w:val="28"/>
          <w:szCs w:val="28"/>
          <w:lang w:eastAsia="en-US"/>
        </w:rPr>
        <w:t>о</w:t>
      </w:r>
      <w:r w:rsidRPr="00C96FF9">
        <w:rPr>
          <w:rFonts w:eastAsia="Calibri"/>
          <w:sz w:val="28"/>
          <w:szCs w:val="28"/>
          <w:lang w:eastAsia="en-US"/>
        </w:rPr>
        <w:t>ванных средств размещения.</w:t>
      </w:r>
      <w:proofErr w:type="gramEnd"/>
      <w:r w:rsidRPr="00C96FF9">
        <w:rPr>
          <w:rFonts w:eastAsia="Calibri"/>
          <w:sz w:val="28"/>
          <w:szCs w:val="28"/>
          <w:lang w:eastAsia="en-US"/>
        </w:rPr>
        <w:t xml:space="preserve"> Перечень видов предпринимательской деятельн</w:t>
      </w:r>
      <w:r w:rsidRPr="00C96FF9">
        <w:rPr>
          <w:rFonts w:eastAsia="Calibri"/>
          <w:sz w:val="28"/>
          <w:szCs w:val="28"/>
          <w:lang w:eastAsia="en-US"/>
        </w:rPr>
        <w:t>о</w:t>
      </w:r>
      <w:r w:rsidRPr="00C96FF9">
        <w:rPr>
          <w:rFonts w:eastAsia="Calibri"/>
          <w:sz w:val="28"/>
          <w:szCs w:val="28"/>
          <w:lang w:eastAsia="en-US"/>
        </w:rPr>
        <w:t>сти, в отношении которых представляются такие уведомления, определен пун</w:t>
      </w:r>
      <w:r w:rsidRPr="00C96FF9">
        <w:rPr>
          <w:rFonts w:eastAsia="Calibri"/>
          <w:sz w:val="28"/>
          <w:szCs w:val="28"/>
          <w:lang w:eastAsia="en-US"/>
        </w:rPr>
        <w:t>к</w:t>
      </w:r>
      <w:r w:rsidRPr="00C96FF9">
        <w:rPr>
          <w:rFonts w:eastAsia="Calibri"/>
          <w:sz w:val="28"/>
          <w:szCs w:val="28"/>
          <w:lang w:eastAsia="en-US"/>
        </w:rPr>
        <w:t xml:space="preserve">том 1.3. раздела 1 настоящего Положения. Обязательный профилактический визит в указанном случае проводится не позднее шести месяцев </w:t>
      </w:r>
      <w:proofErr w:type="gramStart"/>
      <w:r w:rsidRPr="00C96FF9">
        <w:rPr>
          <w:rFonts w:eastAsia="Calibri"/>
          <w:sz w:val="28"/>
          <w:szCs w:val="28"/>
          <w:lang w:eastAsia="en-US"/>
        </w:rPr>
        <w:t>с даты пре</w:t>
      </w:r>
      <w:r w:rsidRPr="00C96FF9">
        <w:rPr>
          <w:rFonts w:eastAsia="Calibri"/>
          <w:sz w:val="28"/>
          <w:szCs w:val="28"/>
          <w:lang w:eastAsia="en-US"/>
        </w:rPr>
        <w:t>д</w:t>
      </w:r>
      <w:r w:rsidRPr="00C96FF9">
        <w:rPr>
          <w:rFonts w:eastAsia="Calibri"/>
          <w:sz w:val="28"/>
          <w:szCs w:val="28"/>
          <w:lang w:eastAsia="en-US"/>
        </w:rPr>
        <w:t>ставления</w:t>
      </w:r>
      <w:proofErr w:type="gramEnd"/>
      <w:r w:rsidRPr="00C96FF9">
        <w:rPr>
          <w:rFonts w:eastAsia="Calibri"/>
          <w:sz w:val="28"/>
          <w:szCs w:val="28"/>
          <w:lang w:eastAsia="en-US"/>
        </w:rPr>
        <w:t xml:space="preserve"> такого уведомления.</w:t>
      </w:r>
    </w:p>
    <w:p w14:paraId="564F9537" w14:textId="77777777" w:rsidR="00C96FF9" w:rsidRPr="00C96FF9" w:rsidRDefault="00C96FF9" w:rsidP="00C96FF9">
      <w:pPr>
        <w:overflowPunct/>
        <w:autoSpaceDE/>
        <w:autoSpaceDN/>
        <w:adjustRightInd/>
        <w:ind w:firstLine="709"/>
        <w:jc w:val="both"/>
        <w:textAlignment w:val="auto"/>
        <w:rPr>
          <w:rFonts w:ascii="Calibri" w:eastAsia="Calibri" w:hAnsi="Calibri"/>
          <w:sz w:val="22"/>
          <w:szCs w:val="22"/>
          <w:lang w:eastAsia="en-US"/>
        </w:rPr>
      </w:pPr>
      <w:r w:rsidRPr="00C96FF9">
        <w:rPr>
          <w:rFonts w:eastAsia="Calibri"/>
          <w:sz w:val="28"/>
          <w:szCs w:val="28"/>
          <w:lang w:eastAsia="en-US"/>
        </w:rPr>
        <w:t>О проведении обязательного профилактического визита контролируемое лицо уведомляется не позднее, чем за двадцать четыре часа до его начала в п</w:t>
      </w:r>
      <w:r w:rsidRPr="00C96FF9">
        <w:rPr>
          <w:rFonts w:eastAsia="Calibri"/>
          <w:sz w:val="28"/>
          <w:szCs w:val="28"/>
          <w:lang w:eastAsia="en-US"/>
        </w:rPr>
        <w:t>о</w:t>
      </w:r>
      <w:r w:rsidRPr="00C96FF9">
        <w:rPr>
          <w:rFonts w:eastAsia="Calibri"/>
          <w:sz w:val="28"/>
          <w:szCs w:val="28"/>
          <w:lang w:eastAsia="en-US"/>
        </w:rPr>
        <w:t>рядке, предусмотренном частью 5 статьи 21 Закона № 248. Обязательный пр</w:t>
      </w:r>
      <w:r w:rsidRPr="00C96FF9">
        <w:rPr>
          <w:rFonts w:eastAsia="Calibri"/>
          <w:sz w:val="28"/>
          <w:szCs w:val="28"/>
          <w:lang w:eastAsia="en-US"/>
        </w:rPr>
        <w:t>о</w:t>
      </w:r>
      <w:r w:rsidRPr="00C96FF9">
        <w:rPr>
          <w:rFonts w:eastAsia="Calibri"/>
          <w:sz w:val="28"/>
          <w:szCs w:val="28"/>
          <w:lang w:eastAsia="en-US"/>
        </w:rPr>
        <w:t>филактический визит не предусматривает отказ контролируемого лица от его проведения.</w:t>
      </w:r>
    </w:p>
    <w:p w14:paraId="20477D52" w14:textId="2E79F29A" w:rsidR="00FC4E0B" w:rsidRDefault="002A4FC3" w:rsidP="0085679E">
      <w:pPr>
        <w:pStyle w:val="ConsPlusNormal"/>
        <w:suppressAutoHyphens/>
        <w:spacing w:line="0" w:lineRule="atLeast"/>
        <w:ind w:firstLine="708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5</w:t>
      </w:r>
      <w:r w:rsidR="00FC4E0B">
        <w:rPr>
          <w:rFonts w:ascii="Times New Roman" w:hAnsi="Times New Roman"/>
          <w:color w:val="000000"/>
          <w:sz w:val="28"/>
          <w:szCs w:val="28"/>
        </w:rPr>
        <w:t xml:space="preserve">.4.2. </w:t>
      </w:r>
      <w:r w:rsidR="00FC4E0B" w:rsidRPr="00FC4E0B">
        <w:rPr>
          <w:rFonts w:ascii="Times New Roman" w:hAnsi="Times New Roman"/>
          <w:color w:val="000000"/>
          <w:sz w:val="28"/>
          <w:szCs w:val="28"/>
        </w:rPr>
        <w:t>Профилактический визит по инициативе контролируемого лица</w:t>
      </w:r>
      <w:r w:rsidR="0085679E">
        <w:rPr>
          <w:rFonts w:ascii="Times New Roman" w:hAnsi="Times New Roman"/>
          <w:color w:val="000000"/>
          <w:sz w:val="28"/>
          <w:szCs w:val="28"/>
        </w:rPr>
        <w:t>.</w:t>
      </w:r>
    </w:p>
    <w:p w14:paraId="21AB3E16" w14:textId="3EB2DC60" w:rsidR="00C96FF9" w:rsidRDefault="00C96FF9" w:rsidP="00C96FF9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C96FF9">
        <w:rPr>
          <w:rFonts w:eastAsia="Calibri"/>
          <w:sz w:val="28"/>
          <w:szCs w:val="28"/>
          <w:lang w:eastAsia="en-US"/>
        </w:rPr>
        <w:t>Профилактический визит по инициативе контролируемого лица может быть проведен по его заявлению, если такое лицо относится к субъектам малого предпринимательства, является социально ориентированной некоммерческой организацией либо государственным или муниципальным учреждением.</w:t>
      </w:r>
    </w:p>
    <w:p w14:paraId="6F913680" w14:textId="4179A922" w:rsidR="00C96FF9" w:rsidRPr="00C96FF9" w:rsidRDefault="00C96FF9" w:rsidP="00C96FF9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C96FF9">
        <w:rPr>
          <w:rFonts w:eastAsia="Calibri"/>
          <w:sz w:val="28"/>
          <w:szCs w:val="28"/>
          <w:lang w:eastAsia="en-US"/>
        </w:rPr>
        <w:t>Профилактический визит по инициативе контролируемого лица ос</w:t>
      </w:r>
      <w:r w:rsidRPr="00C96FF9">
        <w:rPr>
          <w:rFonts w:eastAsia="Calibri"/>
          <w:sz w:val="28"/>
          <w:szCs w:val="28"/>
          <w:lang w:eastAsia="en-US"/>
        </w:rPr>
        <w:t>у</w:t>
      </w:r>
      <w:r w:rsidRPr="00C96FF9">
        <w:rPr>
          <w:rFonts w:eastAsia="Calibri"/>
          <w:sz w:val="28"/>
          <w:szCs w:val="28"/>
          <w:lang w:eastAsia="en-US"/>
        </w:rPr>
        <w:t>ществляется в соответствии со статьей 52.2 Закона № 248-ФЗ.</w:t>
      </w:r>
    </w:p>
    <w:p w14:paraId="30E4CD01" w14:textId="77777777" w:rsidR="00C96FF9" w:rsidRPr="00C96FF9" w:rsidRDefault="00C96FF9" w:rsidP="00C96FF9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C96FF9">
        <w:rPr>
          <w:rFonts w:eastAsia="Calibri"/>
          <w:sz w:val="28"/>
          <w:szCs w:val="28"/>
          <w:lang w:eastAsia="en-US"/>
        </w:rPr>
        <w:t>В случае если при проведении профилактического визита установлено, что объекты контроля представляют явную непосредственную угрозу причин</w:t>
      </w:r>
      <w:r w:rsidRPr="00C96FF9">
        <w:rPr>
          <w:rFonts w:eastAsia="Calibri"/>
          <w:sz w:val="28"/>
          <w:szCs w:val="28"/>
          <w:lang w:eastAsia="en-US"/>
        </w:rPr>
        <w:t>е</w:t>
      </w:r>
      <w:r w:rsidRPr="00C96FF9">
        <w:rPr>
          <w:rFonts w:eastAsia="Calibri"/>
          <w:sz w:val="28"/>
          <w:szCs w:val="28"/>
          <w:lang w:eastAsia="en-US"/>
        </w:rPr>
        <w:t>ния вреда (ущерба) охраняемым законом ценностям или такой вред (ущерб) причинен, инспектор незамедлительно направляет информацию об этом упо</w:t>
      </w:r>
      <w:r w:rsidRPr="00C96FF9">
        <w:rPr>
          <w:rFonts w:eastAsia="Calibri"/>
          <w:sz w:val="28"/>
          <w:szCs w:val="28"/>
          <w:lang w:eastAsia="en-US"/>
        </w:rPr>
        <w:t>л</w:t>
      </w:r>
      <w:r w:rsidRPr="00C96FF9">
        <w:rPr>
          <w:rFonts w:eastAsia="Calibri"/>
          <w:sz w:val="28"/>
          <w:szCs w:val="28"/>
          <w:lang w:eastAsia="en-US"/>
        </w:rPr>
        <w:t>номоченному должностному лицу контрольного (надзорного) органа для пр</w:t>
      </w:r>
      <w:r w:rsidRPr="00C96FF9">
        <w:rPr>
          <w:rFonts w:eastAsia="Calibri"/>
          <w:sz w:val="28"/>
          <w:szCs w:val="28"/>
          <w:lang w:eastAsia="en-US"/>
        </w:rPr>
        <w:t>и</w:t>
      </w:r>
      <w:r w:rsidRPr="00C96FF9">
        <w:rPr>
          <w:rFonts w:eastAsia="Calibri"/>
          <w:sz w:val="28"/>
          <w:szCs w:val="28"/>
          <w:lang w:eastAsia="en-US"/>
        </w:rPr>
        <w:t>нятия решения о проведении контрольных (надзорных) мероприятий.</w:t>
      </w:r>
    </w:p>
    <w:p w14:paraId="6AE6999B" w14:textId="77777777" w:rsidR="0085679E" w:rsidRDefault="0085679E" w:rsidP="00CB48A9">
      <w:pPr>
        <w:pStyle w:val="ConsPlusNormal"/>
        <w:suppressAutoHyphens/>
        <w:spacing w:line="0" w:lineRule="atLeast"/>
        <w:ind w:firstLine="0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14:paraId="199A29B2" w14:textId="77777777" w:rsidR="00B224FD" w:rsidRDefault="002A4FC3" w:rsidP="00CB48A9">
      <w:pPr>
        <w:pStyle w:val="ConsPlusNormal"/>
        <w:suppressAutoHyphens/>
        <w:spacing w:line="0" w:lineRule="atLeast"/>
        <w:ind w:firstLine="0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6</w:t>
      </w:r>
      <w:r w:rsidR="00396D09" w:rsidRPr="00396D09">
        <w:rPr>
          <w:rFonts w:ascii="Times New Roman" w:hAnsi="Times New Roman"/>
          <w:bCs/>
          <w:color w:val="000000"/>
          <w:sz w:val="28"/>
          <w:szCs w:val="28"/>
        </w:rPr>
        <w:t xml:space="preserve">. </w:t>
      </w:r>
      <w:r w:rsidR="00194936">
        <w:rPr>
          <w:rFonts w:ascii="Times New Roman" w:hAnsi="Times New Roman"/>
          <w:bCs/>
          <w:color w:val="000000"/>
          <w:sz w:val="28"/>
          <w:szCs w:val="28"/>
        </w:rPr>
        <w:t>Виды контрольных мероприятий</w:t>
      </w:r>
      <w:r w:rsidR="00B224FD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</w:p>
    <w:p w14:paraId="4A3E5CAB" w14:textId="77777777" w:rsidR="0099446F" w:rsidRDefault="00B224FD" w:rsidP="00CB48A9">
      <w:pPr>
        <w:pStyle w:val="ConsPlusNormal"/>
        <w:suppressAutoHyphens/>
        <w:spacing w:line="0" w:lineRule="atLeast"/>
        <w:ind w:firstLine="0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и перечень допустимых контрольных действий</w:t>
      </w:r>
      <w:r w:rsidR="00194936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</w:p>
    <w:p w14:paraId="5575DF24" w14:textId="77777777" w:rsidR="00B53221" w:rsidRPr="00396D09" w:rsidRDefault="00B53221" w:rsidP="00CB48A9">
      <w:pPr>
        <w:pStyle w:val="ConsPlusNormal"/>
        <w:widowControl/>
        <w:suppressAutoHyphens/>
        <w:ind w:firstLine="709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14:paraId="0CAE94DD" w14:textId="77777777" w:rsidR="00C96FF9" w:rsidRPr="00C96FF9" w:rsidRDefault="00C96FF9" w:rsidP="00C96FF9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C96FF9">
        <w:rPr>
          <w:rFonts w:eastAsia="Calibri"/>
          <w:sz w:val="28"/>
          <w:szCs w:val="28"/>
          <w:lang w:eastAsia="en-US"/>
        </w:rPr>
        <w:t xml:space="preserve">6.1. </w:t>
      </w:r>
      <w:proofErr w:type="gramStart"/>
      <w:r w:rsidRPr="00C96FF9">
        <w:rPr>
          <w:rFonts w:eastAsia="Calibri"/>
          <w:sz w:val="28"/>
          <w:szCs w:val="28"/>
          <w:lang w:eastAsia="en-US"/>
        </w:rPr>
        <w:t>При проведении контрольного мероприятия, предусматривающего взаимодействие с контролируемым лицом (его представителем) в месте ос</w:t>
      </w:r>
      <w:r w:rsidRPr="00C96FF9">
        <w:rPr>
          <w:rFonts w:eastAsia="Calibri"/>
          <w:sz w:val="28"/>
          <w:szCs w:val="28"/>
          <w:lang w:eastAsia="en-US"/>
        </w:rPr>
        <w:t>у</w:t>
      </w:r>
      <w:r w:rsidRPr="00C96FF9">
        <w:rPr>
          <w:rFonts w:eastAsia="Calibri"/>
          <w:sz w:val="28"/>
          <w:szCs w:val="28"/>
          <w:lang w:eastAsia="en-US"/>
        </w:rPr>
        <w:lastRenderedPageBreak/>
        <w:t>ществления деятельности контролируемого лица, контролируемому лицу (его представителю) инспектором, в том числе руководителем группы инспекторов, предъявляются: служебное удостоверение, заверенная печатью бумажная копия либо решение о проведении контрольного мероприятия в форме электронного документа, подписанного квалифицированной электронной подписью, а также сообщается учетный номер контрольного мероприятия в едином реестре ко</w:t>
      </w:r>
      <w:r w:rsidRPr="00C96FF9">
        <w:rPr>
          <w:rFonts w:eastAsia="Calibri"/>
          <w:sz w:val="28"/>
          <w:szCs w:val="28"/>
          <w:lang w:eastAsia="en-US"/>
        </w:rPr>
        <w:t>н</w:t>
      </w:r>
      <w:r w:rsidRPr="00C96FF9">
        <w:rPr>
          <w:rFonts w:eastAsia="Calibri"/>
          <w:sz w:val="28"/>
          <w:szCs w:val="28"/>
          <w:lang w:eastAsia="en-US"/>
        </w:rPr>
        <w:t>трольных</w:t>
      </w:r>
      <w:proofErr w:type="gramEnd"/>
      <w:r w:rsidRPr="00C96FF9">
        <w:rPr>
          <w:rFonts w:eastAsia="Calibri"/>
          <w:sz w:val="28"/>
          <w:szCs w:val="28"/>
          <w:lang w:eastAsia="en-US"/>
        </w:rPr>
        <w:t xml:space="preserve"> мероприятий.</w:t>
      </w:r>
    </w:p>
    <w:p w14:paraId="2091A08E" w14:textId="77777777" w:rsidR="00C96FF9" w:rsidRPr="00C96FF9" w:rsidRDefault="00C96FF9" w:rsidP="00C96FF9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C96FF9">
        <w:rPr>
          <w:rFonts w:eastAsia="Calibri"/>
          <w:sz w:val="28"/>
          <w:szCs w:val="28"/>
          <w:lang w:eastAsia="en-US"/>
        </w:rPr>
        <w:t>6.2. При осуществлении муниципального контроля Контрольным органом могут проводиться следующие виды контрольных мероприятий, требующие взаимодействия с контролируемым лицом:</w:t>
      </w:r>
    </w:p>
    <w:p w14:paraId="0DC918E4" w14:textId="77777777" w:rsidR="00C96FF9" w:rsidRPr="00C96FF9" w:rsidRDefault="00C96FF9" w:rsidP="00C96FF9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C96FF9">
        <w:rPr>
          <w:rFonts w:eastAsia="Calibri"/>
          <w:sz w:val="28"/>
          <w:szCs w:val="28"/>
          <w:lang w:eastAsia="en-US"/>
        </w:rPr>
        <w:t>1) инспекционный визит;</w:t>
      </w:r>
    </w:p>
    <w:p w14:paraId="76CCAA3B" w14:textId="77777777" w:rsidR="00C96FF9" w:rsidRPr="00C96FF9" w:rsidRDefault="00C96FF9" w:rsidP="00C96FF9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C96FF9">
        <w:rPr>
          <w:rFonts w:eastAsia="Calibri"/>
          <w:sz w:val="28"/>
          <w:szCs w:val="28"/>
          <w:lang w:eastAsia="en-US"/>
        </w:rPr>
        <w:t>2) документарная проверка;</w:t>
      </w:r>
    </w:p>
    <w:p w14:paraId="24AB9D9C" w14:textId="77777777" w:rsidR="00C96FF9" w:rsidRPr="00C96FF9" w:rsidRDefault="00C96FF9" w:rsidP="00C96FF9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C96FF9">
        <w:rPr>
          <w:rFonts w:eastAsia="Calibri"/>
          <w:sz w:val="28"/>
          <w:szCs w:val="28"/>
          <w:lang w:eastAsia="en-US"/>
        </w:rPr>
        <w:t>3) выездная проверка.</w:t>
      </w:r>
    </w:p>
    <w:p w14:paraId="66CA2D08" w14:textId="77777777" w:rsidR="00C96FF9" w:rsidRPr="00C96FF9" w:rsidRDefault="00C96FF9" w:rsidP="00C96FF9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C96FF9">
        <w:rPr>
          <w:rFonts w:eastAsia="Calibri"/>
          <w:sz w:val="28"/>
          <w:szCs w:val="28"/>
          <w:lang w:eastAsia="en-US"/>
        </w:rPr>
        <w:t>Инспекционный визит, выездная проверка могут проводиться с использ</w:t>
      </w:r>
      <w:r w:rsidRPr="00C96FF9">
        <w:rPr>
          <w:rFonts w:eastAsia="Calibri"/>
          <w:sz w:val="28"/>
          <w:szCs w:val="28"/>
          <w:lang w:eastAsia="en-US"/>
        </w:rPr>
        <w:t>о</w:t>
      </w:r>
      <w:r w:rsidRPr="00C96FF9">
        <w:rPr>
          <w:rFonts w:eastAsia="Calibri"/>
          <w:sz w:val="28"/>
          <w:szCs w:val="28"/>
          <w:lang w:eastAsia="en-US"/>
        </w:rPr>
        <w:t>ванием средств дистанционного взаимодействия, в том числе посредствам аудио- или видеосвязи.</w:t>
      </w:r>
    </w:p>
    <w:p w14:paraId="752E710E" w14:textId="77777777" w:rsidR="00C96FF9" w:rsidRPr="00C96FF9" w:rsidRDefault="00C96FF9" w:rsidP="00C96FF9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C96FF9">
        <w:rPr>
          <w:rFonts w:eastAsia="Calibri"/>
          <w:sz w:val="28"/>
          <w:szCs w:val="28"/>
          <w:lang w:eastAsia="en-US"/>
        </w:rPr>
        <w:t>6.3. Контрольные мероприятия проводятся на внеплановой основе. Пл</w:t>
      </w:r>
      <w:r w:rsidRPr="00C96FF9">
        <w:rPr>
          <w:rFonts w:eastAsia="Calibri"/>
          <w:sz w:val="28"/>
          <w:szCs w:val="28"/>
          <w:lang w:eastAsia="en-US"/>
        </w:rPr>
        <w:t>а</w:t>
      </w:r>
      <w:r w:rsidRPr="00C96FF9">
        <w:rPr>
          <w:rFonts w:eastAsia="Calibri"/>
          <w:sz w:val="28"/>
          <w:szCs w:val="28"/>
          <w:lang w:eastAsia="en-US"/>
        </w:rPr>
        <w:t>новые контрольные мероприятия при осуществлении муниципального ко</w:t>
      </w:r>
      <w:r w:rsidRPr="00C96FF9">
        <w:rPr>
          <w:rFonts w:eastAsia="Calibri"/>
          <w:sz w:val="28"/>
          <w:szCs w:val="28"/>
          <w:lang w:eastAsia="en-US"/>
        </w:rPr>
        <w:t>н</w:t>
      </w:r>
      <w:r w:rsidRPr="00C96FF9">
        <w:rPr>
          <w:rFonts w:eastAsia="Calibri"/>
          <w:sz w:val="28"/>
          <w:szCs w:val="28"/>
          <w:lang w:eastAsia="en-US"/>
        </w:rPr>
        <w:t>троля не проводятся.</w:t>
      </w:r>
    </w:p>
    <w:p w14:paraId="11B42E89" w14:textId="77777777" w:rsidR="00C96FF9" w:rsidRPr="00C96FF9" w:rsidRDefault="00C96FF9" w:rsidP="00C96FF9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C96FF9">
        <w:rPr>
          <w:rFonts w:eastAsia="Calibri"/>
          <w:sz w:val="28"/>
          <w:szCs w:val="28"/>
          <w:lang w:eastAsia="en-US"/>
        </w:rPr>
        <w:t>6.4. Внеплановые контрольные мероприятия, проводятся по основаниям, предусмотренным пунктами 1, 3-5 части 1 и частью 3 статьи 57 Закона               № 248-ФЗ.</w:t>
      </w:r>
    </w:p>
    <w:p w14:paraId="4869E867" w14:textId="77777777" w:rsidR="00C96FF9" w:rsidRPr="00C96FF9" w:rsidRDefault="00C96FF9" w:rsidP="00C96FF9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C96FF9">
        <w:rPr>
          <w:rFonts w:eastAsia="Calibri"/>
          <w:sz w:val="28"/>
          <w:szCs w:val="28"/>
          <w:lang w:eastAsia="en-US"/>
        </w:rPr>
        <w:t>Конкретный вид и содержание внепланового контрольного мероприятия (перечень контрольных действий) устанавливается в решении о проведении внепланового контрольного мероприятия, которое оформляется распоряжением Администрации.</w:t>
      </w:r>
    </w:p>
    <w:p w14:paraId="22059ED2" w14:textId="77777777" w:rsidR="00C96FF9" w:rsidRPr="00C96FF9" w:rsidRDefault="00C96FF9" w:rsidP="00C96FF9">
      <w:pPr>
        <w:overflowPunct/>
        <w:autoSpaceDE/>
        <w:autoSpaceDN/>
        <w:adjustRightInd/>
        <w:ind w:firstLine="709"/>
        <w:jc w:val="both"/>
        <w:textAlignment w:val="auto"/>
        <w:rPr>
          <w:rFonts w:ascii="Calibri" w:eastAsia="Calibri" w:hAnsi="Calibri"/>
          <w:sz w:val="22"/>
          <w:szCs w:val="22"/>
          <w:lang w:eastAsia="en-US"/>
        </w:rPr>
      </w:pPr>
      <w:r w:rsidRPr="00C96FF9">
        <w:rPr>
          <w:rFonts w:eastAsia="Calibri"/>
          <w:sz w:val="28"/>
          <w:szCs w:val="28"/>
          <w:lang w:eastAsia="en-US"/>
        </w:rPr>
        <w:t>Все внеплановые контрольные мероприятия проводятся только после с</w:t>
      </w:r>
      <w:r w:rsidRPr="00C96FF9">
        <w:rPr>
          <w:rFonts w:eastAsia="Calibri"/>
          <w:sz w:val="28"/>
          <w:szCs w:val="28"/>
          <w:lang w:eastAsia="en-US"/>
        </w:rPr>
        <w:t>о</w:t>
      </w:r>
      <w:r w:rsidRPr="00C96FF9">
        <w:rPr>
          <w:rFonts w:eastAsia="Calibri"/>
          <w:sz w:val="28"/>
          <w:szCs w:val="28"/>
          <w:lang w:eastAsia="en-US"/>
        </w:rPr>
        <w:t>гласования с органами прокуратуры.</w:t>
      </w:r>
    </w:p>
    <w:p w14:paraId="598F7498" w14:textId="2278C82B" w:rsidR="00717707" w:rsidRPr="00B37BDE" w:rsidRDefault="002A4FC3" w:rsidP="009F2A6F">
      <w:pPr>
        <w:tabs>
          <w:tab w:val="left" w:pos="9923"/>
        </w:tabs>
        <w:suppressAutoHyphens/>
        <w:overflowPunct/>
        <w:adjustRightInd/>
        <w:ind w:firstLine="709"/>
        <w:textAlignment w:val="auto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6</w:t>
      </w:r>
      <w:r w:rsidR="00B37BDE" w:rsidRPr="00B37BDE">
        <w:rPr>
          <w:sz w:val="28"/>
          <w:szCs w:val="28"/>
          <w:lang w:eastAsia="en-US"/>
        </w:rPr>
        <w:t>.5. Инспекционный визит</w:t>
      </w:r>
      <w:r w:rsidR="009F2A6F">
        <w:rPr>
          <w:sz w:val="28"/>
          <w:szCs w:val="28"/>
          <w:lang w:eastAsia="en-US"/>
        </w:rPr>
        <w:t>.</w:t>
      </w:r>
    </w:p>
    <w:p w14:paraId="4E7AF9F9" w14:textId="77777777" w:rsidR="003F0E01" w:rsidRPr="003F0E01" w:rsidRDefault="003F0E01" w:rsidP="003F0E01">
      <w:pPr>
        <w:tabs>
          <w:tab w:val="left" w:pos="9923"/>
        </w:tabs>
        <w:suppressAutoHyphens/>
        <w:overflowPunct/>
        <w:adjustRightInd/>
        <w:ind w:firstLine="709"/>
        <w:jc w:val="both"/>
        <w:textAlignment w:val="auto"/>
        <w:rPr>
          <w:sz w:val="28"/>
          <w:szCs w:val="28"/>
          <w:lang w:eastAsia="en-US"/>
        </w:rPr>
      </w:pPr>
      <w:r w:rsidRPr="003F0E01">
        <w:rPr>
          <w:sz w:val="28"/>
          <w:szCs w:val="28"/>
          <w:lang w:eastAsia="en-US"/>
        </w:rPr>
        <w:t>Порядок проведения инспекционного визита регламентирован статей 70 Закона № 248-ФЗ.</w:t>
      </w:r>
    </w:p>
    <w:p w14:paraId="1FE141E9" w14:textId="77777777" w:rsidR="003F0E01" w:rsidRDefault="003F0E01" w:rsidP="003F0E01">
      <w:pPr>
        <w:tabs>
          <w:tab w:val="left" w:pos="9923"/>
        </w:tabs>
        <w:suppressAutoHyphens/>
        <w:overflowPunct/>
        <w:adjustRightInd/>
        <w:ind w:firstLine="709"/>
        <w:jc w:val="both"/>
        <w:textAlignment w:val="auto"/>
        <w:rPr>
          <w:sz w:val="28"/>
          <w:szCs w:val="28"/>
          <w:lang w:eastAsia="en-US"/>
        </w:rPr>
      </w:pPr>
      <w:r w:rsidRPr="003F0E01">
        <w:rPr>
          <w:sz w:val="28"/>
          <w:szCs w:val="28"/>
          <w:lang w:eastAsia="en-US"/>
        </w:rPr>
        <w:t xml:space="preserve">В ходе инспекционного визита могут совершаться следующие </w:t>
      </w:r>
      <w:proofErr w:type="gramStart"/>
      <w:r w:rsidRPr="003F0E01">
        <w:rPr>
          <w:sz w:val="28"/>
          <w:szCs w:val="28"/>
          <w:lang w:eastAsia="en-US"/>
        </w:rPr>
        <w:t>кон-</w:t>
      </w:r>
      <w:proofErr w:type="spellStart"/>
      <w:r w:rsidRPr="003F0E01">
        <w:rPr>
          <w:sz w:val="28"/>
          <w:szCs w:val="28"/>
          <w:lang w:eastAsia="en-US"/>
        </w:rPr>
        <w:t>трольные</w:t>
      </w:r>
      <w:proofErr w:type="spellEnd"/>
      <w:proofErr w:type="gramEnd"/>
      <w:r w:rsidRPr="003F0E01">
        <w:rPr>
          <w:sz w:val="28"/>
          <w:szCs w:val="28"/>
          <w:lang w:eastAsia="en-US"/>
        </w:rPr>
        <w:t xml:space="preserve"> действия:</w:t>
      </w:r>
    </w:p>
    <w:p w14:paraId="259EB574" w14:textId="1FAA4AA2" w:rsidR="002A4FC3" w:rsidRDefault="0015612F" w:rsidP="003F0E01">
      <w:pPr>
        <w:tabs>
          <w:tab w:val="left" w:pos="9923"/>
        </w:tabs>
        <w:suppressAutoHyphens/>
        <w:overflowPunct/>
        <w:adjustRightInd/>
        <w:ind w:firstLine="709"/>
        <w:jc w:val="both"/>
        <w:textAlignment w:val="auto"/>
        <w:rPr>
          <w:sz w:val="28"/>
          <w:szCs w:val="28"/>
          <w:lang w:eastAsia="en-US"/>
        </w:rPr>
      </w:pPr>
      <w:r w:rsidRPr="0015612F">
        <w:rPr>
          <w:sz w:val="28"/>
          <w:szCs w:val="28"/>
          <w:lang w:eastAsia="en-US"/>
        </w:rPr>
        <w:t>1) осмотр;</w:t>
      </w:r>
    </w:p>
    <w:p w14:paraId="54A3EDEB" w14:textId="77777777" w:rsidR="0015612F" w:rsidRPr="0015612F" w:rsidRDefault="0015612F" w:rsidP="002A4FC3">
      <w:pPr>
        <w:tabs>
          <w:tab w:val="left" w:pos="9923"/>
        </w:tabs>
        <w:suppressAutoHyphens/>
        <w:overflowPunct/>
        <w:adjustRightInd/>
        <w:ind w:firstLine="709"/>
        <w:jc w:val="both"/>
        <w:textAlignment w:val="auto"/>
        <w:rPr>
          <w:sz w:val="28"/>
          <w:szCs w:val="28"/>
          <w:lang w:eastAsia="en-US"/>
        </w:rPr>
      </w:pPr>
      <w:r w:rsidRPr="0015612F">
        <w:rPr>
          <w:sz w:val="28"/>
          <w:szCs w:val="28"/>
          <w:lang w:eastAsia="en-US"/>
        </w:rPr>
        <w:t>2) опрос;</w:t>
      </w:r>
    </w:p>
    <w:p w14:paraId="2FEB34DA" w14:textId="77777777" w:rsidR="0015612F" w:rsidRPr="0015612F" w:rsidRDefault="0015612F" w:rsidP="002A4FC3">
      <w:pPr>
        <w:tabs>
          <w:tab w:val="left" w:pos="9923"/>
        </w:tabs>
        <w:suppressAutoHyphens/>
        <w:overflowPunct/>
        <w:adjustRightInd/>
        <w:ind w:firstLine="709"/>
        <w:jc w:val="both"/>
        <w:textAlignment w:val="auto"/>
        <w:rPr>
          <w:sz w:val="28"/>
          <w:szCs w:val="28"/>
          <w:lang w:eastAsia="en-US"/>
        </w:rPr>
      </w:pPr>
      <w:r w:rsidRPr="0015612F">
        <w:rPr>
          <w:sz w:val="28"/>
          <w:szCs w:val="28"/>
          <w:lang w:eastAsia="en-US"/>
        </w:rPr>
        <w:t>3) получение письменных объяснений;</w:t>
      </w:r>
    </w:p>
    <w:p w14:paraId="6D5758EC" w14:textId="77777777" w:rsidR="0015612F" w:rsidRPr="0015612F" w:rsidRDefault="0015612F" w:rsidP="002A4FC3">
      <w:pPr>
        <w:tabs>
          <w:tab w:val="left" w:pos="9923"/>
        </w:tabs>
        <w:suppressAutoHyphens/>
        <w:overflowPunct/>
        <w:adjustRightInd/>
        <w:ind w:firstLine="709"/>
        <w:jc w:val="both"/>
        <w:textAlignment w:val="auto"/>
        <w:rPr>
          <w:sz w:val="28"/>
          <w:szCs w:val="28"/>
          <w:lang w:eastAsia="en-US"/>
        </w:rPr>
      </w:pPr>
      <w:r w:rsidRPr="0015612F">
        <w:rPr>
          <w:sz w:val="28"/>
          <w:szCs w:val="28"/>
          <w:lang w:eastAsia="en-US"/>
        </w:rPr>
        <w:t>4) инструментальное обследование;</w:t>
      </w:r>
    </w:p>
    <w:p w14:paraId="412D59A5" w14:textId="77777777" w:rsidR="009F2A6F" w:rsidRDefault="003F0E01" w:rsidP="009F2A6F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3F0E01">
        <w:rPr>
          <w:rFonts w:eastAsia="Calibri"/>
          <w:sz w:val="28"/>
          <w:szCs w:val="28"/>
          <w:lang w:eastAsia="en-US"/>
        </w:rPr>
        <w:t>5) истребование документов, которые в соответствии с обязательными требованиями должны находиться в месте нахождения (осуществления де</w:t>
      </w:r>
      <w:r w:rsidRPr="003F0E01">
        <w:rPr>
          <w:rFonts w:eastAsia="Calibri"/>
          <w:sz w:val="28"/>
          <w:szCs w:val="28"/>
          <w:lang w:eastAsia="en-US"/>
        </w:rPr>
        <w:t>я</w:t>
      </w:r>
      <w:r w:rsidRPr="003F0E01">
        <w:rPr>
          <w:rFonts w:eastAsia="Calibri"/>
          <w:sz w:val="28"/>
          <w:szCs w:val="28"/>
          <w:lang w:eastAsia="en-US"/>
        </w:rPr>
        <w:t>тельности) контролируемого лица (его филиалов, представительств, обособле</w:t>
      </w:r>
      <w:r w:rsidRPr="003F0E01">
        <w:rPr>
          <w:rFonts w:eastAsia="Calibri"/>
          <w:sz w:val="28"/>
          <w:szCs w:val="28"/>
          <w:lang w:eastAsia="en-US"/>
        </w:rPr>
        <w:t>н</w:t>
      </w:r>
      <w:r w:rsidRPr="003F0E01">
        <w:rPr>
          <w:rFonts w:eastAsia="Calibri"/>
          <w:sz w:val="28"/>
          <w:szCs w:val="28"/>
          <w:lang w:eastAsia="en-US"/>
        </w:rPr>
        <w:t>ных структурных подразделений) либо объекта контроля.</w:t>
      </w:r>
    </w:p>
    <w:p w14:paraId="2595BB86" w14:textId="1A1B5085" w:rsidR="003F5CC1" w:rsidRPr="002A4FC3" w:rsidRDefault="002A4FC3" w:rsidP="009F2A6F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  <w:lang w:eastAsia="en-US"/>
        </w:rPr>
      </w:pPr>
      <w:r w:rsidRPr="002A4FC3">
        <w:rPr>
          <w:sz w:val="28"/>
          <w:szCs w:val="28"/>
          <w:lang w:eastAsia="en-US"/>
        </w:rPr>
        <w:t>6</w:t>
      </w:r>
      <w:r w:rsidR="003F5CC1" w:rsidRPr="002A4FC3">
        <w:rPr>
          <w:sz w:val="28"/>
          <w:szCs w:val="28"/>
          <w:lang w:eastAsia="en-US"/>
        </w:rPr>
        <w:t>.6. Документарная проверка</w:t>
      </w:r>
      <w:r w:rsidR="009F2A6F">
        <w:rPr>
          <w:sz w:val="28"/>
          <w:szCs w:val="28"/>
          <w:lang w:eastAsia="en-US"/>
        </w:rPr>
        <w:t>.</w:t>
      </w:r>
    </w:p>
    <w:p w14:paraId="7C47D50C" w14:textId="77777777" w:rsidR="0026018C" w:rsidRPr="002A4FC3" w:rsidRDefault="003F5CC1" w:rsidP="00CB48A9">
      <w:pPr>
        <w:tabs>
          <w:tab w:val="left" w:pos="9923"/>
        </w:tabs>
        <w:suppressAutoHyphens/>
        <w:overflowPunct/>
        <w:adjustRightInd/>
        <w:ind w:firstLine="709"/>
        <w:jc w:val="both"/>
        <w:textAlignment w:val="auto"/>
        <w:rPr>
          <w:sz w:val="28"/>
          <w:szCs w:val="28"/>
          <w:lang w:eastAsia="en-US"/>
        </w:rPr>
      </w:pPr>
      <w:r w:rsidRPr="002A4FC3">
        <w:rPr>
          <w:sz w:val="28"/>
          <w:szCs w:val="28"/>
          <w:lang w:eastAsia="en-US"/>
        </w:rPr>
        <w:t>Порядок проведения документарной проверки регламентирован статей 72 Закона № 248-ФЗ.</w:t>
      </w:r>
    </w:p>
    <w:p w14:paraId="4767FC16" w14:textId="77777777" w:rsidR="003F0E01" w:rsidRPr="003F0E01" w:rsidRDefault="003F0E01" w:rsidP="003F0E01">
      <w:pPr>
        <w:overflowPunct/>
        <w:autoSpaceDE/>
        <w:autoSpaceDN/>
        <w:adjustRightInd/>
        <w:ind w:firstLine="709"/>
        <w:jc w:val="both"/>
        <w:textAlignment w:val="auto"/>
        <w:rPr>
          <w:rFonts w:ascii="Calibri" w:eastAsia="Calibri" w:hAnsi="Calibri"/>
          <w:sz w:val="22"/>
          <w:szCs w:val="22"/>
          <w:lang w:eastAsia="en-US"/>
        </w:rPr>
      </w:pPr>
      <w:r w:rsidRPr="003F0E01">
        <w:rPr>
          <w:rFonts w:eastAsia="Calibri"/>
          <w:sz w:val="28"/>
          <w:szCs w:val="28"/>
          <w:lang w:eastAsia="en-US"/>
        </w:rPr>
        <w:lastRenderedPageBreak/>
        <w:t>Если имеющихся в распоряжении у контрольного органа сведений и д</w:t>
      </w:r>
      <w:r w:rsidRPr="003F0E01">
        <w:rPr>
          <w:rFonts w:eastAsia="Calibri"/>
          <w:sz w:val="28"/>
          <w:szCs w:val="28"/>
          <w:lang w:eastAsia="en-US"/>
        </w:rPr>
        <w:t>о</w:t>
      </w:r>
      <w:r w:rsidRPr="003F0E01">
        <w:rPr>
          <w:rFonts w:eastAsia="Calibri"/>
          <w:sz w:val="28"/>
          <w:szCs w:val="28"/>
          <w:lang w:eastAsia="en-US"/>
        </w:rPr>
        <w:t>кументов недостаточно, то в ходе документарной проверки могут совершаться следующие контрольные действия:</w:t>
      </w:r>
    </w:p>
    <w:p w14:paraId="2AF2EDBB" w14:textId="77777777" w:rsidR="003F5CC1" w:rsidRPr="002A4FC3" w:rsidRDefault="003F5CC1" w:rsidP="002A4FC3">
      <w:pPr>
        <w:tabs>
          <w:tab w:val="left" w:pos="9923"/>
        </w:tabs>
        <w:suppressAutoHyphens/>
        <w:overflowPunct/>
        <w:adjustRightInd/>
        <w:ind w:firstLine="709"/>
        <w:jc w:val="both"/>
        <w:textAlignment w:val="auto"/>
        <w:rPr>
          <w:sz w:val="28"/>
          <w:szCs w:val="28"/>
          <w:lang w:eastAsia="en-US"/>
        </w:rPr>
      </w:pPr>
      <w:r w:rsidRPr="002A4FC3">
        <w:rPr>
          <w:sz w:val="28"/>
          <w:szCs w:val="28"/>
          <w:lang w:eastAsia="en-US"/>
        </w:rPr>
        <w:t>1) получение письменных объяснений;</w:t>
      </w:r>
    </w:p>
    <w:p w14:paraId="4496F03B" w14:textId="77777777" w:rsidR="003F5CC1" w:rsidRPr="002A4FC3" w:rsidRDefault="003F5CC1" w:rsidP="002A4FC3">
      <w:pPr>
        <w:tabs>
          <w:tab w:val="left" w:pos="9923"/>
        </w:tabs>
        <w:suppressAutoHyphens/>
        <w:overflowPunct/>
        <w:adjustRightInd/>
        <w:ind w:firstLine="709"/>
        <w:jc w:val="both"/>
        <w:textAlignment w:val="auto"/>
        <w:rPr>
          <w:sz w:val="28"/>
          <w:szCs w:val="28"/>
          <w:lang w:eastAsia="en-US"/>
        </w:rPr>
      </w:pPr>
      <w:r w:rsidRPr="002A4FC3">
        <w:rPr>
          <w:sz w:val="28"/>
          <w:szCs w:val="28"/>
          <w:lang w:eastAsia="en-US"/>
        </w:rPr>
        <w:t>2) истребование документов;</w:t>
      </w:r>
    </w:p>
    <w:p w14:paraId="6D8AE458" w14:textId="77777777" w:rsidR="003F5CC1" w:rsidRPr="002A4FC3" w:rsidRDefault="003F5CC1" w:rsidP="002A4FC3">
      <w:pPr>
        <w:tabs>
          <w:tab w:val="left" w:pos="9923"/>
        </w:tabs>
        <w:suppressAutoHyphens/>
        <w:overflowPunct/>
        <w:adjustRightInd/>
        <w:ind w:firstLine="709"/>
        <w:jc w:val="both"/>
        <w:textAlignment w:val="auto"/>
        <w:rPr>
          <w:sz w:val="28"/>
          <w:szCs w:val="28"/>
          <w:lang w:eastAsia="en-US"/>
        </w:rPr>
      </w:pPr>
      <w:r w:rsidRPr="002A4FC3">
        <w:rPr>
          <w:sz w:val="28"/>
          <w:szCs w:val="28"/>
          <w:lang w:eastAsia="en-US"/>
        </w:rPr>
        <w:t>3) экспертиза.</w:t>
      </w:r>
    </w:p>
    <w:p w14:paraId="2A366A59" w14:textId="77777777" w:rsidR="009F2A6F" w:rsidRDefault="003F0E01" w:rsidP="009F2A6F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3F0E01">
        <w:rPr>
          <w:rFonts w:eastAsia="Calibri"/>
          <w:sz w:val="28"/>
          <w:szCs w:val="28"/>
          <w:lang w:eastAsia="en-US"/>
        </w:rPr>
        <w:t>Настоящее Положение не предусматривает проведение документарной проверки, предметом которой являются сведения, составляющие государстве</w:t>
      </w:r>
      <w:r w:rsidRPr="003F0E01">
        <w:rPr>
          <w:rFonts w:eastAsia="Calibri"/>
          <w:sz w:val="28"/>
          <w:szCs w:val="28"/>
          <w:lang w:eastAsia="en-US"/>
        </w:rPr>
        <w:t>н</w:t>
      </w:r>
      <w:r w:rsidRPr="003F0E01">
        <w:rPr>
          <w:rFonts w:eastAsia="Calibri"/>
          <w:sz w:val="28"/>
          <w:szCs w:val="28"/>
          <w:lang w:eastAsia="en-US"/>
        </w:rPr>
        <w:t>ную тайну и находящиеся по месту нахождения (осуществления деятельности) контролируемого лица (его филиалов, представительств, обособленных стру</w:t>
      </w:r>
      <w:r w:rsidRPr="003F0E01">
        <w:rPr>
          <w:rFonts w:eastAsia="Calibri"/>
          <w:sz w:val="28"/>
          <w:szCs w:val="28"/>
          <w:lang w:eastAsia="en-US"/>
        </w:rPr>
        <w:t>к</w:t>
      </w:r>
      <w:r w:rsidRPr="003F0E01">
        <w:rPr>
          <w:rFonts w:eastAsia="Calibri"/>
          <w:sz w:val="28"/>
          <w:szCs w:val="28"/>
          <w:lang w:eastAsia="en-US"/>
        </w:rPr>
        <w:t>турных подразделений), а также иные особенности проведения документарной проверки, связанные с защитой сведений, составляющих государственную та</w:t>
      </w:r>
      <w:r w:rsidRPr="003F0E01">
        <w:rPr>
          <w:rFonts w:eastAsia="Calibri"/>
          <w:sz w:val="28"/>
          <w:szCs w:val="28"/>
          <w:lang w:eastAsia="en-US"/>
        </w:rPr>
        <w:t>й</w:t>
      </w:r>
      <w:r w:rsidRPr="003F0E01">
        <w:rPr>
          <w:rFonts w:eastAsia="Calibri"/>
          <w:sz w:val="28"/>
          <w:szCs w:val="28"/>
          <w:lang w:eastAsia="en-US"/>
        </w:rPr>
        <w:t>ну.</w:t>
      </w:r>
    </w:p>
    <w:p w14:paraId="7AB1106C" w14:textId="39F1FEDA" w:rsidR="008D05A6" w:rsidRPr="002A4FC3" w:rsidRDefault="002A4FC3" w:rsidP="009F2A6F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6</w:t>
      </w:r>
      <w:r w:rsidR="008D05A6" w:rsidRPr="002A4FC3">
        <w:rPr>
          <w:sz w:val="28"/>
          <w:szCs w:val="28"/>
          <w:lang w:eastAsia="en-US"/>
        </w:rPr>
        <w:t>.7. Выездная проверка</w:t>
      </w:r>
      <w:r w:rsidR="009F2A6F">
        <w:rPr>
          <w:sz w:val="28"/>
          <w:szCs w:val="28"/>
          <w:lang w:eastAsia="en-US"/>
        </w:rPr>
        <w:t>.</w:t>
      </w:r>
    </w:p>
    <w:p w14:paraId="75D00A26" w14:textId="77777777" w:rsidR="008D05A6" w:rsidRPr="002A4FC3" w:rsidRDefault="008D05A6" w:rsidP="00CB48A9">
      <w:pPr>
        <w:tabs>
          <w:tab w:val="left" w:pos="9923"/>
        </w:tabs>
        <w:suppressAutoHyphens/>
        <w:overflowPunct/>
        <w:adjustRightInd/>
        <w:ind w:firstLine="709"/>
        <w:jc w:val="both"/>
        <w:textAlignment w:val="auto"/>
        <w:rPr>
          <w:sz w:val="28"/>
          <w:szCs w:val="28"/>
          <w:lang w:eastAsia="en-US"/>
        </w:rPr>
      </w:pPr>
      <w:r w:rsidRPr="002A4FC3">
        <w:rPr>
          <w:sz w:val="28"/>
          <w:szCs w:val="28"/>
          <w:lang w:eastAsia="en-US"/>
        </w:rPr>
        <w:t xml:space="preserve">Порядок проведения выездной проверки регламентирован статьей 73 Закона № 248-ФЗ. </w:t>
      </w:r>
    </w:p>
    <w:p w14:paraId="7660CA5E" w14:textId="77777777" w:rsidR="003F0E01" w:rsidRDefault="003F0E01" w:rsidP="003F0E01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3F0E01">
        <w:rPr>
          <w:rFonts w:eastAsia="Calibri"/>
          <w:sz w:val="28"/>
          <w:szCs w:val="28"/>
          <w:lang w:eastAsia="en-US"/>
        </w:rPr>
        <w:t>Настоящим Положением не устанавливаются ограничения проведения выездных проверок в отношении объектов контроля, отнесенных к определе</w:t>
      </w:r>
      <w:r w:rsidRPr="003F0E01">
        <w:rPr>
          <w:rFonts w:eastAsia="Calibri"/>
          <w:sz w:val="28"/>
          <w:szCs w:val="28"/>
          <w:lang w:eastAsia="en-US"/>
        </w:rPr>
        <w:t>н</w:t>
      </w:r>
      <w:r w:rsidRPr="003F0E01">
        <w:rPr>
          <w:rFonts w:eastAsia="Calibri"/>
          <w:sz w:val="28"/>
          <w:szCs w:val="28"/>
          <w:lang w:eastAsia="en-US"/>
        </w:rPr>
        <w:t>ным категориям риска причинения вреда (ущерба) охраняемым законом ценн</w:t>
      </w:r>
      <w:r w:rsidRPr="003F0E01">
        <w:rPr>
          <w:rFonts w:eastAsia="Calibri"/>
          <w:sz w:val="28"/>
          <w:szCs w:val="28"/>
          <w:lang w:eastAsia="en-US"/>
        </w:rPr>
        <w:t>о</w:t>
      </w:r>
      <w:r w:rsidRPr="003F0E01">
        <w:rPr>
          <w:rFonts w:eastAsia="Calibri"/>
          <w:sz w:val="28"/>
          <w:szCs w:val="28"/>
          <w:lang w:eastAsia="en-US"/>
        </w:rPr>
        <w:t>стям.</w:t>
      </w:r>
    </w:p>
    <w:p w14:paraId="3CBACB26" w14:textId="7A407414" w:rsidR="003F0E01" w:rsidRPr="003F0E01" w:rsidRDefault="003F0E01" w:rsidP="003F0E01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3F0E01">
        <w:rPr>
          <w:rFonts w:eastAsia="Calibri"/>
          <w:sz w:val="28"/>
          <w:szCs w:val="28"/>
          <w:lang w:eastAsia="en-US"/>
        </w:rPr>
        <w:t xml:space="preserve">Срок проведения выездной проверки не может превышать десять рабочих дней. </w:t>
      </w:r>
      <w:proofErr w:type="gramStart"/>
      <w:r w:rsidRPr="003F0E01">
        <w:rPr>
          <w:rFonts w:eastAsia="Calibri"/>
          <w:sz w:val="28"/>
          <w:szCs w:val="28"/>
          <w:lang w:eastAsia="en-US"/>
        </w:rPr>
        <w:t xml:space="preserve">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</w:t>
      </w:r>
      <w:proofErr w:type="spellStart"/>
      <w:r w:rsidRPr="003F0E01">
        <w:rPr>
          <w:rFonts w:eastAsia="Calibri"/>
          <w:sz w:val="28"/>
          <w:szCs w:val="28"/>
          <w:lang w:eastAsia="en-US"/>
        </w:rPr>
        <w:t>микропре</w:t>
      </w:r>
      <w:r w:rsidRPr="003F0E01">
        <w:rPr>
          <w:rFonts w:eastAsia="Calibri"/>
          <w:sz w:val="28"/>
          <w:szCs w:val="28"/>
          <w:lang w:eastAsia="en-US"/>
        </w:rPr>
        <w:t>д</w:t>
      </w:r>
      <w:r w:rsidRPr="003F0E01">
        <w:rPr>
          <w:rFonts w:eastAsia="Calibri"/>
          <w:sz w:val="28"/>
          <w:szCs w:val="28"/>
          <w:lang w:eastAsia="en-US"/>
        </w:rPr>
        <w:t>приятия</w:t>
      </w:r>
      <w:proofErr w:type="spellEnd"/>
      <w:r w:rsidRPr="003F0E01">
        <w:rPr>
          <w:rFonts w:eastAsia="Calibri"/>
          <w:sz w:val="28"/>
          <w:szCs w:val="28"/>
          <w:lang w:eastAsia="en-US"/>
        </w:rPr>
        <w:t>, за исключением выездной проверки, основанием для проведения к</w:t>
      </w:r>
      <w:r w:rsidRPr="003F0E01">
        <w:rPr>
          <w:rFonts w:eastAsia="Calibri"/>
          <w:sz w:val="28"/>
          <w:szCs w:val="28"/>
          <w:lang w:eastAsia="en-US"/>
        </w:rPr>
        <w:t>о</w:t>
      </w:r>
      <w:r w:rsidRPr="003F0E01">
        <w:rPr>
          <w:rFonts w:eastAsia="Calibri"/>
          <w:sz w:val="28"/>
          <w:szCs w:val="28"/>
          <w:lang w:eastAsia="en-US"/>
        </w:rPr>
        <w:t xml:space="preserve">торой является пункт 6 части 1 статьи 57 Закона № 248-ФЗ и которая для </w:t>
      </w:r>
      <w:proofErr w:type="spellStart"/>
      <w:r w:rsidRPr="003F0E01">
        <w:rPr>
          <w:rFonts w:eastAsia="Calibri"/>
          <w:sz w:val="28"/>
          <w:szCs w:val="28"/>
          <w:lang w:eastAsia="en-US"/>
        </w:rPr>
        <w:t>ми</w:t>
      </w:r>
      <w:r w:rsidRPr="003F0E01">
        <w:rPr>
          <w:rFonts w:eastAsia="Calibri"/>
          <w:sz w:val="28"/>
          <w:szCs w:val="28"/>
          <w:lang w:eastAsia="en-US"/>
        </w:rPr>
        <w:t>к</w:t>
      </w:r>
      <w:r w:rsidRPr="003F0E01">
        <w:rPr>
          <w:rFonts w:eastAsia="Calibri"/>
          <w:sz w:val="28"/>
          <w:szCs w:val="28"/>
          <w:lang w:eastAsia="en-US"/>
        </w:rPr>
        <w:t>ропредприятия</w:t>
      </w:r>
      <w:proofErr w:type="spellEnd"/>
      <w:r w:rsidRPr="003F0E01">
        <w:rPr>
          <w:rFonts w:eastAsia="Calibri"/>
          <w:sz w:val="28"/>
          <w:szCs w:val="28"/>
          <w:lang w:eastAsia="en-US"/>
        </w:rPr>
        <w:t xml:space="preserve"> не может продолжаться более сорока часов.</w:t>
      </w:r>
      <w:proofErr w:type="gramEnd"/>
    </w:p>
    <w:p w14:paraId="6510355D" w14:textId="77777777" w:rsidR="003F0E01" w:rsidRPr="003F0E01" w:rsidRDefault="003F0E01" w:rsidP="003F0E01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3F0E01">
        <w:rPr>
          <w:rFonts w:eastAsia="Calibri"/>
          <w:sz w:val="28"/>
          <w:szCs w:val="28"/>
          <w:lang w:eastAsia="en-US"/>
        </w:rPr>
        <w:t>Срок проведения выездной проверки в отношении организации, ос</w:t>
      </w:r>
      <w:r w:rsidRPr="003F0E01">
        <w:rPr>
          <w:rFonts w:eastAsia="Calibri"/>
          <w:sz w:val="28"/>
          <w:szCs w:val="28"/>
          <w:lang w:eastAsia="en-US"/>
        </w:rPr>
        <w:t>у</w:t>
      </w:r>
      <w:r w:rsidRPr="003F0E01">
        <w:rPr>
          <w:rFonts w:eastAsia="Calibri"/>
          <w:sz w:val="28"/>
          <w:szCs w:val="28"/>
          <w:lang w:eastAsia="en-US"/>
        </w:rPr>
        <w:t>ществляющей свою деятельность на территориях нескольких субъектов Ро</w:t>
      </w:r>
      <w:r w:rsidRPr="003F0E01">
        <w:rPr>
          <w:rFonts w:eastAsia="Calibri"/>
          <w:sz w:val="28"/>
          <w:szCs w:val="28"/>
          <w:lang w:eastAsia="en-US"/>
        </w:rPr>
        <w:t>с</w:t>
      </w:r>
      <w:r w:rsidRPr="003F0E01">
        <w:rPr>
          <w:rFonts w:eastAsia="Calibri"/>
          <w:sz w:val="28"/>
          <w:szCs w:val="28"/>
          <w:lang w:eastAsia="en-US"/>
        </w:rPr>
        <w:t>сийской Федерации, устанавливается отдельно по каждому филиалу, предст</w:t>
      </w:r>
      <w:r w:rsidRPr="003F0E01">
        <w:rPr>
          <w:rFonts w:eastAsia="Calibri"/>
          <w:sz w:val="28"/>
          <w:szCs w:val="28"/>
          <w:lang w:eastAsia="en-US"/>
        </w:rPr>
        <w:t>а</w:t>
      </w:r>
      <w:r w:rsidRPr="003F0E01">
        <w:rPr>
          <w:rFonts w:eastAsia="Calibri"/>
          <w:sz w:val="28"/>
          <w:szCs w:val="28"/>
          <w:lang w:eastAsia="en-US"/>
        </w:rPr>
        <w:t>вительству, обособленному структурному подразделению организации или производственному объекту.</w:t>
      </w:r>
    </w:p>
    <w:p w14:paraId="39DC1258" w14:textId="77777777" w:rsidR="003F0E01" w:rsidRPr="003F0E01" w:rsidRDefault="003F0E01" w:rsidP="003F0E01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proofErr w:type="gramStart"/>
      <w:r w:rsidRPr="003F0E01">
        <w:rPr>
          <w:rFonts w:eastAsia="Calibri"/>
          <w:sz w:val="28"/>
          <w:szCs w:val="28"/>
          <w:lang w:eastAsia="en-US"/>
        </w:rPr>
        <w:t>Действие требований, установленных частью 7 статьи 73 Закона              № 248-ФЗ в отношении сроков проведения выездных проверок и сроков вза</w:t>
      </w:r>
      <w:r w:rsidRPr="003F0E01">
        <w:rPr>
          <w:rFonts w:eastAsia="Calibri"/>
          <w:sz w:val="28"/>
          <w:szCs w:val="28"/>
          <w:lang w:eastAsia="en-US"/>
        </w:rPr>
        <w:t>и</w:t>
      </w:r>
      <w:r w:rsidRPr="003F0E01">
        <w:rPr>
          <w:rFonts w:eastAsia="Calibri"/>
          <w:sz w:val="28"/>
          <w:szCs w:val="28"/>
          <w:lang w:eastAsia="en-US"/>
        </w:rPr>
        <w:t>модействия с субъектами малого предпринимательства в ходе проведения в</w:t>
      </w:r>
      <w:r w:rsidRPr="003F0E01">
        <w:rPr>
          <w:rFonts w:eastAsia="Calibri"/>
          <w:sz w:val="28"/>
          <w:szCs w:val="28"/>
          <w:lang w:eastAsia="en-US"/>
        </w:rPr>
        <w:t>ы</w:t>
      </w:r>
      <w:r w:rsidRPr="003F0E01">
        <w:rPr>
          <w:rFonts w:eastAsia="Calibri"/>
          <w:sz w:val="28"/>
          <w:szCs w:val="28"/>
          <w:lang w:eastAsia="en-US"/>
        </w:rPr>
        <w:t>ездных проверок, распространяется на социально ориентированные некомме</w:t>
      </w:r>
      <w:r w:rsidRPr="003F0E01">
        <w:rPr>
          <w:rFonts w:eastAsia="Calibri"/>
          <w:sz w:val="28"/>
          <w:szCs w:val="28"/>
          <w:lang w:eastAsia="en-US"/>
        </w:rPr>
        <w:t>р</w:t>
      </w:r>
      <w:r w:rsidRPr="003F0E01">
        <w:rPr>
          <w:rFonts w:eastAsia="Calibri"/>
          <w:sz w:val="28"/>
          <w:szCs w:val="28"/>
          <w:lang w:eastAsia="en-US"/>
        </w:rPr>
        <w:t>ческие организации, среднесписочная численность работников которых за предшествующий календарный год не превышает предельного значения, уст</w:t>
      </w:r>
      <w:r w:rsidRPr="003F0E01">
        <w:rPr>
          <w:rFonts w:eastAsia="Calibri"/>
          <w:sz w:val="28"/>
          <w:szCs w:val="28"/>
          <w:lang w:eastAsia="en-US"/>
        </w:rPr>
        <w:t>а</w:t>
      </w:r>
      <w:r w:rsidRPr="003F0E01">
        <w:rPr>
          <w:rFonts w:eastAsia="Calibri"/>
          <w:sz w:val="28"/>
          <w:szCs w:val="28"/>
          <w:lang w:eastAsia="en-US"/>
        </w:rPr>
        <w:t>новленного пунктом 2 части 1.1 статьи 4 Федерального закона от 24 июля 2007 года № 209-ФЗ</w:t>
      </w:r>
      <w:proofErr w:type="gramEnd"/>
      <w:r w:rsidRPr="003F0E01">
        <w:rPr>
          <w:rFonts w:eastAsia="Calibri"/>
          <w:sz w:val="28"/>
          <w:szCs w:val="28"/>
          <w:lang w:eastAsia="en-US"/>
        </w:rPr>
        <w:t xml:space="preserve"> «О развитии малого и среднего предпринимательства в Росси</w:t>
      </w:r>
      <w:r w:rsidRPr="003F0E01">
        <w:rPr>
          <w:rFonts w:eastAsia="Calibri"/>
          <w:sz w:val="28"/>
          <w:szCs w:val="28"/>
          <w:lang w:eastAsia="en-US"/>
        </w:rPr>
        <w:t>й</w:t>
      </w:r>
      <w:r w:rsidRPr="003F0E01">
        <w:rPr>
          <w:rFonts w:eastAsia="Calibri"/>
          <w:sz w:val="28"/>
          <w:szCs w:val="28"/>
          <w:lang w:eastAsia="en-US"/>
        </w:rPr>
        <w:t>ской Федерации» для малых предприятий, а в части проведения выездных пр</w:t>
      </w:r>
      <w:r w:rsidRPr="003F0E01">
        <w:rPr>
          <w:rFonts w:eastAsia="Calibri"/>
          <w:sz w:val="28"/>
          <w:szCs w:val="28"/>
          <w:lang w:eastAsia="en-US"/>
        </w:rPr>
        <w:t>о</w:t>
      </w:r>
      <w:r w:rsidRPr="003F0E01">
        <w:rPr>
          <w:rFonts w:eastAsia="Calibri"/>
          <w:sz w:val="28"/>
          <w:szCs w:val="28"/>
          <w:lang w:eastAsia="en-US"/>
        </w:rPr>
        <w:t xml:space="preserve">верок </w:t>
      </w:r>
      <w:proofErr w:type="spellStart"/>
      <w:r w:rsidRPr="003F0E01">
        <w:rPr>
          <w:rFonts w:eastAsia="Calibri"/>
          <w:sz w:val="28"/>
          <w:szCs w:val="28"/>
          <w:lang w:eastAsia="en-US"/>
        </w:rPr>
        <w:t>микропредприятий</w:t>
      </w:r>
      <w:proofErr w:type="spellEnd"/>
      <w:r w:rsidRPr="003F0E01">
        <w:rPr>
          <w:rFonts w:eastAsia="Calibri"/>
          <w:sz w:val="28"/>
          <w:szCs w:val="28"/>
          <w:lang w:eastAsia="en-US"/>
        </w:rPr>
        <w:t xml:space="preserve"> - на социально ориентированные некоммерческие о</w:t>
      </w:r>
      <w:r w:rsidRPr="003F0E01">
        <w:rPr>
          <w:rFonts w:eastAsia="Calibri"/>
          <w:sz w:val="28"/>
          <w:szCs w:val="28"/>
          <w:lang w:eastAsia="en-US"/>
        </w:rPr>
        <w:t>р</w:t>
      </w:r>
      <w:r w:rsidRPr="003F0E01">
        <w:rPr>
          <w:rFonts w:eastAsia="Calibri"/>
          <w:sz w:val="28"/>
          <w:szCs w:val="28"/>
          <w:lang w:eastAsia="en-US"/>
        </w:rPr>
        <w:t>ганизации, среднесписочная численность работников которых за предшеств</w:t>
      </w:r>
      <w:r w:rsidRPr="003F0E01">
        <w:rPr>
          <w:rFonts w:eastAsia="Calibri"/>
          <w:sz w:val="28"/>
          <w:szCs w:val="28"/>
          <w:lang w:eastAsia="en-US"/>
        </w:rPr>
        <w:t>у</w:t>
      </w:r>
      <w:r w:rsidRPr="003F0E01">
        <w:rPr>
          <w:rFonts w:eastAsia="Calibri"/>
          <w:sz w:val="28"/>
          <w:szCs w:val="28"/>
          <w:lang w:eastAsia="en-US"/>
        </w:rPr>
        <w:t xml:space="preserve">ющий календарный год не превышает предельного значения, установленного </w:t>
      </w:r>
      <w:r w:rsidRPr="003F0E01">
        <w:rPr>
          <w:rFonts w:eastAsia="Calibri"/>
          <w:sz w:val="28"/>
          <w:szCs w:val="28"/>
          <w:lang w:eastAsia="en-US"/>
        </w:rPr>
        <w:lastRenderedPageBreak/>
        <w:t xml:space="preserve">указанным пунктом для </w:t>
      </w:r>
      <w:proofErr w:type="spellStart"/>
      <w:r w:rsidRPr="003F0E01">
        <w:rPr>
          <w:rFonts w:eastAsia="Calibri"/>
          <w:sz w:val="28"/>
          <w:szCs w:val="28"/>
          <w:lang w:eastAsia="en-US"/>
        </w:rPr>
        <w:t>микропредприятий</w:t>
      </w:r>
      <w:proofErr w:type="spellEnd"/>
      <w:r w:rsidRPr="003F0E01">
        <w:rPr>
          <w:rFonts w:eastAsia="Calibri"/>
          <w:sz w:val="28"/>
          <w:szCs w:val="28"/>
          <w:lang w:eastAsia="en-US"/>
        </w:rPr>
        <w:t>. Действие положений настоящей части распространяется на социально ориентированные некоммерческие орг</w:t>
      </w:r>
      <w:r w:rsidRPr="003F0E01">
        <w:rPr>
          <w:rFonts w:eastAsia="Calibri"/>
          <w:sz w:val="28"/>
          <w:szCs w:val="28"/>
          <w:lang w:eastAsia="en-US"/>
        </w:rPr>
        <w:t>а</w:t>
      </w:r>
      <w:r w:rsidRPr="003F0E01">
        <w:rPr>
          <w:rFonts w:eastAsia="Calibri"/>
          <w:sz w:val="28"/>
          <w:szCs w:val="28"/>
          <w:lang w:eastAsia="en-US"/>
        </w:rPr>
        <w:t>низации, включенные в реестр социально ориентированных некоммерческих организаций, сформированный в соответствии с подпунктом 19.6 пункта 1 ст</w:t>
      </w:r>
      <w:r w:rsidRPr="003F0E01">
        <w:rPr>
          <w:rFonts w:eastAsia="Calibri"/>
          <w:sz w:val="28"/>
          <w:szCs w:val="28"/>
          <w:lang w:eastAsia="en-US"/>
        </w:rPr>
        <w:t>а</w:t>
      </w:r>
      <w:r w:rsidRPr="003F0E01">
        <w:rPr>
          <w:rFonts w:eastAsia="Calibri"/>
          <w:sz w:val="28"/>
          <w:szCs w:val="28"/>
          <w:lang w:eastAsia="en-US"/>
        </w:rPr>
        <w:t>тьи 265 Налогового кодекса Российской Федерации.</w:t>
      </w:r>
    </w:p>
    <w:p w14:paraId="4AB8807A" w14:textId="77777777" w:rsidR="003F0E01" w:rsidRPr="003F0E01" w:rsidRDefault="003F0E01" w:rsidP="003F0E01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3F0E01">
        <w:rPr>
          <w:rFonts w:eastAsia="Calibri"/>
          <w:sz w:val="28"/>
          <w:szCs w:val="28"/>
          <w:lang w:eastAsia="en-US"/>
        </w:rPr>
        <w:t>В ходе выездной проверки могут совершаться следующие контрольные действия:</w:t>
      </w:r>
    </w:p>
    <w:p w14:paraId="6E3B4203" w14:textId="77777777" w:rsidR="003F0E01" w:rsidRDefault="003F0E01" w:rsidP="003F0E01">
      <w:pPr>
        <w:overflowPunct/>
        <w:autoSpaceDE/>
        <w:autoSpaceDN/>
        <w:adjustRightInd/>
        <w:ind w:firstLine="708"/>
        <w:textAlignment w:val="auto"/>
        <w:rPr>
          <w:rFonts w:eastAsia="Calibri"/>
          <w:sz w:val="28"/>
          <w:szCs w:val="28"/>
          <w:lang w:eastAsia="en-US"/>
        </w:rPr>
      </w:pPr>
      <w:r w:rsidRPr="003F0E01">
        <w:rPr>
          <w:rFonts w:eastAsia="Calibri"/>
          <w:sz w:val="28"/>
          <w:szCs w:val="28"/>
          <w:lang w:eastAsia="en-US"/>
        </w:rPr>
        <w:t>1) осмотр;</w:t>
      </w:r>
    </w:p>
    <w:p w14:paraId="755AB59B" w14:textId="72604FFE" w:rsidR="003F0E01" w:rsidRPr="003F0E01" w:rsidRDefault="003F0E01" w:rsidP="003F0E01">
      <w:pPr>
        <w:overflowPunct/>
        <w:autoSpaceDE/>
        <w:autoSpaceDN/>
        <w:adjustRightInd/>
        <w:ind w:firstLine="708"/>
        <w:textAlignment w:val="auto"/>
        <w:rPr>
          <w:rFonts w:eastAsia="Calibri"/>
          <w:sz w:val="28"/>
          <w:szCs w:val="28"/>
          <w:lang w:eastAsia="en-US"/>
        </w:rPr>
      </w:pPr>
      <w:r w:rsidRPr="003F0E01">
        <w:rPr>
          <w:rFonts w:eastAsia="Calibri"/>
          <w:sz w:val="28"/>
          <w:szCs w:val="28"/>
          <w:lang w:eastAsia="en-US"/>
        </w:rPr>
        <w:t>2) досмотр;</w:t>
      </w:r>
    </w:p>
    <w:p w14:paraId="33F60255" w14:textId="77777777" w:rsidR="003F0E01" w:rsidRPr="003F0E01" w:rsidRDefault="003F0E01" w:rsidP="003F0E01">
      <w:pPr>
        <w:overflowPunct/>
        <w:autoSpaceDE/>
        <w:autoSpaceDN/>
        <w:adjustRightInd/>
        <w:ind w:firstLine="708"/>
        <w:textAlignment w:val="auto"/>
        <w:rPr>
          <w:rFonts w:eastAsia="Calibri"/>
          <w:sz w:val="28"/>
          <w:szCs w:val="28"/>
          <w:lang w:eastAsia="en-US"/>
        </w:rPr>
      </w:pPr>
      <w:r w:rsidRPr="003F0E01">
        <w:rPr>
          <w:rFonts w:eastAsia="Calibri"/>
          <w:sz w:val="28"/>
          <w:szCs w:val="28"/>
          <w:lang w:eastAsia="en-US"/>
        </w:rPr>
        <w:t>3) опрос;</w:t>
      </w:r>
    </w:p>
    <w:p w14:paraId="7FC436A4" w14:textId="77777777" w:rsidR="003F0E01" w:rsidRPr="003F0E01" w:rsidRDefault="003F0E01" w:rsidP="003F0E01">
      <w:pPr>
        <w:overflowPunct/>
        <w:autoSpaceDE/>
        <w:autoSpaceDN/>
        <w:adjustRightInd/>
        <w:ind w:firstLine="708"/>
        <w:textAlignment w:val="auto"/>
        <w:rPr>
          <w:rFonts w:eastAsia="Calibri"/>
          <w:sz w:val="28"/>
          <w:szCs w:val="28"/>
          <w:lang w:eastAsia="en-US"/>
        </w:rPr>
      </w:pPr>
      <w:r w:rsidRPr="003F0E01">
        <w:rPr>
          <w:rFonts w:eastAsia="Calibri"/>
          <w:sz w:val="28"/>
          <w:szCs w:val="28"/>
          <w:lang w:eastAsia="en-US"/>
        </w:rPr>
        <w:t>4) получение письменных объяснений;</w:t>
      </w:r>
    </w:p>
    <w:p w14:paraId="25712186" w14:textId="77777777" w:rsidR="003F0E01" w:rsidRPr="003F0E01" w:rsidRDefault="003F0E01" w:rsidP="003F0E01">
      <w:pPr>
        <w:overflowPunct/>
        <w:autoSpaceDE/>
        <w:autoSpaceDN/>
        <w:adjustRightInd/>
        <w:ind w:firstLine="708"/>
        <w:textAlignment w:val="auto"/>
        <w:rPr>
          <w:rFonts w:eastAsia="Calibri"/>
          <w:sz w:val="28"/>
          <w:szCs w:val="28"/>
          <w:lang w:eastAsia="en-US"/>
        </w:rPr>
      </w:pPr>
      <w:r w:rsidRPr="003F0E01">
        <w:rPr>
          <w:rFonts w:eastAsia="Calibri"/>
          <w:sz w:val="28"/>
          <w:szCs w:val="28"/>
          <w:lang w:eastAsia="en-US"/>
        </w:rPr>
        <w:t>5) истребование документов;</w:t>
      </w:r>
    </w:p>
    <w:p w14:paraId="001FD38C" w14:textId="77777777" w:rsidR="003F0E01" w:rsidRPr="003F0E01" w:rsidRDefault="003F0E01" w:rsidP="003F0E01">
      <w:pPr>
        <w:overflowPunct/>
        <w:autoSpaceDE/>
        <w:autoSpaceDN/>
        <w:adjustRightInd/>
        <w:ind w:firstLine="708"/>
        <w:textAlignment w:val="auto"/>
        <w:rPr>
          <w:rFonts w:eastAsia="Calibri"/>
          <w:sz w:val="28"/>
          <w:szCs w:val="28"/>
          <w:lang w:eastAsia="en-US"/>
        </w:rPr>
      </w:pPr>
      <w:r w:rsidRPr="003F0E01">
        <w:rPr>
          <w:rFonts w:eastAsia="Calibri"/>
          <w:sz w:val="28"/>
          <w:szCs w:val="28"/>
          <w:lang w:eastAsia="en-US"/>
        </w:rPr>
        <w:t>6) инструментальное обследование.</w:t>
      </w:r>
    </w:p>
    <w:p w14:paraId="6003485F" w14:textId="77777777" w:rsidR="003F0E01" w:rsidRPr="003F0E01" w:rsidRDefault="003F0E01" w:rsidP="003F0E01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3F0E01">
        <w:rPr>
          <w:rFonts w:eastAsia="Calibri"/>
          <w:sz w:val="28"/>
          <w:szCs w:val="28"/>
          <w:lang w:eastAsia="en-US"/>
        </w:rPr>
        <w:t>Настоящим Положением не предусматриваться совершение в сокраще</w:t>
      </w:r>
      <w:r w:rsidRPr="003F0E01">
        <w:rPr>
          <w:rFonts w:eastAsia="Calibri"/>
          <w:sz w:val="28"/>
          <w:szCs w:val="28"/>
          <w:lang w:eastAsia="en-US"/>
        </w:rPr>
        <w:t>н</w:t>
      </w:r>
      <w:r w:rsidRPr="003F0E01">
        <w:rPr>
          <w:rFonts w:eastAsia="Calibri"/>
          <w:sz w:val="28"/>
          <w:szCs w:val="28"/>
          <w:lang w:eastAsia="en-US"/>
        </w:rPr>
        <w:t>ном объеме отдельных контрольных действий при проведении выездной пр</w:t>
      </w:r>
      <w:r w:rsidRPr="003F0E01">
        <w:rPr>
          <w:rFonts w:eastAsia="Calibri"/>
          <w:sz w:val="28"/>
          <w:szCs w:val="28"/>
          <w:lang w:eastAsia="en-US"/>
        </w:rPr>
        <w:t>о</w:t>
      </w:r>
      <w:r w:rsidRPr="003F0E01">
        <w:rPr>
          <w:rFonts w:eastAsia="Calibri"/>
          <w:sz w:val="28"/>
          <w:szCs w:val="28"/>
          <w:lang w:eastAsia="en-US"/>
        </w:rPr>
        <w:t>верки в отношении объектов контроля, отнесенных к определенным категориям риска причинения вреда (ущерба) охраняемым законом ценностям.</w:t>
      </w:r>
    </w:p>
    <w:p w14:paraId="78FC4C49" w14:textId="77777777" w:rsidR="003F0E01" w:rsidRPr="003F0E01" w:rsidRDefault="003F0E01" w:rsidP="003F0E01">
      <w:pPr>
        <w:overflowPunct/>
        <w:autoSpaceDE/>
        <w:autoSpaceDN/>
        <w:adjustRightInd/>
        <w:ind w:firstLine="709"/>
        <w:jc w:val="both"/>
        <w:textAlignment w:val="auto"/>
        <w:rPr>
          <w:rFonts w:ascii="Calibri" w:eastAsia="Calibri" w:hAnsi="Calibri"/>
          <w:sz w:val="22"/>
          <w:szCs w:val="22"/>
          <w:lang w:eastAsia="en-US"/>
        </w:rPr>
      </w:pPr>
      <w:r w:rsidRPr="003F0E01">
        <w:rPr>
          <w:rFonts w:eastAsia="Calibri"/>
          <w:sz w:val="28"/>
          <w:szCs w:val="28"/>
          <w:lang w:eastAsia="en-US"/>
        </w:rPr>
        <w:t>Контрольные действия, которые могут совершаться в ходе контрольных мероприятий, предусмотренных настоящим Положением, осуществляются в соответствии со статьями 76, 77, 78, 79, 80, 82, 84 главы 14 Закона 248-ФЗ.</w:t>
      </w:r>
    </w:p>
    <w:p w14:paraId="20604A2C" w14:textId="77777777" w:rsidR="00D9300D" w:rsidRDefault="00D9300D" w:rsidP="005A4FBC">
      <w:pPr>
        <w:tabs>
          <w:tab w:val="left" w:pos="9923"/>
        </w:tabs>
        <w:suppressAutoHyphens/>
        <w:overflowPunct/>
        <w:adjustRightInd/>
        <w:jc w:val="center"/>
        <w:textAlignment w:val="auto"/>
        <w:rPr>
          <w:sz w:val="28"/>
          <w:szCs w:val="28"/>
          <w:lang w:eastAsia="en-US"/>
        </w:rPr>
      </w:pPr>
    </w:p>
    <w:p w14:paraId="122BA93B" w14:textId="77777777" w:rsidR="005A4FBC" w:rsidRDefault="006E5370" w:rsidP="005A4FBC">
      <w:pPr>
        <w:tabs>
          <w:tab w:val="left" w:pos="9923"/>
        </w:tabs>
        <w:suppressAutoHyphens/>
        <w:overflowPunct/>
        <w:adjustRightInd/>
        <w:jc w:val="center"/>
        <w:textAlignment w:val="auto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7</w:t>
      </w:r>
      <w:r w:rsidR="006D7478" w:rsidRPr="002A4FC3">
        <w:rPr>
          <w:sz w:val="28"/>
          <w:szCs w:val="28"/>
          <w:lang w:eastAsia="en-US"/>
        </w:rPr>
        <w:t xml:space="preserve">. Результаты контрольных мероприятий и решения, </w:t>
      </w:r>
    </w:p>
    <w:p w14:paraId="1EDB5703" w14:textId="799CDF33" w:rsidR="006D7478" w:rsidRPr="002A4FC3" w:rsidRDefault="006D7478" w:rsidP="005A4FBC">
      <w:pPr>
        <w:tabs>
          <w:tab w:val="left" w:pos="9923"/>
        </w:tabs>
        <w:suppressAutoHyphens/>
        <w:overflowPunct/>
        <w:adjustRightInd/>
        <w:jc w:val="center"/>
        <w:textAlignment w:val="auto"/>
        <w:rPr>
          <w:sz w:val="28"/>
          <w:szCs w:val="28"/>
          <w:lang w:eastAsia="en-US"/>
        </w:rPr>
      </w:pPr>
      <w:r w:rsidRPr="002A4FC3">
        <w:rPr>
          <w:sz w:val="28"/>
          <w:szCs w:val="28"/>
          <w:lang w:eastAsia="en-US"/>
        </w:rPr>
        <w:t>принимаемые по результатам контрольных мероприятий</w:t>
      </w:r>
    </w:p>
    <w:p w14:paraId="5FA5DA11" w14:textId="77777777" w:rsidR="006D7478" w:rsidRPr="002A4FC3" w:rsidRDefault="006D7478" w:rsidP="00CB48A9">
      <w:pPr>
        <w:tabs>
          <w:tab w:val="left" w:pos="9923"/>
        </w:tabs>
        <w:suppressAutoHyphens/>
        <w:overflowPunct/>
        <w:adjustRightInd/>
        <w:ind w:firstLine="709"/>
        <w:jc w:val="center"/>
        <w:textAlignment w:val="auto"/>
        <w:rPr>
          <w:sz w:val="28"/>
          <w:szCs w:val="28"/>
          <w:lang w:eastAsia="en-US"/>
        </w:rPr>
      </w:pPr>
    </w:p>
    <w:p w14:paraId="4D775B00" w14:textId="13CAC5F1" w:rsidR="003F0E01" w:rsidRPr="003F0E01" w:rsidRDefault="003F0E01" w:rsidP="003F0E01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3F0E01">
        <w:rPr>
          <w:rFonts w:eastAsia="Calibri"/>
          <w:sz w:val="28"/>
          <w:szCs w:val="28"/>
          <w:lang w:eastAsia="en-US"/>
        </w:rPr>
        <w:t xml:space="preserve">7.1. </w:t>
      </w:r>
      <w:proofErr w:type="gramStart"/>
      <w:r w:rsidRPr="003F0E01">
        <w:rPr>
          <w:rFonts w:eastAsia="Calibri"/>
          <w:sz w:val="28"/>
          <w:szCs w:val="28"/>
          <w:lang w:eastAsia="en-US"/>
        </w:rPr>
        <w:t>К результатам контрольного мероприятия относятся оценка соблюд</w:t>
      </w:r>
      <w:r w:rsidRPr="003F0E01">
        <w:rPr>
          <w:rFonts w:eastAsia="Calibri"/>
          <w:sz w:val="28"/>
          <w:szCs w:val="28"/>
          <w:lang w:eastAsia="en-US"/>
        </w:rPr>
        <w:t>е</w:t>
      </w:r>
      <w:r w:rsidRPr="003F0E01">
        <w:rPr>
          <w:rFonts w:eastAsia="Calibri"/>
          <w:sz w:val="28"/>
          <w:szCs w:val="28"/>
          <w:lang w:eastAsia="en-US"/>
        </w:rPr>
        <w:t>ния контролируемым лицом обязательных требований, создание условий для предупреждения нарушений обязательных требований и (или) прекращения их нарушений, восстановление нарушенного положения, направление Контрол</w:t>
      </w:r>
      <w:r w:rsidRPr="003F0E01">
        <w:rPr>
          <w:rFonts w:eastAsia="Calibri"/>
          <w:sz w:val="28"/>
          <w:szCs w:val="28"/>
          <w:lang w:eastAsia="en-US"/>
        </w:rPr>
        <w:t>ь</w:t>
      </w:r>
      <w:r w:rsidRPr="003F0E01">
        <w:rPr>
          <w:rFonts w:eastAsia="Calibri"/>
          <w:sz w:val="28"/>
          <w:szCs w:val="28"/>
          <w:lang w:eastAsia="en-US"/>
        </w:rPr>
        <w:t>ным органом информации для рассмотрения вопроса о привлечении к отве</w:t>
      </w:r>
      <w:r w:rsidRPr="003F0E01">
        <w:rPr>
          <w:rFonts w:eastAsia="Calibri"/>
          <w:sz w:val="28"/>
          <w:szCs w:val="28"/>
          <w:lang w:eastAsia="en-US"/>
        </w:rPr>
        <w:t>т</w:t>
      </w:r>
      <w:r w:rsidRPr="003F0E01">
        <w:rPr>
          <w:rFonts w:eastAsia="Calibri"/>
          <w:sz w:val="28"/>
          <w:szCs w:val="28"/>
          <w:lang w:eastAsia="en-US"/>
        </w:rPr>
        <w:t>ственности и (или) применение контрольным органом мер, предусмотренных пунктом 2 части 2 статьи 90 Закона 248-ФЗ</w:t>
      </w:r>
      <w:r w:rsidR="009F2A6F">
        <w:rPr>
          <w:rFonts w:eastAsia="Calibri"/>
          <w:sz w:val="28"/>
          <w:szCs w:val="28"/>
          <w:lang w:eastAsia="en-US"/>
        </w:rPr>
        <w:t>.</w:t>
      </w:r>
      <w:r w:rsidRPr="003F0E01">
        <w:rPr>
          <w:rFonts w:eastAsia="Calibri"/>
          <w:sz w:val="28"/>
          <w:szCs w:val="28"/>
          <w:lang w:eastAsia="en-US"/>
        </w:rPr>
        <w:t xml:space="preserve"> </w:t>
      </w:r>
      <w:proofErr w:type="gramEnd"/>
    </w:p>
    <w:p w14:paraId="76EADFD8" w14:textId="77777777" w:rsidR="003F0E01" w:rsidRPr="003F0E01" w:rsidRDefault="003F0E01" w:rsidP="003F0E01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3F0E01">
        <w:rPr>
          <w:rFonts w:eastAsia="Calibri"/>
          <w:sz w:val="28"/>
          <w:szCs w:val="28"/>
          <w:lang w:eastAsia="en-US"/>
        </w:rPr>
        <w:t>7.2. По окончании проведения контрольного мероприятия, предусматр</w:t>
      </w:r>
      <w:r w:rsidRPr="003F0E01">
        <w:rPr>
          <w:rFonts w:eastAsia="Calibri"/>
          <w:sz w:val="28"/>
          <w:szCs w:val="28"/>
          <w:lang w:eastAsia="en-US"/>
        </w:rPr>
        <w:t>и</w:t>
      </w:r>
      <w:r w:rsidRPr="003F0E01">
        <w:rPr>
          <w:rFonts w:eastAsia="Calibri"/>
          <w:sz w:val="28"/>
          <w:szCs w:val="28"/>
          <w:lang w:eastAsia="en-US"/>
        </w:rPr>
        <w:t>вающего взаимодействие с контролируемым лицом, составляется акт контрол</w:t>
      </w:r>
      <w:r w:rsidRPr="003F0E01">
        <w:rPr>
          <w:rFonts w:eastAsia="Calibri"/>
          <w:sz w:val="28"/>
          <w:szCs w:val="28"/>
          <w:lang w:eastAsia="en-US"/>
        </w:rPr>
        <w:t>ь</w:t>
      </w:r>
      <w:r w:rsidRPr="003F0E01">
        <w:rPr>
          <w:rFonts w:eastAsia="Calibri"/>
          <w:sz w:val="28"/>
          <w:szCs w:val="28"/>
          <w:lang w:eastAsia="en-US"/>
        </w:rPr>
        <w:t>ного мероприятия (далее - акт проверки) (приложение № 2).</w:t>
      </w:r>
    </w:p>
    <w:p w14:paraId="2B9A614C" w14:textId="2326E2AC" w:rsidR="003F0E01" w:rsidRPr="003F0E01" w:rsidRDefault="003F0E01" w:rsidP="003F0E01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3F0E01">
        <w:rPr>
          <w:rFonts w:eastAsia="Calibri"/>
          <w:sz w:val="28"/>
          <w:szCs w:val="28"/>
          <w:lang w:eastAsia="en-US"/>
        </w:rPr>
        <w:t>В случае если по результатам проведения такого мероприятия выявлено нарушение обязательных требований, в акте проверки указывается, какое именно обязательное требование нарушено, каким нормативным правовым а</w:t>
      </w:r>
      <w:r w:rsidRPr="003F0E01">
        <w:rPr>
          <w:rFonts w:eastAsia="Calibri"/>
          <w:sz w:val="28"/>
          <w:szCs w:val="28"/>
          <w:lang w:eastAsia="en-US"/>
        </w:rPr>
        <w:t>к</w:t>
      </w:r>
      <w:r w:rsidRPr="003F0E01">
        <w:rPr>
          <w:rFonts w:eastAsia="Calibri"/>
          <w:sz w:val="28"/>
          <w:szCs w:val="28"/>
          <w:lang w:eastAsia="en-US"/>
        </w:rPr>
        <w:t>том и его структурной единицей оно установлено.</w:t>
      </w:r>
    </w:p>
    <w:p w14:paraId="5C9375F4" w14:textId="77777777" w:rsidR="003F0E01" w:rsidRPr="003F0E01" w:rsidRDefault="003F0E01" w:rsidP="003F0E01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3F0E01">
        <w:rPr>
          <w:rFonts w:eastAsia="Calibri"/>
          <w:sz w:val="28"/>
          <w:szCs w:val="28"/>
          <w:lang w:eastAsia="en-US"/>
        </w:rPr>
        <w:t>В случае устранения выявленного нарушения до окончания проведения контрольного мероприятия, предусматривающего взаимодействие с контрол</w:t>
      </w:r>
      <w:r w:rsidRPr="003F0E01">
        <w:rPr>
          <w:rFonts w:eastAsia="Calibri"/>
          <w:sz w:val="28"/>
          <w:szCs w:val="28"/>
          <w:lang w:eastAsia="en-US"/>
        </w:rPr>
        <w:t>и</w:t>
      </w:r>
      <w:r w:rsidRPr="003F0E01">
        <w:rPr>
          <w:rFonts w:eastAsia="Calibri"/>
          <w:sz w:val="28"/>
          <w:szCs w:val="28"/>
          <w:lang w:eastAsia="en-US"/>
        </w:rPr>
        <w:t>руемым лицом, в акте проверки указывается факт его устранения. Документы, иные материалы, являющиеся доказательствами нарушения обязательных тр</w:t>
      </w:r>
      <w:r w:rsidRPr="003F0E01">
        <w:rPr>
          <w:rFonts w:eastAsia="Calibri"/>
          <w:sz w:val="28"/>
          <w:szCs w:val="28"/>
          <w:lang w:eastAsia="en-US"/>
        </w:rPr>
        <w:t>е</w:t>
      </w:r>
      <w:r w:rsidRPr="003F0E01">
        <w:rPr>
          <w:rFonts w:eastAsia="Calibri"/>
          <w:sz w:val="28"/>
          <w:szCs w:val="28"/>
          <w:lang w:eastAsia="en-US"/>
        </w:rPr>
        <w:t>бований, должны быть приобщены к акту проверки. Заполненные при провед</w:t>
      </w:r>
      <w:r w:rsidRPr="003F0E01">
        <w:rPr>
          <w:rFonts w:eastAsia="Calibri"/>
          <w:sz w:val="28"/>
          <w:szCs w:val="28"/>
          <w:lang w:eastAsia="en-US"/>
        </w:rPr>
        <w:t>е</w:t>
      </w:r>
      <w:r w:rsidRPr="003F0E01">
        <w:rPr>
          <w:rFonts w:eastAsia="Calibri"/>
          <w:sz w:val="28"/>
          <w:szCs w:val="28"/>
          <w:lang w:eastAsia="en-US"/>
        </w:rPr>
        <w:lastRenderedPageBreak/>
        <w:t xml:space="preserve">нии контрольного мероприятия проверочные листы должны быть приобщены к акту. </w:t>
      </w:r>
    </w:p>
    <w:p w14:paraId="2020E736" w14:textId="77777777" w:rsidR="003F0E01" w:rsidRPr="003F0E01" w:rsidRDefault="003F0E01" w:rsidP="003F0E01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3F0E01">
        <w:rPr>
          <w:rFonts w:eastAsia="Calibri"/>
          <w:sz w:val="28"/>
          <w:szCs w:val="28"/>
          <w:lang w:eastAsia="en-US"/>
        </w:rPr>
        <w:t>Оформление акта проверки производится в соответствии с пунктом 3 ст</w:t>
      </w:r>
      <w:r w:rsidRPr="003F0E01">
        <w:rPr>
          <w:rFonts w:eastAsia="Calibri"/>
          <w:sz w:val="28"/>
          <w:szCs w:val="28"/>
          <w:lang w:eastAsia="en-US"/>
        </w:rPr>
        <w:t>а</w:t>
      </w:r>
      <w:r w:rsidRPr="003F0E01">
        <w:rPr>
          <w:rFonts w:eastAsia="Calibri"/>
          <w:sz w:val="28"/>
          <w:szCs w:val="28"/>
          <w:lang w:eastAsia="en-US"/>
        </w:rPr>
        <w:t>тьи 87 Закона № 248-ФЗ.</w:t>
      </w:r>
    </w:p>
    <w:p w14:paraId="2952C6BB" w14:textId="77777777" w:rsidR="003F0E01" w:rsidRPr="003F0E01" w:rsidRDefault="003F0E01" w:rsidP="003F0E01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3F0E01">
        <w:rPr>
          <w:rFonts w:eastAsia="Calibri"/>
          <w:sz w:val="28"/>
          <w:szCs w:val="28"/>
          <w:lang w:eastAsia="en-US"/>
        </w:rPr>
        <w:t>7.3. Результаты контрольного мероприятия, содержащие информацию, составляющую государственную, коммерческую, служебную или иную охран</w:t>
      </w:r>
      <w:r w:rsidRPr="003F0E01">
        <w:rPr>
          <w:rFonts w:eastAsia="Calibri"/>
          <w:sz w:val="28"/>
          <w:szCs w:val="28"/>
          <w:lang w:eastAsia="en-US"/>
        </w:rPr>
        <w:t>я</w:t>
      </w:r>
      <w:r w:rsidRPr="003F0E01">
        <w:rPr>
          <w:rFonts w:eastAsia="Calibri"/>
          <w:sz w:val="28"/>
          <w:szCs w:val="28"/>
          <w:lang w:eastAsia="en-US"/>
        </w:rPr>
        <w:t>емую законом тайну, оформляются с соблюдением требований, предусмотре</w:t>
      </w:r>
      <w:r w:rsidRPr="003F0E01">
        <w:rPr>
          <w:rFonts w:eastAsia="Calibri"/>
          <w:sz w:val="28"/>
          <w:szCs w:val="28"/>
          <w:lang w:eastAsia="en-US"/>
        </w:rPr>
        <w:t>н</w:t>
      </w:r>
      <w:r w:rsidRPr="003F0E01">
        <w:rPr>
          <w:rFonts w:eastAsia="Calibri"/>
          <w:sz w:val="28"/>
          <w:szCs w:val="28"/>
          <w:lang w:eastAsia="en-US"/>
        </w:rPr>
        <w:t xml:space="preserve">ных законодательством Российской Федерации. </w:t>
      </w:r>
    </w:p>
    <w:p w14:paraId="679EABAE" w14:textId="77777777" w:rsidR="003F0E01" w:rsidRPr="003F0E01" w:rsidRDefault="003F0E01" w:rsidP="003F0E01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3F0E01">
        <w:rPr>
          <w:rFonts w:eastAsia="Calibri"/>
          <w:sz w:val="28"/>
          <w:szCs w:val="28"/>
          <w:lang w:eastAsia="en-US"/>
        </w:rPr>
        <w:t>7.4. Акт контрольного мероприятия, проведение которого было соглас</w:t>
      </w:r>
      <w:r w:rsidRPr="003F0E01">
        <w:rPr>
          <w:rFonts w:eastAsia="Calibri"/>
          <w:sz w:val="28"/>
          <w:szCs w:val="28"/>
          <w:lang w:eastAsia="en-US"/>
        </w:rPr>
        <w:t>о</w:t>
      </w:r>
      <w:r w:rsidRPr="003F0E01">
        <w:rPr>
          <w:rFonts w:eastAsia="Calibri"/>
          <w:sz w:val="28"/>
          <w:szCs w:val="28"/>
          <w:lang w:eastAsia="en-US"/>
        </w:rPr>
        <w:t>вано органами прокуратуры, направляется в органы прокуратуры посредством единого реестра контрольных мероприятий непосредственно после его офор</w:t>
      </w:r>
      <w:r w:rsidRPr="003F0E01">
        <w:rPr>
          <w:rFonts w:eastAsia="Calibri"/>
          <w:sz w:val="28"/>
          <w:szCs w:val="28"/>
          <w:lang w:eastAsia="en-US"/>
        </w:rPr>
        <w:t>м</w:t>
      </w:r>
      <w:r w:rsidRPr="003F0E01">
        <w:rPr>
          <w:rFonts w:eastAsia="Calibri"/>
          <w:sz w:val="28"/>
          <w:szCs w:val="28"/>
          <w:lang w:eastAsia="en-US"/>
        </w:rPr>
        <w:t>ления.</w:t>
      </w:r>
    </w:p>
    <w:p w14:paraId="4D2D1172" w14:textId="77777777" w:rsidR="003F0E01" w:rsidRPr="003F0E01" w:rsidRDefault="003F0E01" w:rsidP="003F0E01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3F0E01">
        <w:rPr>
          <w:rFonts w:eastAsia="Calibri"/>
          <w:sz w:val="28"/>
          <w:szCs w:val="28"/>
          <w:lang w:eastAsia="en-US"/>
        </w:rPr>
        <w:t>7.5. Контролируемое лицо или его представитель знакомится с содерж</w:t>
      </w:r>
      <w:r w:rsidRPr="003F0E01">
        <w:rPr>
          <w:rFonts w:eastAsia="Calibri"/>
          <w:sz w:val="28"/>
          <w:szCs w:val="28"/>
          <w:lang w:eastAsia="en-US"/>
        </w:rPr>
        <w:t>а</w:t>
      </w:r>
      <w:r w:rsidRPr="003F0E01">
        <w:rPr>
          <w:rFonts w:eastAsia="Calibri"/>
          <w:sz w:val="28"/>
          <w:szCs w:val="28"/>
          <w:lang w:eastAsia="en-US"/>
        </w:rPr>
        <w:t>нием акта на месте проведения контрольного мероприятия, за исключением случаев, установленных частью 2 статьи 88 Закона № 248-ФЗ.</w:t>
      </w:r>
    </w:p>
    <w:p w14:paraId="55031715" w14:textId="77777777" w:rsidR="003F0E01" w:rsidRPr="003F0E01" w:rsidRDefault="003F0E01" w:rsidP="003F0E01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3F0E01">
        <w:rPr>
          <w:rFonts w:eastAsia="Calibri"/>
          <w:sz w:val="28"/>
          <w:szCs w:val="28"/>
          <w:lang w:eastAsia="en-US"/>
        </w:rPr>
        <w:t xml:space="preserve">7.6. </w:t>
      </w:r>
      <w:proofErr w:type="gramStart"/>
      <w:r w:rsidRPr="003F0E01">
        <w:rPr>
          <w:rFonts w:eastAsia="Calibri"/>
          <w:sz w:val="28"/>
          <w:szCs w:val="28"/>
          <w:lang w:eastAsia="en-US"/>
        </w:rPr>
        <w:t>В случае проведения контрольных мероприятий или обязательных профилактических визитов с использованием средств дистанционного взаим</w:t>
      </w:r>
      <w:r w:rsidRPr="003F0E01">
        <w:rPr>
          <w:rFonts w:eastAsia="Calibri"/>
          <w:sz w:val="28"/>
          <w:szCs w:val="28"/>
          <w:lang w:eastAsia="en-US"/>
        </w:rPr>
        <w:t>о</w:t>
      </w:r>
      <w:r w:rsidRPr="003F0E01">
        <w:rPr>
          <w:rFonts w:eastAsia="Calibri"/>
          <w:sz w:val="28"/>
          <w:szCs w:val="28"/>
          <w:lang w:eastAsia="en-US"/>
        </w:rPr>
        <w:t>действия, в том числе посредством видео-конференц-связи, а также с использ</w:t>
      </w:r>
      <w:r w:rsidRPr="003F0E01">
        <w:rPr>
          <w:rFonts w:eastAsia="Calibri"/>
          <w:sz w:val="28"/>
          <w:szCs w:val="28"/>
          <w:lang w:eastAsia="en-US"/>
        </w:rPr>
        <w:t>о</w:t>
      </w:r>
      <w:r w:rsidRPr="003F0E01">
        <w:rPr>
          <w:rFonts w:eastAsia="Calibri"/>
          <w:sz w:val="28"/>
          <w:szCs w:val="28"/>
          <w:lang w:eastAsia="en-US"/>
        </w:rPr>
        <w:t>ванием мобильного приложения «Инспектор» либо составления акта контрол</w:t>
      </w:r>
      <w:r w:rsidRPr="003F0E01">
        <w:rPr>
          <w:rFonts w:eastAsia="Calibri"/>
          <w:sz w:val="28"/>
          <w:szCs w:val="28"/>
          <w:lang w:eastAsia="en-US"/>
        </w:rPr>
        <w:t>ь</w:t>
      </w:r>
      <w:r w:rsidRPr="003F0E01">
        <w:rPr>
          <w:rFonts w:eastAsia="Calibri"/>
          <w:sz w:val="28"/>
          <w:szCs w:val="28"/>
          <w:lang w:eastAsia="en-US"/>
        </w:rPr>
        <w:t>ного мероприятия без взаимодействия, а также в случае, если составление акта по результатам контрольного мероприятия на месте его проведения невозмо</w:t>
      </w:r>
      <w:r w:rsidRPr="003F0E01">
        <w:rPr>
          <w:rFonts w:eastAsia="Calibri"/>
          <w:sz w:val="28"/>
          <w:szCs w:val="28"/>
          <w:lang w:eastAsia="en-US"/>
        </w:rPr>
        <w:t>ж</w:t>
      </w:r>
      <w:r w:rsidRPr="003F0E01">
        <w:rPr>
          <w:rFonts w:eastAsia="Calibri"/>
          <w:sz w:val="28"/>
          <w:szCs w:val="28"/>
          <w:lang w:eastAsia="en-US"/>
        </w:rPr>
        <w:t>но по причине совершения контрольных действий, предусмотренных пунктами 6 - 9 части 1</w:t>
      </w:r>
      <w:proofErr w:type="gramEnd"/>
      <w:r w:rsidRPr="003F0E01">
        <w:rPr>
          <w:rFonts w:eastAsia="Calibri"/>
          <w:sz w:val="28"/>
          <w:szCs w:val="28"/>
          <w:lang w:eastAsia="en-US"/>
        </w:rPr>
        <w:t xml:space="preserve"> статьи 65 Закона № 248-ФЗ, или в иных случаях, установленных Законом № 248-ФЗ, контрольный орган направляет акт контролируемому лицу в порядке, установленном статьей 21 Закона № 248-ФЗ.</w:t>
      </w:r>
    </w:p>
    <w:p w14:paraId="72996435" w14:textId="77777777" w:rsidR="003F0E01" w:rsidRPr="003F0E01" w:rsidRDefault="003F0E01" w:rsidP="003F0E01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3F0E01">
        <w:rPr>
          <w:rFonts w:eastAsia="Calibri"/>
          <w:sz w:val="28"/>
          <w:szCs w:val="28"/>
          <w:lang w:eastAsia="en-US"/>
        </w:rPr>
        <w:t>7.7. Контролируемое лицо подписывает акт тем же способом, которым изготовлен данный акт. При отказе или невозможности подписания контрол</w:t>
      </w:r>
      <w:r w:rsidRPr="003F0E01">
        <w:rPr>
          <w:rFonts w:eastAsia="Calibri"/>
          <w:sz w:val="28"/>
          <w:szCs w:val="28"/>
          <w:lang w:eastAsia="en-US"/>
        </w:rPr>
        <w:t>и</w:t>
      </w:r>
      <w:r w:rsidRPr="003F0E01">
        <w:rPr>
          <w:rFonts w:eastAsia="Calibri"/>
          <w:sz w:val="28"/>
          <w:szCs w:val="28"/>
          <w:lang w:eastAsia="en-US"/>
        </w:rPr>
        <w:t>руемым лицом или его представителем акта по итогам проведения контрольн</w:t>
      </w:r>
      <w:r w:rsidRPr="003F0E01">
        <w:rPr>
          <w:rFonts w:eastAsia="Calibri"/>
          <w:sz w:val="28"/>
          <w:szCs w:val="28"/>
          <w:lang w:eastAsia="en-US"/>
        </w:rPr>
        <w:t>о</w:t>
      </w:r>
      <w:r w:rsidRPr="003F0E01">
        <w:rPr>
          <w:rFonts w:eastAsia="Calibri"/>
          <w:sz w:val="28"/>
          <w:szCs w:val="28"/>
          <w:lang w:eastAsia="en-US"/>
        </w:rPr>
        <w:t>го мероприятия в акте делается соответствующая отметка.</w:t>
      </w:r>
    </w:p>
    <w:p w14:paraId="01A62E75" w14:textId="77777777" w:rsidR="003F0E01" w:rsidRPr="003F0E01" w:rsidRDefault="003F0E01" w:rsidP="003F0E01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3F0E01">
        <w:rPr>
          <w:rFonts w:eastAsia="Calibri"/>
          <w:sz w:val="28"/>
          <w:szCs w:val="28"/>
          <w:lang w:eastAsia="en-US"/>
        </w:rPr>
        <w:t xml:space="preserve">7.8. </w:t>
      </w:r>
      <w:proofErr w:type="gramStart"/>
      <w:r w:rsidRPr="003F0E01">
        <w:rPr>
          <w:rFonts w:eastAsia="Calibri"/>
          <w:sz w:val="28"/>
          <w:szCs w:val="28"/>
          <w:lang w:eastAsia="en-US"/>
        </w:rPr>
        <w:t>В случае невозможности составления акта на месте проведения ко</w:t>
      </w:r>
      <w:r w:rsidRPr="003F0E01">
        <w:rPr>
          <w:rFonts w:eastAsia="Calibri"/>
          <w:sz w:val="28"/>
          <w:szCs w:val="28"/>
          <w:lang w:eastAsia="en-US"/>
        </w:rPr>
        <w:t>н</w:t>
      </w:r>
      <w:r w:rsidRPr="003F0E01">
        <w:rPr>
          <w:rFonts w:eastAsia="Calibri"/>
          <w:sz w:val="28"/>
          <w:szCs w:val="28"/>
          <w:lang w:eastAsia="en-US"/>
        </w:rPr>
        <w:t>трольного мероприятия в день окончания проведения такого мероприятия в с</w:t>
      </w:r>
      <w:r w:rsidRPr="003F0E01">
        <w:rPr>
          <w:rFonts w:eastAsia="Calibri"/>
          <w:sz w:val="28"/>
          <w:szCs w:val="28"/>
          <w:lang w:eastAsia="en-US"/>
        </w:rPr>
        <w:t>о</w:t>
      </w:r>
      <w:r w:rsidRPr="003F0E01">
        <w:rPr>
          <w:rFonts w:eastAsia="Calibri"/>
          <w:sz w:val="28"/>
          <w:szCs w:val="28"/>
          <w:lang w:eastAsia="en-US"/>
        </w:rPr>
        <w:t>ответствии с частью 3 статьи 87 Закона № 248-ФЗ контролируемое лицо не подписывает акт и считается получившим акт в случае его размещения в ед</w:t>
      </w:r>
      <w:r w:rsidRPr="003F0E01">
        <w:rPr>
          <w:rFonts w:eastAsia="Calibri"/>
          <w:sz w:val="28"/>
          <w:szCs w:val="28"/>
          <w:lang w:eastAsia="en-US"/>
        </w:rPr>
        <w:t>и</w:t>
      </w:r>
      <w:r w:rsidRPr="003F0E01">
        <w:rPr>
          <w:rFonts w:eastAsia="Calibri"/>
          <w:sz w:val="28"/>
          <w:szCs w:val="28"/>
          <w:lang w:eastAsia="en-US"/>
        </w:rPr>
        <w:t>ном реестре контрольных мероприятий и получения уведомления об этом в п</w:t>
      </w:r>
      <w:r w:rsidRPr="003F0E01">
        <w:rPr>
          <w:rFonts w:eastAsia="Calibri"/>
          <w:sz w:val="28"/>
          <w:szCs w:val="28"/>
          <w:lang w:eastAsia="en-US"/>
        </w:rPr>
        <w:t>о</w:t>
      </w:r>
      <w:r w:rsidRPr="003F0E01">
        <w:rPr>
          <w:rFonts w:eastAsia="Calibri"/>
          <w:sz w:val="28"/>
          <w:szCs w:val="28"/>
          <w:lang w:eastAsia="en-US"/>
        </w:rPr>
        <w:t>рядке, предусмотренном пунктом 2 части 5 статьи 21 Закона № 248-ФЗ.</w:t>
      </w:r>
      <w:proofErr w:type="gramEnd"/>
    </w:p>
    <w:p w14:paraId="5F50F2E1" w14:textId="77777777" w:rsidR="003F0E01" w:rsidRPr="003F0E01" w:rsidRDefault="003F0E01" w:rsidP="003F0E01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3F0E01">
        <w:rPr>
          <w:rFonts w:eastAsia="Calibri"/>
          <w:sz w:val="28"/>
          <w:szCs w:val="28"/>
          <w:lang w:eastAsia="en-US"/>
        </w:rPr>
        <w:t>7.9. В случае отсутствия выявленных нарушений обязательных требов</w:t>
      </w:r>
      <w:r w:rsidRPr="003F0E01">
        <w:rPr>
          <w:rFonts w:eastAsia="Calibri"/>
          <w:sz w:val="28"/>
          <w:szCs w:val="28"/>
          <w:lang w:eastAsia="en-US"/>
        </w:rPr>
        <w:t>а</w:t>
      </w:r>
      <w:r w:rsidRPr="003F0E01">
        <w:rPr>
          <w:rFonts w:eastAsia="Calibri"/>
          <w:sz w:val="28"/>
          <w:szCs w:val="28"/>
          <w:lang w:eastAsia="en-US"/>
        </w:rPr>
        <w:t>ний при проведении контрольного мероприятия сведения об этом вносятся в единый реестр контрольных мероприятий. Инспектор вправе выдать рекоме</w:t>
      </w:r>
      <w:r w:rsidRPr="003F0E01">
        <w:rPr>
          <w:rFonts w:eastAsia="Calibri"/>
          <w:sz w:val="28"/>
          <w:szCs w:val="28"/>
          <w:lang w:eastAsia="en-US"/>
        </w:rPr>
        <w:t>н</w:t>
      </w:r>
      <w:r w:rsidRPr="003F0E01">
        <w:rPr>
          <w:rFonts w:eastAsia="Calibri"/>
          <w:sz w:val="28"/>
          <w:szCs w:val="28"/>
          <w:lang w:eastAsia="en-US"/>
        </w:rPr>
        <w:t>дации по соблюдению обязательных требований, провести иные мероприятия, направленные на профилактику рисков причинения вреда (ущерба) охраня</w:t>
      </w:r>
      <w:r w:rsidRPr="003F0E01">
        <w:rPr>
          <w:rFonts w:eastAsia="Calibri"/>
          <w:sz w:val="28"/>
          <w:szCs w:val="28"/>
          <w:lang w:eastAsia="en-US"/>
        </w:rPr>
        <w:t>е</w:t>
      </w:r>
      <w:r w:rsidRPr="003F0E01">
        <w:rPr>
          <w:rFonts w:eastAsia="Calibri"/>
          <w:sz w:val="28"/>
          <w:szCs w:val="28"/>
          <w:lang w:eastAsia="en-US"/>
        </w:rPr>
        <w:t>мым законом ценностям.</w:t>
      </w:r>
    </w:p>
    <w:p w14:paraId="3F827A4E" w14:textId="77777777" w:rsidR="003F0E01" w:rsidRPr="003F0E01" w:rsidRDefault="003F0E01" w:rsidP="003F0E01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3F0E01">
        <w:rPr>
          <w:rFonts w:eastAsia="Calibri"/>
          <w:sz w:val="28"/>
          <w:szCs w:val="28"/>
          <w:lang w:eastAsia="en-US"/>
        </w:rPr>
        <w:t>7.10. В случае выявления при проведении контрольного мероприятия нарушений обязательных требований контролируемым лицом контрольный о</w:t>
      </w:r>
      <w:r w:rsidRPr="003F0E01">
        <w:rPr>
          <w:rFonts w:eastAsia="Calibri"/>
          <w:sz w:val="28"/>
          <w:szCs w:val="28"/>
          <w:lang w:eastAsia="en-US"/>
        </w:rPr>
        <w:t>р</w:t>
      </w:r>
      <w:r w:rsidRPr="003F0E01">
        <w:rPr>
          <w:rFonts w:eastAsia="Calibri"/>
          <w:sz w:val="28"/>
          <w:szCs w:val="28"/>
          <w:lang w:eastAsia="en-US"/>
        </w:rPr>
        <w:lastRenderedPageBreak/>
        <w:t>ган в пределах полномочий, предусмотренных законодательством Российской Федерации, обязан:</w:t>
      </w:r>
    </w:p>
    <w:p w14:paraId="0B9ADC1B" w14:textId="77777777" w:rsidR="003F0E01" w:rsidRPr="003F0E01" w:rsidRDefault="003F0E01" w:rsidP="003F0E01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3F0E01">
        <w:rPr>
          <w:rFonts w:eastAsia="Calibri"/>
          <w:sz w:val="28"/>
          <w:szCs w:val="28"/>
          <w:lang w:eastAsia="en-US"/>
        </w:rPr>
        <w:t>1) выдать после оформления акта контрольного мероприятия контролир</w:t>
      </w:r>
      <w:r w:rsidRPr="003F0E01">
        <w:rPr>
          <w:rFonts w:eastAsia="Calibri"/>
          <w:sz w:val="28"/>
          <w:szCs w:val="28"/>
          <w:lang w:eastAsia="en-US"/>
        </w:rPr>
        <w:t>у</w:t>
      </w:r>
      <w:r w:rsidRPr="003F0E01">
        <w:rPr>
          <w:rFonts w:eastAsia="Calibri"/>
          <w:sz w:val="28"/>
          <w:szCs w:val="28"/>
          <w:lang w:eastAsia="en-US"/>
        </w:rPr>
        <w:t>емому лицу предписание об устранении выявленных нарушений обязательных требований (приложение № 3) с указанием разумных сроков их устранения, а также других мероприятий, предусмотренных федеральным законом о виде контроля;</w:t>
      </w:r>
    </w:p>
    <w:p w14:paraId="4EFA9C26" w14:textId="77777777" w:rsidR="003F0E01" w:rsidRPr="003F0E01" w:rsidRDefault="003F0E01" w:rsidP="003F0E01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proofErr w:type="gramStart"/>
      <w:r w:rsidRPr="003F0E01">
        <w:rPr>
          <w:rFonts w:eastAsia="Calibri"/>
          <w:sz w:val="28"/>
          <w:szCs w:val="28"/>
          <w:lang w:eastAsia="en-US"/>
        </w:rPr>
        <w:t>2) незамедлительно принять предусмотренные законодательством Ро</w:t>
      </w:r>
      <w:r w:rsidRPr="003F0E01">
        <w:rPr>
          <w:rFonts w:eastAsia="Calibri"/>
          <w:sz w:val="28"/>
          <w:szCs w:val="28"/>
          <w:lang w:eastAsia="en-US"/>
        </w:rPr>
        <w:t>с</w:t>
      </w:r>
      <w:r w:rsidRPr="003F0E01">
        <w:rPr>
          <w:rFonts w:eastAsia="Calibri"/>
          <w:sz w:val="28"/>
          <w:szCs w:val="28"/>
          <w:lang w:eastAsia="en-US"/>
        </w:rPr>
        <w:t>сийской Федерации меры по недопущению причинения вреда (ущерба) охран</w:t>
      </w:r>
      <w:r w:rsidRPr="003F0E01">
        <w:rPr>
          <w:rFonts w:eastAsia="Calibri"/>
          <w:sz w:val="28"/>
          <w:szCs w:val="28"/>
          <w:lang w:eastAsia="en-US"/>
        </w:rPr>
        <w:t>я</w:t>
      </w:r>
      <w:r w:rsidRPr="003F0E01">
        <w:rPr>
          <w:rFonts w:eastAsia="Calibri"/>
          <w:sz w:val="28"/>
          <w:szCs w:val="28"/>
          <w:lang w:eastAsia="en-US"/>
        </w:rPr>
        <w:t>емым законом ценностям или прекращению его причинения вплоть до обращ</w:t>
      </w:r>
      <w:r w:rsidRPr="003F0E01">
        <w:rPr>
          <w:rFonts w:eastAsia="Calibri"/>
          <w:sz w:val="28"/>
          <w:szCs w:val="28"/>
          <w:lang w:eastAsia="en-US"/>
        </w:rPr>
        <w:t>е</w:t>
      </w:r>
      <w:r w:rsidRPr="003F0E01">
        <w:rPr>
          <w:rFonts w:eastAsia="Calibri"/>
          <w:sz w:val="28"/>
          <w:szCs w:val="28"/>
          <w:lang w:eastAsia="en-US"/>
        </w:rPr>
        <w:t>ния в суд с требованием о принудительном отзыве продукции (товаров), пре</w:t>
      </w:r>
      <w:r w:rsidRPr="003F0E01">
        <w:rPr>
          <w:rFonts w:eastAsia="Calibri"/>
          <w:sz w:val="28"/>
          <w:szCs w:val="28"/>
          <w:lang w:eastAsia="en-US"/>
        </w:rPr>
        <w:t>д</w:t>
      </w:r>
      <w:r w:rsidRPr="003F0E01">
        <w:rPr>
          <w:rFonts w:eastAsia="Calibri"/>
          <w:sz w:val="28"/>
          <w:szCs w:val="28"/>
          <w:lang w:eastAsia="en-US"/>
        </w:rPr>
        <w:t>ставляющей опасность для жизни, здоровья людей и для окружающей среды, о запрете эксплуатации (использования) зданий, строений, сооружений, помещ</w:t>
      </w:r>
      <w:r w:rsidRPr="003F0E01">
        <w:rPr>
          <w:rFonts w:eastAsia="Calibri"/>
          <w:sz w:val="28"/>
          <w:szCs w:val="28"/>
          <w:lang w:eastAsia="en-US"/>
        </w:rPr>
        <w:t>е</w:t>
      </w:r>
      <w:r w:rsidRPr="003F0E01">
        <w:rPr>
          <w:rFonts w:eastAsia="Calibri"/>
          <w:sz w:val="28"/>
          <w:szCs w:val="28"/>
          <w:lang w:eastAsia="en-US"/>
        </w:rPr>
        <w:t>ний, оборудования, транспортных средств и иных подобных объектов и о дов</w:t>
      </w:r>
      <w:r w:rsidRPr="003F0E01">
        <w:rPr>
          <w:rFonts w:eastAsia="Calibri"/>
          <w:sz w:val="28"/>
          <w:szCs w:val="28"/>
          <w:lang w:eastAsia="en-US"/>
        </w:rPr>
        <w:t>е</w:t>
      </w:r>
      <w:r w:rsidRPr="003F0E01">
        <w:rPr>
          <w:rFonts w:eastAsia="Calibri"/>
          <w:sz w:val="28"/>
          <w:szCs w:val="28"/>
          <w:lang w:eastAsia="en-US"/>
        </w:rPr>
        <w:t>дении</w:t>
      </w:r>
      <w:proofErr w:type="gramEnd"/>
      <w:r w:rsidRPr="003F0E01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3F0E01">
        <w:rPr>
          <w:rFonts w:eastAsia="Calibri"/>
          <w:sz w:val="28"/>
          <w:szCs w:val="28"/>
          <w:lang w:eastAsia="en-US"/>
        </w:rPr>
        <w:t>до сведения граждан, организаций любым доступным способом инфо</w:t>
      </w:r>
      <w:r w:rsidRPr="003F0E01">
        <w:rPr>
          <w:rFonts w:eastAsia="Calibri"/>
          <w:sz w:val="28"/>
          <w:szCs w:val="28"/>
          <w:lang w:eastAsia="en-US"/>
        </w:rPr>
        <w:t>р</w:t>
      </w:r>
      <w:r w:rsidRPr="003F0E01">
        <w:rPr>
          <w:rFonts w:eastAsia="Calibri"/>
          <w:sz w:val="28"/>
          <w:szCs w:val="28"/>
          <w:lang w:eastAsia="en-US"/>
        </w:rPr>
        <w:t>мации о наличии угрозы причинения вреда (ущерба) охраняемым законом це</w:t>
      </w:r>
      <w:r w:rsidRPr="003F0E01">
        <w:rPr>
          <w:rFonts w:eastAsia="Calibri"/>
          <w:sz w:val="28"/>
          <w:szCs w:val="28"/>
          <w:lang w:eastAsia="en-US"/>
        </w:rPr>
        <w:t>н</w:t>
      </w:r>
      <w:r w:rsidRPr="003F0E01">
        <w:rPr>
          <w:rFonts w:eastAsia="Calibri"/>
          <w:sz w:val="28"/>
          <w:szCs w:val="28"/>
          <w:lang w:eastAsia="en-US"/>
        </w:rPr>
        <w:t>ностям и способах ее предотвращения в случае, если при проведении контрол</w:t>
      </w:r>
      <w:r w:rsidRPr="003F0E01">
        <w:rPr>
          <w:rFonts w:eastAsia="Calibri"/>
          <w:sz w:val="28"/>
          <w:szCs w:val="28"/>
          <w:lang w:eastAsia="en-US"/>
        </w:rPr>
        <w:t>ь</w:t>
      </w:r>
      <w:r w:rsidRPr="003F0E01">
        <w:rPr>
          <w:rFonts w:eastAsia="Calibri"/>
          <w:sz w:val="28"/>
          <w:szCs w:val="28"/>
          <w:lang w:eastAsia="en-US"/>
        </w:rPr>
        <w:t>ного (надзорного) мероприятия установлено, что деятельность гражданина, о</w:t>
      </w:r>
      <w:r w:rsidRPr="003F0E01">
        <w:rPr>
          <w:rFonts w:eastAsia="Calibri"/>
          <w:sz w:val="28"/>
          <w:szCs w:val="28"/>
          <w:lang w:eastAsia="en-US"/>
        </w:rPr>
        <w:t>р</w:t>
      </w:r>
      <w:r w:rsidRPr="003F0E01">
        <w:rPr>
          <w:rFonts w:eastAsia="Calibri"/>
          <w:sz w:val="28"/>
          <w:szCs w:val="28"/>
          <w:lang w:eastAsia="en-US"/>
        </w:rPr>
        <w:t>ганизации, владеющих и (или) пользующихся объектом контроля, эксплуатация (использование) ими зданий, строений, сооружений, помещений, оборудования, транспортных средств и иных подобных объектов, производимые и реализу</w:t>
      </w:r>
      <w:r w:rsidRPr="003F0E01">
        <w:rPr>
          <w:rFonts w:eastAsia="Calibri"/>
          <w:sz w:val="28"/>
          <w:szCs w:val="28"/>
          <w:lang w:eastAsia="en-US"/>
        </w:rPr>
        <w:t>е</w:t>
      </w:r>
      <w:r w:rsidRPr="003F0E01">
        <w:rPr>
          <w:rFonts w:eastAsia="Calibri"/>
          <w:sz w:val="28"/>
          <w:szCs w:val="28"/>
          <w:lang w:eastAsia="en-US"/>
        </w:rPr>
        <w:t>мые ими товары, выполняемые</w:t>
      </w:r>
      <w:proofErr w:type="gramEnd"/>
      <w:r w:rsidRPr="003F0E01">
        <w:rPr>
          <w:rFonts w:eastAsia="Calibri"/>
          <w:sz w:val="28"/>
          <w:szCs w:val="28"/>
          <w:lang w:eastAsia="en-US"/>
        </w:rPr>
        <w:t xml:space="preserve"> работы, оказываемые услуги представляют непосредственную угрозу причинения вреда (ущерба) охраняемым законом ценностям или что такой вред (ущерб) причинен;</w:t>
      </w:r>
    </w:p>
    <w:p w14:paraId="7F453B50" w14:textId="77777777" w:rsidR="003F0E01" w:rsidRPr="003F0E01" w:rsidRDefault="003F0E01" w:rsidP="003F0E01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3F0E01">
        <w:rPr>
          <w:rFonts w:eastAsia="Calibri"/>
          <w:sz w:val="28"/>
          <w:szCs w:val="28"/>
          <w:lang w:eastAsia="en-US"/>
        </w:rPr>
        <w:t>3) при выявлении в ходе контрольного мероприятия признаков престу</w:t>
      </w:r>
      <w:r w:rsidRPr="003F0E01">
        <w:rPr>
          <w:rFonts w:eastAsia="Calibri"/>
          <w:sz w:val="28"/>
          <w:szCs w:val="28"/>
          <w:lang w:eastAsia="en-US"/>
        </w:rPr>
        <w:t>п</w:t>
      </w:r>
      <w:r w:rsidRPr="003F0E01">
        <w:rPr>
          <w:rFonts w:eastAsia="Calibri"/>
          <w:sz w:val="28"/>
          <w:szCs w:val="28"/>
          <w:lang w:eastAsia="en-US"/>
        </w:rPr>
        <w:t>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ответственности;</w:t>
      </w:r>
    </w:p>
    <w:p w14:paraId="1E016047" w14:textId="77777777" w:rsidR="003F0E01" w:rsidRPr="003F0E01" w:rsidRDefault="003F0E01" w:rsidP="0014261D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proofErr w:type="gramStart"/>
      <w:r w:rsidRPr="003F0E01">
        <w:rPr>
          <w:rFonts w:eastAsia="Calibri"/>
          <w:sz w:val="28"/>
          <w:szCs w:val="28"/>
          <w:lang w:eastAsia="en-US"/>
        </w:rPr>
        <w:t>4) принять меры по осуществлению контроля за устранением выявленных нарушений обязательных требований, предупреждению нарушений обязател</w:t>
      </w:r>
      <w:r w:rsidRPr="003F0E01">
        <w:rPr>
          <w:rFonts w:eastAsia="Calibri"/>
          <w:sz w:val="28"/>
          <w:szCs w:val="28"/>
          <w:lang w:eastAsia="en-US"/>
        </w:rPr>
        <w:t>ь</w:t>
      </w:r>
      <w:r w:rsidRPr="003F0E01">
        <w:rPr>
          <w:rFonts w:eastAsia="Calibri"/>
          <w:sz w:val="28"/>
          <w:szCs w:val="28"/>
          <w:lang w:eastAsia="en-US"/>
        </w:rPr>
        <w:t>ных требований, предотвращению возможного причинения вреда (ущерба) охраняемым законом ценностям, при неисполнении предписания в установле</w:t>
      </w:r>
      <w:r w:rsidRPr="003F0E01">
        <w:rPr>
          <w:rFonts w:eastAsia="Calibri"/>
          <w:sz w:val="28"/>
          <w:szCs w:val="28"/>
          <w:lang w:eastAsia="en-US"/>
        </w:rPr>
        <w:t>н</w:t>
      </w:r>
      <w:r w:rsidRPr="003F0E01">
        <w:rPr>
          <w:rFonts w:eastAsia="Calibri"/>
          <w:sz w:val="28"/>
          <w:szCs w:val="28"/>
          <w:lang w:eastAsia="en-US"/>
        </w:rPr>
        <w:t>ные сроки принять меры по обеспечению его исполнения вплоть до обращения в суд с требованием о принудительном исполнении предписания, если такая мера предусмотрена законодательством;</w:t>
      </w:r>
      <w:proofErr w:type="gramEnd"/>
    </w:p>
    <w:p w14:paraId="35D75325" w14:textId="77777777" w:rsidR="003F0E01" w:rsidRPr="003F0E01" w:rsidRDefault="003F0E01" w:rsidP="003F0E01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3F0E01">
        <w:rPr>
          <w:rFonts w:eastAsia="Calibri"/>
          <w:sz w:val="28"/>
          <w:szCs w:val="28"/>
          <w:lang w:eastAsia="en-US"/>
        </w:rPr>
        <w:t>5) рассмотреть вопрос о выдаче рекомендаций по соблюдению обязател</w:t>
      </w:r>
      <w:r w:rsidRPr="003F0E01">
        <w:rPr>
          <w:rFonts w:eastAsia="Calibri"/>
          <w:sz w:val="28"/>
          <w:szCs w:val="28"/>
          <w:lang w:eastAsia="en-US"/>
        </w:rPr>
        <w:t>ь</w:t>
      </w:r>
      <w:r w:rsidRPr="003F0E01">
        <w:rPr>
          <w:rFonts w:eastAsia="Calibri"/>
          <w:sz w:val="28"/>
          <w:szCs w:val="28"/>
          <w:lang w:eastAsia="en-US"/>
        </w:rPr>
        <w:t>ных требований, проведении иных мероприятий, направленных на профила</w:t>
      </w:r>
      <w:r w:rsidRPr="003F0E01">
        <w:rPr>
          <w:rFonts w:eastAsia="Calibri"/>
          <w:sz w:val="28"/>
          <w:szCs w:val="28"/>
          <w:lang w:eastAsia="en-US"/>
        </w:rPr>
        <w:t>к</w:t>
      </w:r>
      <w:r w:rsidRPr="003F0E01">
        <w:rPr>
          <w:rFonts w:eastAsia="Calibri"/>
          <w:sz w:val="28"/>
          <w:szCs w:val="28"/>
          <w:lang w:eastAsia="en-US"/>
        </w:rPr>
        <w:t>тику рисков причинения вреда (ущерба) охраняемым законом ценностям.</w:t>
      </w:r>
    </w:p>
    <w:p w14:paraId="209D73A2" w14:textId="25D2B8AE" w:rsidR="003F0E01" w:rsidRPr="003F0E01" w:rsidRDefault="003F0E01" w:rsidP="003F0E01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3F0E01">
        <w:rPr>
          <w:rFonts w:eastAsia="Calibri"/>
          <w:sz w:val="28"/>
          <w:szCs w:val="28"/>
          <w:lang w:eastAsia="en-US"/>
        </w:rPr>
        <w:t>7.11. Если выданное предписание об устранении нарушений обязател</w:t>
      </w:r>
      <w:r w:rsidRPr="003F0E01">
        <w:rPr>
          <w:rFonts w:eastAsia="Calibri"/>
          <w:sz w:val="28"/>
          <w:szCs w:val="28"/>
          <w:lang w:eastAsia="en-US"/>
        </w:rPr>
        <w:t>ь</w:t>
      </w:r>
      <w:r w:rsidRPr="003F0E01">
        <w:rPr>
          <w:rFonts w:eastAsia="Calibri"/>
          <w:sz w:val="28"/>
          <w:szCs w:val="28"/>
          <w:lang w:eastAsia="en-US"/>
        </w:rPr>
        <w:t>ных требований исполнено контролируемым лицом надлежащим образом, м</w:t>
      </w:r>
      <w:r w:rsidRPr="003F0E01">
        <w:rPr>
          <w:rFonts w:eastAsia="Calibri"/>
          <w:sz w:val="28"/>
          <w:szCs w:val="28"/>
          <w:lang w:eastAsia="en-US"/>
        </w:rPr>
        <w:t>е</w:t>
      </w:r>
      <w:r w:rsidRPr="003F0E01">
        <w:rPr>
          <w:rFonts w:eastAsia="Calibri"/>
          <w:sz w:val="28"/>
          <w:szCs w:val="28"/>
          <w:lang w:eastAsia="en-US"/>
        </w:rPr>
        <w:t>ры, предусмотренные пунктом 3 части 2 статьи 90 Закона № 248-ФЗ (в части административных правонарушений), не принимаются.</w:t>
      </w:r>
    </w:p>
    <w:p w14:paraId="5369C260" w14:textId="77777777" w:rsidR="003F0E01" w:rsidRPr="003F0E01" w:rsidRDefault="003F0E01" w:rsidP="003F0E01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3F0E01">
        <w:rPr>
          <w:rFonts w:eastAsia="Calibri"/>
          <w:sz w:val="28"/>
          <w:szCs w:val="28"/>
          <w:lang w:eastAsia="en-US"/>
        </w:rPr>
        <w:lastRenderedPageBreak/>
        <w:t>7.12. Предписание об устранении выявленных нарушений обязательных требований выдается контролируемому лицу в случае, если выявленные нар</w:t>
      </w:r>
      <w:r w:rsidRPr="003F0E01">
        <w:rPr>
          <w:rFonts w:eastAsia="Calibri"/>
          <w:sz w:val="28"/>
          <w:szCs w:val="28"/>
          <w:lang w:eastAsia="en-US"/>
        </w:rPr>
        <w:t>у</w:t>
      </w:r>
      <w:r w:rsidRPr="003F0E01">
        <w:rPr>
          <w:rFonts w:eastAsia="Calibri"/>
          <w:sz w:val="28"/>
          <w:szCs w:val="28"/>
          <w:lang w:eastAsia="en-US"/>
        </w:rPr>
        <w:t>шения обязательных требований не устранены до окончания проведения ко</w:t>
      </w:r>
      <w:r w:rsidRPr="003F0E01">
        <w:rPr>
          <w:rFonts w:eastAsia="Calibri"/>
          <w:sz w:val="28"/>
          <w:szCs w:val="28"/>
          <w:lang w:eastAsia="en-US"/>
        </w:rPr>
        <w:t>н</w:t>
      </w:r>
      <w:r w:rsidRPr="003F0E01">
        <w:rPr>
          <w:rFonts w:eastAsia="Calibri"/>
          <w:sz w:val="28"/>
          <w:szCs w:val="28"/>
          <w:lang w:eastAsia="en-US"/>
        </w:rPr>
        <w:t>трольного мероприятия, обязательного профилактического визита.</w:t>
      </w:r>
    </w:p>
    <w:p w14:paraId="1B52C361" w14:textId="77777777" w:rsidR="003F0E01" w:rsidRPr="003F0E01" w:rsidRDefault="003F0E01" w:rsidP="003F0E01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3F0E01">
        <w:rPr>
          <w:rFonts w:eastAsia="Calibri"/>
          <w:sz w:val="28"/>
          <w:szCs w:val="28"/>
          <w:lang w:eastAsia="en-US"/>
        </w:rPr>
        <w:t>7.13. Предписание об устранении выявленных нарушений обязательных требований должно содержать, в том числе следующие сведения по каждому из нарушений:</w:t>
      </w:r>
    </w:p>
    <w:p w14:paraId="511E264C" w14:textId="77777777" w:rsidR="003F0E01" w:rsidRPr="003F0E01" w:rsidRDefault="003F0E01" w:rsidP="003F0E01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3F0E01">
        <w:rPr>
          <w:rFonts w:eastAsia="Calibri"/>
          <w:sz w:val="28"/>
          <w:szCs w:val="28"/>
          <w:lang w:eastAsia="en-US"/>
        </w:rPr>
        <w:t>1) описание каждого выявленного нарушения обязательных требований с указанием конкретных структурных единиц нормативного правового акта, с</w:t>
      </w:r>
      <w:r w:rsidRPr="003F0E01">
        <w:rPr>
          <w:rFonts w:eastAsia="Calibri"/>
          <w:sz w:val="28"/>
          <w:szCs w:val="28"/>
          <w:lang w:eastAsia="en-US"/>
        </w:rPr>
        <w:t>о</w:t>
      </w:r>
      <w:r w:rsidRPr="003F0E01">
        <w:rPr>
          <w:rFonts w:eastAsia="Calibri"/>
          <w:sz w:val="28"/>
          <w:szCs w:val="28"/>
          <w:lang w:eastAsia="en-US"/>
        </w:rPr>
        <w:t>держащего нарушение обязательных требований;</w:t>
      </w:r>
    </w:p>
    <w:p w14:paraId="0CB00515" w14:textId="77777777" w:rsidR="003F0E01" w:rsidRPr="003F0E01" w:rsidRDefault="003F0E01" w:rsidP="003F0E01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3F0E01">
        <w:rPr>
          <w:rFonts w:eastAsia="Calibri"/>
          <w:sz w:val="28"/>
          <w:szCs w:val="28"/>
          <w:lang w:eastAsia="en-US"/>
        </w:rPr>
        <w:t>2) срок устранения выявленного нарушения обязательных требований с указанием конкретной даты;</w:t>
      </w:r>
    </w:p>
    <w:p w14:paraId="57BFB771" w14:textId="77777777" w:rsidR="003F0E01" w:rsidRPr="003F0E01" w:rsidRDefault="003F0E01" w:rsidP="003F0E01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3F0E01">
        <w:rPr>
          <w:rFonts w:eastAsia="Calibri"/>
          <w:sz w:val="28"/>
          <w:szCs w:val="28"/>
          <w:lang w:eastAsia="en-US"/>
        </w:rPr>
        <w:t>3) перечень рекомендованных мероприятий по устранению выявленного нарушения обязательных требований;</w:t>
      </w:r>
    </w:p>
    <w:p w14:paraId="70ED4875" w14:textId="77777777" w:rsidR="003F0E01" w:rsidRPr="003F0E01" w:rsidRDefault="003F0E01" w:rsidP="003F0E01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3F0E01">
        <w:rPr>
          <w:rFonts w:eastAsia="Calibri"/>
          <w:sz w:val="28"/>
          <w:szCs w:val="28"/>
          <w:lang w:eastAsia="en-US"/>
        </w:rPr>
        <w:t>4) перечень рекомендуемых сведений, которые должны быть представл</w:t>
      </w:r>
      <w:r w:rsidRPr="003F0E01">
        <w:rPr>
          <w:rFonts w:eastAsia="Calibri"/>
          <w:sz w:val="28"/>
          <w:szCs w:val="28"/>
          <w:lang w:eastAsia="en-US"/>
        </w:rPr>
        <w:t>е</w:t>
      </w:r>
      <w:r w:rsidRPr="003F0E01">
        <w:rPr>
          <w:rFonts w:eastAsia="Calibri"/>
          <w:sz w:val="28"/>
          <w:szCs w:val="28"/>
          <w:lang w:eastAsia="en-US"/>
        </w:rPr>
        <w:t>ны в качестве подтверждения устранения выявленного нарушения обязател</w:t>
      </w:r>
      <w:r w:rsidRPr="003F0E01">
        <w:rPr>
          <w:rFonts w:eastAsia="Calibri"/>
          <w:sz w:val="28"/>
          <w:szCs w:val="28"/>
          <w:lang w:eastAsia="en-US"/>
        </w:rPr>
        <w:t>ь</w:t>
      </w:r>
      <w:r w:rsidRPr="003F0E01">
        <w:rPr>
          <w:rFonts w:eastAsia="Calibri"/>
          <w:sz w:val="28"/>
          <w:szCs w:val="28"/>
          <w:lang w:eastAsia="en-US"/>
        </w:rPr>
        <w:t>ных требований.</w:t>
      </w:r>
    </w:p>
    <w:p w14:paraId="46C8EDA7" w14:textId="77777777" w:rsidR="003F0E01" w:rsidRDefault="003F0E01" w:rsidP="003F0E01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3F0E01">
        <w:rPr>
          <w:rFonts w:eastAsia="Calibri"/>
          <w:sz w:val="28"/>
          <w:szCs w:val="28"/>
          <w:lang w:eastAsia="en-US"/>
        </w:rPr>
        <w:t>7.14. В случае</w:t>
      </w:r>
      <w:proofErr w:type="gramStart"/>
      <w:r w:rsidRPr="003F0E01">
        <w:rPr>
          <w:rFonts w:eastAsia="Calibri"/>
          <w:sz w:val="28"/>
          <w:szCs w:val="28"/>
          <w:lang w:eastAsia="en-US"/>
        </w:rPr>
        <w:t>,</w:t>
      </w:r>
      <w:proofErr w:type="gramEnd"/>
      <w:r w:rsidRPr="003F0E01">
        <w:rPr>
          <w:rFonts w:eastAsia="Calibri"/>
          <w:sz w:val="28"/>
          <w:szCs w:val="28"/>
          <w:lang w:eastAsia="en-US"/>
        </w:rPr>
        <w:t xml:space="preserve"> если контролируемое лицо является государственным или муниципальным учреждением, предписание об устранении выявленных нар</w:t>
      </w:r>
      <w:r w:rsidRPr="003F0E01">
        <w:rPr>
          <w:rFonts w:eastAsia="Calibri"/>
          <w:sz w:val="28"/>
          <w:szCs w:val="28"/>
          <w:lang w:eastAsia="en-US"/>
        </w:rPr>
        <w:t>у</w:t>
      </w:r>
      <w:r w:rsidRPr="003F0E01">
        <w:rPr>
          <w:rFonts w:eastAsia="Calibri"/>
          <w:sz w:val="28"/>
          <w:szCs w:val="28"/>
          <w:lang w:eastAsia="en-US"/>
        </w:rPr>
        <w:t>шений обязательных требований выдается контролируемому лицу и (или) направляется органу, осуществляющему функции и полномочия учредителя контролируемого лица. В случае выдачи предписания об устранении выявле</w:t>
      </w:r>
      <w:r w:rsidRPr="003F0E01">
        <w:rPr>
          <w:rFonts w:eastAsia="Calibri"/>
          <w:sz w:val="28"/>
          <w:szCs w:val="28"/>
          <w:lang w:eastAsia="en-US"/>
        </w:rPr>
        <w:t>н</w:t>
      </w:r>
      <w:r w:rsidRPr="003F0E01">
        <w:rPr>
          <w:rFonts w:eastAsia="Calibri"/>
          <w:sz w:val="28"/>
          <w:szCs w:val="28"/>
          <w:lang w:eastAsia="en-US"/>
        </w:rPr>
        <w:t>ных нарушений обязательных требований контролируемому лицу копия такого предписания направляется органу, осуществляющему функции и полномочия учредителя контролируемого лица.</w:t>
      </w:r>
    </w:p>
    <w:p w14:paraId="0D216A4C" w14:textId="2551EEA5" w:rsidR="003F0E01" w:rsidRPr="003F0E01" w:rsidRDefault="003F0E01" w:rsidP="003F0E01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3F0E01">
        <w:rPr>
          <w:rFonts w:eastAsia="Calibri"/>
          <w:sz w:val="28"/>
          <w:szCs w:val="28"/>
          <w:lang w:eastAsia="en-US"/>
        </w:rPr>
        <w:t>7.15. Контрольный орган может отменить предписание об устранении в</w:t>
      </w:r>
      <w:r w:rsidRPr="003F0E01">
        <w:rPr>
          <w:rFonts w:eastAsia="Calibri"/>
          <w:sz w:val="28"/>
          <w:szCs w:val="28"/>
          <w:lang w:eastAsia="en-US"/>
        </w:rPr>
        <w:t>ы</w:t>
      </w:r>
      <w:r w:rsidRPr="003F0E01">
        <w:rPr>
          <w:rFonts w:eastAsia="Calibri"/>
          <w:sz w:val="28"/>
          <w:szCs w:val="28"/>
          <w:lang w:eastAsia="en-US"/>
        </w:rPr>
        <w:t>явленных нарушений обязательных требований в случаях, установленных З</w:t>
      </w:r>
      <w:r w:rsidRPr="003F0E01">
        <w:rPr>
          <w:rFonts w:eastAsia="Calibri"/>
          <w:sz w:val="28"/>
          <w:szCs w:val="28"/>
          <w:lang w:eastAsia="en-US"/>
        </w:rPr>
        <w:t>а</w:t>
      </w:r>
      <w:r w:rsidRPr="003F0E01">
        <w:rPr>
          <w:rFonts w:eastAsia="Calibri"/>
          <w:sz w:val="28"/>
          <w:szCs w:val="28"/>
          <w:lang w:eastAsia="en-US"/>
        </w:rPr>
        <w:t>коном № 248-ФЗ.</w:t>
      </w:r>
    </w:p>
    <w:p w14:paraId="55F7AB4B" w14:textId="77777777" w:rsidR="003F0E01" w:rsidRPr="003F0E01" w:rsidRDefault="003F0E01" w:rsidP="003F0E01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3F0E01">
        <w:rPr>
          <w:rFonts w:eastAsia="Calibri"/>
          <w:sz w:val="28"/>
          <w:szCs w:val="28"/>
          <w:lang w:eastAsia="en-US"/>
        </w:rPr>
        <w:t>7.16. Контролируемое лицо, в отношении которого выявлены нарушения обязательных требований, вправе подать ходатайство о заключении с ко</w:t>
      </w:r>
      <w:r w:rsidRPr="003F0E01">
        <w:rPr>
          <w:rFonts w:eastAsia="Calibri"/>
          <w:sz w:val="28"/>
          <w:szCs w:val="28"/>
          <w:lang w:eastAsia="en-US"/>
        </w:rPr>
        <w:t>н</w:t>
      </w:r>
      <w:r w:rsidRPr="003F0E01">
        <w:rPr>
          <w:rFonts w:eastAsia="Calibri"/>
          <w:sz w:val="28"/>
          <w:szCs w:val="28"/>
          <w:lang w:eastAsia="en-US"/>
        </w:rPr>
        <w:t>трольным органом соглашения о надлежащем устранении выявленных наруш</w:t>
      </w:r>
      <w:r w:rsidRPr="003F0E01">
        <w:rPr>
          <w:rFonts w:eastAsia="Calibri"/>
          <w:sz w:val="28"/>
          <w:szCs w:val="28"/>
          <w:lang w:eastAsia="en-US"/>
        </w:rPr>
        <w:t>е</w:t>
      </w:r>
      <w:r w:rsidRPr="003F0E01">
        <w:rPr>
          <w:rFonts w:eastAsia="Calibri"/>
          <w:sz w:val="28"/>
          <w:szCs w:val="28"/>
          <w:lang w:eastAsia="en-US"/>
        </w:rPr>
        <w:t>ний обязательных требований (далее - соглашение).</w:t>
      </w:r>
    </w:p>
    <w:p w14:paraId="1973333E" w14:textId="77777777" w:rsidR="003F0E01" w:rsidRPr="003F0E01" w:rsidRDefault="003F0E01" w:rsidP="003F0E01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3F0E01">
        <w:rPr>
          <w:rFonts w:eastAsia="Calibri"/>
          <w:sz w:val="28"/>
          <w:szCs w:val="28"/>
          <w:lang w:eastAsia="en-US"/>
        </w:rPr>
        <w:t>7.17. Порядок заключения, изменения, продления, расторжения соглаш</w:t>
      </w:r>
      <w:r w:rsidRPr="003F0E01">
        <w:rPr>
          <w:rFonts w:eastAsia="Calibri"/>
          <w:sz w:val="28"/>
          <w:szCs w:val="28"/>
          <w:lang w:eastAsia="en-US"/>
        </w:rPr>
        <w:t>е</w:t>
      </w:r>
      <w:r w:rsidRPr="003F0E01">
        <w:rPr>
          <w:rFonts w:eastAsia="Calibri"/>
          <w:sz w:val="28"/>
          <w:szCs w:val="28"/>
          <w:lang w:eastAsia="en-US"/>
        </w:rPr>
        <w:t>ния, условия соглашения и критерии его расторжения, круг лиц, имеющих пр</w:t>
      </w:r>
      <w:r w:rsidRPr="003F0E01">
        <w:rPr>
          <w:rFonts w:eastAsia="Calibri"/>
          <w:sz w:val="28"/>
          <w:szCs w:val="28"/>
          <w:lang w:eastAsia="en-US"/>
        </w:rPr>
        <w:t>а</w:t>
      </w:r>
      <w:r w:rsidRPr="003F0E01">
        <w:rPr>
          <w:rFonts w:eastAsia="Calibri"/>
          <w:sz w:val="28"/>
          <w:szCs w:val="28"/>
          <w:lang w:eastAsia="en-US"/>
        </w:rPr>
        <w:t>во на заключение соглашения, определяется Правительством Российской Фед</w:t>
      </w:r>
      <w:r w:rsidRPr="003F0E01">
        <w:rPr>
          <w:rFonts w:eastAsia="Calibri"/>
          <w:sz w:val="28"/>
          <w:szCs w:val="28"/>
          <w:lang w:eastAsia="en-US"/>
        </w:rPr>
        <w:t>е</w:t>
      </w:r>
      <w:r w:rsidRPr="003F0E01">
        <w:rPr>
          <w:rFonts w:eastAsia="Calibri"/>
          <w:sz w:val="28"/>
          <w:szCs w:val="28"/>
          <w:lang w:eastAsia="en-US"/>
        </w:rPr>
        <w:t>рации.</w:t>
      </w:r>
    </w:p>
    <w:p w14:paraId="73818093" w14:textId="77777777" w:rsidR="003F0E01" w:rsidRPr="003F0E01" w:rsidRDefault="003F0E01" w:rsidP="003F0E01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3F0E01">
        <w:rPr>
          <w:rFonts w:eastAsia="Calibri"/>
          <w:sz w:val="28"/>
          <w:szCs w:val="28"/>
          <w:lang w:eastAsia="en-US"/>
        </w:rPr>
        <w:t xml:space="preserve">7.18. </w:t>
      </w:r>
      <w:proofErr w:type="gramStart"/>
      <w:r w:rsidRPr="003F0E01">
        <w:rPr>
          <w:rFonts w:eastAsia="Calibri"/>
          <w:sz w:val="28"/>
          <w:szCs w:val="28"/>
          <w:lang w:eastAsia="en-US"/>
        </w:rPr>
        <w:t>Соглашение заключается в целях соблюдения публичных интересов, прав граждан и организаций, осуществления деятельности социальных учр</w:t>
      </w:r>
      <w:r w:rsidRPr="003F0E01">
        <w:rPr>
          <w:rFonts w:eastAsia="Calibri"/>
          <w:sz w:val="28"/>
          <w:szCs w:val="28"/>
          <w:lang w:eastAsia="en-US"/>
        </w:rPr>
        <w:t>е</w:t>
      </w:r>
      <w:r w:rsidRPr="003F0E01">
        <w:rPr>
          <w:rFonts w:eastAsia="Calibri"/>
          <w:sz w:val="28"/>
          <w:szCs w:val="28"/>
          <w:lang w:eastAsia="en-US"/>
        </w:rPr>
        <w:t>ждений в случае, если устранение выявленных нарушений обязательных треб</w:t>
      </w:r>
      <w:r w:rsidRPr="003F0E01">
        <w:rPr>
          <w:rFonts w:eastAsia="Calibri"/>
          <w:sz w:val="28"/>
          <w:szCs w:val="28"/>
          <w:lang w:eastAsia="en-US"/>
        </w:rPr>
        <w:t>о</w:t>
      </w:r>
      <w:r w:rsidRPr="003F0E01">
        <w:rPr>
          <w:rFonts w:eastAsia="Calibri"/>
          <w:sz w:val="28"/>
          <w:szCs w:val="28"/>
          <w:lang w:eastAsia="en-US"/>
        </w:rPr>
        <w:t>ваний требует значительных временных и материальных затрат, капитальных вложений, включая затраты на строительство, реконструкцию или техническое перевооружение, приобретение машин, оборудования, инструментов, инвент</w:t>
      </w:r>
      <w:r w:rsidRPr="003F0E01">
        <w:rPr>
          <w:rFonts w:eastAsia="Calibri"/>
          <w:sz w:val="28"/>
          <w:szCs w:val="28"/>
          <w:lang w:eastAsia="en-US"/>
        </w:rPr>
        <w:t>а</w:t>
      </w:r>
      <w:r w:rsidRPr="003F0E01">
        <w:rPr>
          <w:rFonts w:eastAsia="Calibri"/>
          <w:sz w:val="28"/>
          <w:szCs w:val="28"/>
          <w:lang w:eastAsia="en-US"/>
        </w:rPr>
        <w:t>ря, выделения бюджетных средств бюджетным учреждениям, и в целях нед</w:t>
      </w:r>
      <w:r w:rsidRPr="003F0E01">
        <w:rPr>
          <w:rFonts w:eastAsia="Calibri"/>
          <w:sz w:val="28"/>
          <w:szCs w:val="28"/>
          <w:lang w:eastAsia="en-US"/>
        </w:rPr>
        <w:t>о</w:t>
      </w:r>
      <w:r w:rsidRPr="003F0E01">
        <w:rPr>
          <w:rFonts w:eastAsia="Calibri"/>
          <w:sz w:val="28"/>
          <w:szCs w:val="28"/>
          <w:lang w:eastAsia="en-US"/>
        </w:rPr>
        <w:t>пущения ситуаций массового сокращения работников, снижения выпуска пр</w:t>
      </w:r>
      <w:r w:rsidRPr="003F0E01">
        <w:rPr>
          <w:rFonts w:eastAsia="Calibri"/>
          <w:sz w:val="28"/>
          <w:szCs w:val="28"/>
          <w:lang w:eastAsia="en-US"/>
        </w:rPr>
        <w:t>о</w:t>
      </w:r>
      <w:r w:rsidRPr="003F0E01">
        <w:rPr>
          <w:rFonts w:eastAsia="Calibri"/>
          <w:sz w:val="28"/>
          <w:szCs w:val="28"/>
          <w:lang w:eastAsia="en-US"/>
        </w:rPr>
        <w:lastRenderedPageBreak/>
        <w:t>дукции</w:t>
      </w:r>
      <w:proofErr w:type="gramEnd"/>
      <w:r w:rsidRPr="003F0E01">
        <w:rPr>
          <w:rFonts w:eastAsia="Calibri"/>
          <w:sz w:val="28"/>
          <w:szCs w:val="28"/>
          <w:lang w:eastAsia="en-US"/>
        </w:rPr>
        <w:t>, товаров и услуг, имеющих стратегическое значение и социально-экономическую значимость.</w:t>
      </w:r>
    </w:p>
    <w:p w14:paraId="4A2E8A4D" w14:textId="77777777" w:rsidR="003F0E01" w:rsidRPr="003F0E01" w:rsidRDefault="003F0E01" w:rsidP="003F0E01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3F0E01">
        <w:rPr>
          <w:rFonts w:eastAsia="Calibri"/>
          <w:sz w:val="28"/>
          <w:szCs w:val="28"/>
          <w:lang w:eastAsia="en-US"/>
        </w:rPr>
        <w:t xml:space="preserve">7.19. </w:t>
      </w:r>
      <w:proofErr w:type="gramStart"/>
      <w:r w:rsidRPr="003F0E01">
        <w:rPr>
          <w:rFonts w:eastAsia="Calibri"/>
          <w:sz w:val="28"/>
          <w:szCs w:val="28"/>
          <w:lang w:eastAsia="en-US"/>
        </w:rPr>
        <w:t>В соответствии с соглашением контролируемое лицо или его учр</w:t>
      </w:r>
      <w:r w:rsidRPr="003F0E01">
        <w:rPr>
          <w:rFonts w:eastAsia="Calibri"/>
          <w:sz w:val="28"/>
          <w:szCs w:val="28"/>
          <w:lang w:eastAsia="en-US"/>
        </w:rPr>
        <w:t>е</w:t>
      </w:r>
      <w:r w:rsidRPr="003F0E01">
        <w:rPr>
          <w:rFonts w:eastAsia="Calibri"/>
          <w:sz w:val="28"/>
          <w:szCs w:val="28"/>
          <w:lang w:eastAsia="en-US"/>
        </w:rPr>
        <w:t>дитель (орган, осуществляющий функции и полномочия учредителя контрол</w:t>
      </w:r>
      <w:r w:rsidRPr="003F0E01">
        <w:rPr>
          <w:rFonts w:eastAsia="Calibri"/>
          <w:sz w:val="28"/>
          <w:szCs w:val="28"/>
          <w:lang w:eastAsia="en-US"/>
        </w:rPr>
        <w:t>и</w:t>
      </w:r>
      <w:r w:rsidRPr="003F0E01">
        <w:rPr>
          <w:rFonts w:eastAsia="Calibri"/>
          <w:sz w:val="28"/>
          <w:szCs w:val="28"/>
          <w:lang w:eastAsia="en-US"/>
        </w:rPr>
        <w:t>руемого лица) обязуется поэтапно выполнять мероприятия, направленные на устранение выявленных нарушений обязательных требований, выделить соо</w:t>
      </w:r>
      <w:r w:rsidRPr="003F0E01">
        <w:rPr>
          <w:rFonts w:eastAsia="Calibri"/>
          <w:sz w:val="28"/>
          <w:szCs w:val="28"/>
          <w:lang w:eastAsia="en-US"/>
        </w:rPr>
        <w:t>т</w:t>
      </w:r>
      <w:r w:rsidRPr="003F0E01">
        <w:rPr>
          <w:rFonts w:eastAsia="Calibri"/>
          <w:sz w:val="28"/>
          <w:szCs w:val="28"/>
          <w:lang w:eastAsia="en-US"/>
        </w:rPr>
        <w:t>ветствующие ресурсы, обеспечить ликвидацию негативных последствий выя</w:t>
      </w:r>
      <w:r w:rsidRPr="003F0E01">
        <w:rPr>
          <w:rFonts w:eastAsia="Calibri"/>
          <w:sz w:val="28"/>
          <w:szCs w:val="28"/>
          <w:lang w:eastAsia="en-US"/>
        </w:rPr>
        <w:t>в</w:t>
      </w:r>
      <w:r w:rsidRPr="003F0E01">
        <w:rPr>
          <w:rFonts w:eastAsia="Calibri"/>
          <w:sz w:val="28"/>
          <w:szCs w:val="28"/>
          <w:lang w:eastAsia="en-US"/>
        </w:rPr>
        <w:t>ленных нарушений обязательных требований в случае их наступления, обесп</w:t>
      </w:r>
      <w:r w:rsidRPr="003F0E01">
        <w:rPr>
          <w:rFonts w:eastAsia="Calibri"/>
          <w:sz w:val="28"/>
          <w:szCs w:val="28"/>
          <w:lang w:eastAsia="en-US"/>
        </w:rPr>
        <w:t>е</w:t>
      </w:r>
      <w:r w:rsidRPr="003F0E01">
        <w:rPr>
          <w:rFonts w:eastAsia="Calibri"/>
          <w:sz w:val="28"/>
          <w:szCs w:val="28"/>
          <w:lang w:eastAsia="en-US"/>
        </w:rPr>
        <w:t>чить допуск должностных лиц контрольного органа на объект контроля в целях оценки соответствия, а контрольный орган приостанавливает</w:t>
      </w:r>
      <w:proofErr w:type="gramEnd"/>
      <w:r w:rsidRPr="003F0E01">
        <w:rPr>
          <w:rFonts w:eastAsia="Calibri"/>
          <w:sz w:val="28"/>
          <w:szCs w:val="28"/>
          <w:lang w:eastAsia="en-US"/>
        </w:rPr>
        <w:t xml:space="preserve"> действие предп</w:t>
      </w:r>
      <w:r w:rsidRPr="003F0E01">
        <w:rPr>
          <w:rFonts w:eastAsia="Calibri"/>
          <w:sz w:val="28"/>
          <w:szCs w:val="28"/>
          <w:lang w:eastAsia="en-US"/>
        </w:rPr>
        <w:t>и</w:t>
      </w:r>
      <w:r w:rsidRPr="003F0E01">
        <w:rPr>
          <w:rFonts w:eastAsia="Calibri"/>
          <w:sz w:val="28"/>
          <w:szCs w:val="28"/>
          <w:lang w:eastAsia="en-US"/>
        </w:rPr>
        <w:t>сания об устранении выявленных нарушений обязательных требований, при этом осуществляя поэтапную оценку исполнения контролируемым лицом с</w:t>
      </w:r>
      <w:r w:rsidRPr="003F0E01">
        <w:rPr>
          <w:rFonts w:eastAsia="Calibri"/>
          <w:sz w:val="28"/>
          <w:szCs w:val="28"/>
          <w:lang w:eastAsia="en-US"/>
        </w:rPr>
        <w:t>о</w:t>
      </w:r>
      <w:r w:rsidRPr="003F0E01">
        <w:rPr>
          <w:rFonts w:eastAsia="Calibri"/>
          <w:sz w:val="28"/>
          <w:szCs w:val="28"/>
          <w:lang w:eastAsia="en-US"/>
        </w:rPr>
        <w:t>глашения.</w:t>
      </w:r>
    </w:p>
    <w:p w14:paraId="767C9266" w14:textId="77777777" w:rsidR="003F0E01" w:rsidRPr="003F0E01" w:rsidRDefault="003F0E01" w:rsidP="003F0E01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3F0E01">
        <w:rPr>
          <w:rFonts w:eastAsia="Calibri"/>
          <w:sz w:val="28"/>
          <w:szCs w:val="28"/>
          <w:lang w:eastAsia="en-US"/>
        </w:rPr>
        <w:t>7.20. Соглашение должно включать:</w:t>
      </w:r>
    </w:p>
    <w:p w14:paraId="24093882" w14:textId="77777777" w:rsidR="003F0E01" w:rsidRPr="003F0E01" w:rsidRDefault="003F0E01" w:rsidP="003F0E01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3F0E01">
        <w:rPr>
          <w:rFonts w:eastAsia="Calibri"/>
          <w:sz w:val="28"/>
          <w:szCs w:val="28"/>
          <w:lang w:eastAsia="en-US"/>
        </w:rPr>
        <w:t>1) перечень выявленных нарушений обязательных требований, подлеж</w:t>
      </w:r>
      <w:r w:rsidRPr="003F0E01">
        <w:rPr>
          <w:rFonts w:eastAsia="Calibri"/>
          <w:sz w:val="28"/>
          <w:szCs w:val="28"/>
          <w:lang w:eastAsia="en-US"/>
        </w:rPr>
        <w:t>а</w:t>
      </w:r>
      <w:r w:rsidRPr="003F0E01">
        <w:rPr>
          <w:rFonts w:eastAsia="Calibri"/>
          <w:sz w:val="28"/>
          <w:szCs w:val="28"/>
          <w:lang w:eastAsia="en-US"/>
        </w:rPr>
        <w:t>щих устранению контролируемым лицом;</w:t>
      </w:r>
    </w:p>
    <w:p w14:paraId="10C9AAF9" w14:textId="77777777" w:rsidR="003F0E01" w:rsidRPr="003F0E01" w:rsidRDefault="003F0E01" w:rsidP="003F0E01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3F0E01">
        <w:rPr>
          <w:rFonts w:eastAsia="Calibri"/>
          <w:sz w:val="28"/>
          <w:szCs w:val="28"/>
          <w:lang w:eastAsia="en-US"/>
        </w:rPr>
        <w:t>2) программу устранения выявленных нарушений обязательных требов</w:t>
      </w:r>
      <w:r w:rsidRPr="003F0E01">
        <w:rPr>
          <w:rFonts w:eastAsia="Calibri"/>
          <w:sz w:val="28"/>
          <w:szCs w:val="28"/>
          <w:lang w:eastAsia="en-US"/>
        </w:rPr>
        <w:t>а</w:t>
      </w:r>
      <w:r w:rsidRPr="003F0E01">
        <w:rPr>
          <w:rFonts w:eastAsia="Calibri"/>
          <w:sz w:val="28"/>
          <w:szCs w:val="28"/>
          <w:lang w:eastAsia="en-US"/>
        </w:rPr>
        <w:t>ний, включающую перечень мероприятий по оценке исполнения такой пр</w:t>
      </w:r>
      <w:r w:rsidRPr="003F0E01">
        <w:rPr>
          <w:rFonts w:eastAsia="Calibri"/>
          <w:sz w:val="28"/>
          <w:szCs w:val="28"/>
          <w:lang w:eastAsia="en-US"/>
        </w:rPr>
        <w:t>о</w:t>
      </w:r>
      <w:r w:rsidRPr="003F0E01">
        <w:rPr>
          <w:rFonts w:eastAsia="Calibri"/>
          <w:sz w:val="28"/>
          <w:szCs w:val="28"/>
          <w:lang w:eastAsia="en-US"/>
        </w:rPr>
        <w:t>граммы, а также документов и сведений, подлежащих направлению для оценки исполнения такой программы;</w:t>
      </w:r>
    </w:p>
    <w:p w14:paraId="160B1DF0" w14:textId="77777777" w:rsidR="003D3F8A" w:rsidRDefault="003F0E01" w:rsidP="003D3F8A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3F0E01">
        <w:rPr>
          <w:rFonts w:eastAsia="Calibri"/>
          <w:sz w:val="28"/>
          <w:szCs w:val="28"/>
          <w:lang w:eastAsia="en-US"/>
        </w:rPr>
        <w:t>3) срок исполнения соглашения.</w:t>
      </w:r>
    </w:p>
    <w:p w14:paraId="5F17D568" w14:textId="71835D4E" w:rsidR="003D3F8A" w:rsidRDefault="003D3F8A" w:rsidP="003D3F8A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3F0E01">
        <w:rPr>
          <w:rFonts w:eastAsia="Calibri"/>
          <w:sz w:val="28"/>
          <w:szCs w:val="28"/>
          <w:lang w:eastAsia="en-US"/>
        </w:rPr>
        <w:t>7.21. Соглашение подлежит согласованию с органами прокуратуры. П</w:t>
      </w:r>
      <w:r w:rsidRPr="003F0E01">
        <w:rPr>
          <w:rFonts w:eastAsia="Calibri"/>
          <w:sz w:val="28"/>
          <w:szCs w:val="28"/>
          <w:lang w:eastAsia="en-US"/>
        </w:rPr>
        <w:t>о</w:t>
      </w:r>
      <w:r w:rsidRPr="003F0E01">
        <w:rPr>
          <w:rFonts w:eastAsia="Calibri"/>
          <w:sz w:val="28"/>
          <w:szCs w:val="28"/>
          <w:lang w:eastAsia="en-US"/>
        </w:rPr>
        <w:t>рядок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3F0E01">
        <w:rPr>
          <w:rFonts w:eastAsia="Calibri"/>
          <w:sz w:val="28"/>
          <w:szCs w:val="28"/>
          <w:lang w:eastAsia="en-US"/>
        </w:rPr>
        <w:t xml:space="preserve">согласования органами прокуратуры соглашений устанавливается </w:t>
      </w:r>
      <w:proofErr w:type="spellStart"/>
      <w:r w:rsidRPr="003F0E01">
        <w:rPr>
          <w:rFonts w:eastAsia="Calibri"/>
          <w:sz w:val="28"/>
          <w:szCs w:val="28"/>
          <w:lang w:eastAsia="en-US"/>
        </w:rPr>
        <w:t>прика</w:t>
      </w:r>
      <w:proofErr w:type="spellEnd"/>
      <w:r>
        <w:rPr>
          <w:rFonts w:eastAsia="Calibri"/>
          <w:sz w:val="28"/>
          <w:szCs w:val="28"/>
          <w:lang w:eastAsia="en-US"/>
        </w:rPr>
        <w:t>-</w:t>
      </w:r>
    </w:p>
    <w:p w14:paraId="4DEE6748" w14:textId="2A88C471" w:rsidR="003F0E01" w:rsidRPr="003F0E01" w:rsidRDefault="003D3F8A" w:rsidP="003D3F8A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зом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</w:t>
      </w:r>
      <w:r w:rsidR="003F0E01" w:rsidRPr="003F0E01">
        <w:rPr>
          <w:rFonts w:eastAsia="Calibri"/>
          <w:sz w:val="28"/>
          <w:szCs w:val="28"/>
          <w:lang w:eastAsia="en-US"/>
        </w:rPr>
        <w:t>Генерального прокурора Российской Федерации.</w:t>
      </w:r>
    </w:p>
    <w:p w14:paraId="4DFD1F41" w14:textId="77777777" w:rsidR="003F0E01" w:rsidRPr="003F0E01" w:rsidRDefault="003F0E01" w:rsidP="003F0E01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3F0E01">
        <w:rPr>
          <w:rFonts w:eastAsia="Calibri"/>
          <w:sz w:val="28"/>
          <w:szCs w:val="28"/>
          <w:lang w:eastAsia="en-US"/>
        </w:rPr>
        <w:t>7.22. После заключения соглашения контрольный орган принимает реш</w:t>
      </w:r>
      <w:r w:rsidRPr="003F0E01">
        <w:rPr>
          <w:rFonts w:eastAsia="Calibri"/>
          <w:sz w:val="28"/>
          <w:szCs w:val="28"/>
          <w:lang w:eastAsia="en-US"/>
        </w:rPr>
        <w:t>е</w:t>
      </w:r>
      <w:r w:rsidRPr="003F0E01">
        <w:rPr>
          <w:rFonts w:eastAsia="Calibri"/>
          <w:sz w:val="28"/>
          <w:szCs w:val="28"/>
          <w:lang w:eastAsia="en-US"/>
        </w:rPr>
        <w:t>ние о приостановлении действия предписания об устранении выявленных нарушений обязательных требований в отношении контролируемого лица. В случае неисполнения контролируемым лицом соглашения контрольный орган принимает решение о возобновлении действия предписания об устранении в</w:t>
      </w:r>
      <w:r w:rsidRPr="003F0E01">
        <w:rPr>
          <w:rFonts w:eastAsia="Calibri"/>
          <w:sz w:val="28"/>
          <w:szCs w:val="28"/>
          <w:lang w:eastAsia="en-US"/>
        </w:rPr>
        <w:t>ы</w:t>
      </w:r>
      <w:r w:rsidRPr="003F0E01">
        <w:rPr>
          <w:rFonts w:eastAsia="Calibri"/>
          <w:sz w:val="28"/>
          <w:szCs w:val="28"/>
          <w:lang w:eastAsia="en-US"/>
        </w:rPr>
        <w:t>явленных нарушений обязательных требований. После исполнения контрол</w:t>
      </w:r>
      <w:r w:rsidRPr="003F0E01">
        <w:rPr>
          <w:rFonts w:eastAsia="Calibri"/>
          <w:sz w:val="28"/>
          <w:szCs w:val="28"/>
          <w:lang w:eastAsia="en-US"/>
        </w:rPr>
        <w:t>и</w:t>
      </w:r>
      <w:r w:rsidRPr="003F0E01">
        <w:rPr>
          <w:rFonts w:eastAsia="Calibri"/>
          <w:sz w:val="28"/>
          <w:szCs w:val="28"/>
          <w:lang w:eastAsia="en-US"/>
        </w:rPr>
        <w:t>руемым лицом соглашения контрольный орган принимает решение об отмене предписания об устранении выявленных нарушений обязательных требований.</w:t>
      </w:r>
    </w:p>
    <w:p w14:paraId="02A4E240" w14:textId="77777777" w:rsidR="003F0E01" w:rsidRPr="003F0E01" w:rsidRDefault="003F0E01" w:rsidP="003F0E01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3F0E01">
        <w:rPr>
          <w:rFonts w:eastAsia="Calibri"/>
          <w:sz w:val="28"/>
          <w:szCs w:val="28"/>
          <w:lang w:eastAsia="en-US"/>
        </w:rPr>
        <w:t xml:space="preserve">7.23. По истечении срока исполнения соглашения контрольный орган принимает решение о признании соглашения </w:t>
      </w:r>
      <w:proofErr w:type="gramStart"/>
      <w:r w:rsidRPr="003F0E01">
        <w:rPr>
          <w:rFonts w:eastAsia="Calibri"/>
          <w:sz w:val="28"/>
          <w:szCs w:val="28"/>
          <w:lang w:eastAsia="en-US"/>
        </w:rPr>
        <w:t>исполненным</w:t>
      </w:r>
      <w:proofErr w:type="gramEnd"/>
      <w:r w:rsidRPr="003F0E01">
        <w:rPr>
          <w:rFonts w:eastAsia="Calibri"/>
          <w:sz w:val="28"/>
          <w:szCs w:val="28"/>
          <w:lang w:eastAsia="en-US"/>
        </w:rPr>
        <w:t xml:space="preserve"> или неисполне</w:t>
      </w:r>
      <w:r w:rsidRPr="003F0E01">
        <w:rPr>
          <w:rFonts w:eastAsia="Calibri"/>
          <w:sz w:val="28"/>
          <w:szCs w:val="28"/>
          <w:lang w:eastAsia="en-US"/>
        </w:rPr>
        <w:t>н</w:t>
      </w:r>
      <w:r w:rsidRPr="003F0E01">
        <w:rPr>
          <w:rFonts w:eastAsia="Calibri"/>
          <w:sz w:val="28"/>
          <w:szCs w:val="28"/>
          <w:lang w:eastAsia="en-US"/>
        </w:rPr>
        <w:t>ным.</w:t>
      </w:r>
    </w:p>
    <w:p w14:paraId="0A88585E" w14:textId="77777777" w:rsidR="003F0E01" w:rsidRPr="003F0E01" w:rsidRDefault="003F0E01" w:rsidP="003F0E01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3F0E01">
        <w:rPr>
          <w:rFonts w:eastAsia="Calibri"/>
          <w:sz w:val="28"/>
          <w:szCs w:val="28"/>
          <w:lang w:eastAsia="en-US"/>
        </w:rPr>
        <w:t xml:space="preserve">7.24. </w:t>
      </w:r>
      <w:proofErr w:type="gramStart"/>
      <w:r w:rsidRPr="003F0E01">
        <w:rPr>
          <w:rFonts w:eastAsia="Calibri"/>
          <w:sz w:val="28"/>
          <w:szCs w:val="28"/>
          <w:lang w:eastAsia="en-US"/>
        </w:rPr>
        <w:t>Органы прокуратуры или контрольный орган, заключивший согл</w:t>
      </w:r>
      <w:r w:rsidRPr="003F0E01">
        <w:rPr>
          <w:rFonts w:eastAsia="Calibri"/>
          <w:sz w:val="28"/>
          <w:szCs w:val="28"/>
          <w:lang w:eastAsia="en-US"/>
        </w:rPr>
        <w:t>а</w:t>
      </w:r>
      <w:r w:rsidRPr="003F0E01">
        <w:rPr>
          <w:rFonts w:eastAsia="Calibri"/>
          <w:sz w:val="28"/>
          <w:szCs w:val="28"/>
          <w:lang w:eastAsia="en-US"/>
        </w:rPr>
        <w:t>шение, могут признать соглашение неисполненным до дня истечения срока его исполнения при наличии фактов, свидетельствующих, что контролируемое л</w:t>
      </w:r>
      <w:r w:rsidRPr="003F0E01">
        <w:rPr>
          <w:rFonts w:eastAsia="Calibri"/>
          <w:sz w:val="28"/>
          <w:szCs w:val="28"/>
          <w:lang w:eastAsia="en-US"/>
        </w:rPr>
        <w:t>и</w:t>
      </w:r>
      <w:r w:rsidRPr="003F0E01">
        <w:rPr>
          <w:rFonts w:eastAsia="Calibri"/>
          <w:sz w:val="28"/>
          <w:szCs w:val="28"/>
          <w:lang w:eastAsia="en-US"/>
        </w:rPr>
        <w:t>цо или его учредитель в случаях, установленных Правительством Российской Федерации, не предпринимает действия, направленные на исполнение согл</w:t>
      </w:r>
      <w:r w:rsidRPr="003F0E01">
        <w:rPr>
          <w:rFonts w:eastAsia="Calibri"/>
          <w:sz w:val="28"/>
          <w:szCs w:val="28"/>
          <w:lang w:eastAsia="en-US"/>
        </w:rPr>
        <w:t>а</w:t>
      </w:r>
      <w:r w:rsidRPr="003F0E01">
        <w:rPr>
          <w:rFonts w:eastAsia="Calibri"/>
          <w:sz w:val="28"/>
          <w:szCs w:val="28"/>
          <w:lang w:eastAsia="en-US"/>
        </w:rPr>
        <w:t>шения, в том числе в части реализации программы устранения выявленных нарушений обязательных требований, что может являться основанием для ра</w:t>
      </w:r>
      <w:r w:rsidRPr="003F0E01">
        <w:rPr>
          <w:rFonts w:eastAsia="Calibri"/>
          <w:sz w:val="28"/>
          <w:szCs w:val="28"/>
          <w:lang w:eastAsia="en-US"/>
        </w:rPr>
        <w:t>с</w:t>
      </w:r>
      <w:r w:rsidRPr="003F0E01">
        <w:rPr>
          <w:rFonts w:eastAsia="Calibri"/>
          <w:sz w:val="28"/>
          <w:szCs w:val="28"/>
          <w:lang w:eastAsia="en-US"/>
        </w:rPr>
        <w:t>торжения соглашения.</w:t>
      </w:r>
      <w:proofErr w:type="gramEnd"/>
    </w:p>
    <w:p w14:paraId="2BB2BA96" w14:textId="77777777" w:rsidR="003F0E01" w:rsidRPr="003F0E01" w:rsidRDefault="003F0E01" w:rsidP="003F0E01">
      <w:pPr>
        <w:overflowPunct/>
        <w:autoSpaceDE/>
        <w:autoSpaceDN/>
        <w:adjustRightInd/>
        <w:ind w:firstLine="709"/>
        <w:jc w:val="both"/>
        <w:textAlignment w:val="auto"/>
        <w:rPr>
          <w:rFonts w:ascii="Calibri" w:eastAsia="Calibri" w:hAnsi="Calibri"/>
          <w:sz w:val="22"/>
          <w:szCs w:val="22"/>
          <w:lang w:eastAsia="en-US"/>
        </w:rPr>
      </w:pPr>
      <w:r w:rsidRPr="003F0E01">
        <w:rPr>
          <w:rFonts w:eastAsia="Calibri"/>
          <w:sz w:val="28"/>
          <w:szCs w:val="28"/>
          <w:lang w:eastAsia="en-US"/>
        </w:rPr>
        <w:lastRenderedPageBreak/>
        <w:t>7.25. Контролируемое лицо не имеет права отказаться от исполнения с</w:t>
      </w:r>
      <w:r w:rsidRPr="003F0E01">
        <w:rPr>
          <w:rFonts w:eastAsia="Calibri"/>
          <w:sz w:val="28"/>
          <w:szCs w:val="28"/>
          <w:lang w:eastAsia="en-US"/>
        </w:rPr>
        <w:t>о</w:t>
      </w:r>
      <w:r w:rsidRPr="003F0E01">
        <w:rPr>
          <w:rFonts w:eastAsia="Calibri"/>
          <w:sz w:val="28"/>
          <w:szCs w:val="28"/>
          <w:lang w:eastAsia="en-US"/>
        </w:rPr>
        <w:t>глашения в одностороннем порядке. Контролируемое лицо, с которым растор</w:t>
      </w:r>
      <w:r w:rsidRPr="003F0E01">
        <w:rPr>
          <w:rFonts w:eastAsia="Calibri"/>
          <w:sz w:val="28"/>
          <w:szCs w:val="28"/>
          <w:lang w:eastAsia="en-US"/>
        </w:rPr>
        <w:t>г</w:t>
      </w:r>
      <w:r w:rsidRPr="003F0E01">
        <w:rPr>
          <w:rFonts w:eastAsia="Calibri"/>
          <w:sz w:val="28"/>
          <w:szCs w:val="28"/>
          <w:lang w:eastAsia="en-US"/>
        </w:rPr>
        <w:t>нуто соглашение, вправе подать ходатайство о заключении с контрольным о</w:t>
      </w:r>
      <w:r w:rsidRPr="003F0E01">
        <w:rPr>
          <w:rFonts w:eastAsia="Calibri"/>
          <w:sz w:val="28"/>
          <w:szCs w:val="28"/>
          <w:lang w:eastAsia="en-US"/>
        </w:rPr>
        <w:t>р</w:t>
      </w:r>
      <w:r w:rsidRPr="003F0E01">
        <w:rPr>
          <w:rFonts w:eastAsia="Calibri"/>
          <w:sz w:val="28"/>
          <w:szCs w:val="28"/>
          <w:lang w:eastAsia="en-US"/>
        </w:rPr>
        <w:t>ганом нового соглашения не ранее чем через пять лет с момента расторжения соглашения.</w:t>
      </w:r>
    </w:p>
    <w:p w14:paraId="5A6A164D" w14:textId="77777777" w:rsidR="0054129A" w:rsidRDefault="0054129A" w:rsidP="004626EB">
      <w:pPr>
        <w:tabs>
          <w:tab w:val="left" w:pos="9923"/>
        </w:tabs>
        <w:suppressAutoHyphens/>
        <w:overflowPunct/>
        <w:adjustRightInd/>
        <w:jc w:val="center"/>
        <w:textAlignment w:val="auto"/>
        <w:rPr>
          <w:sz w:val="28"/>
          <w:szCs w:val="28"/>
          <w:lang w:eastAsia="en-US"/>
        </w:rPr>
      </w:pPr>
    </w:p>
    <w:p w14:paraId="1F6F03D7" w14:textId="623EE5E8" w:rsidR="009D65D7" w:rsidRPr="002A4FC3" w:rsidRDefault="009D65D7" w:rsidP="004626EB">
      <w:pPr>
        <w:tabs>
          <w:tab w:val="left" w:pos="9923"/>
        </w:tabs>
        <w:suppressAutoHyphens/>
        <w:overflowPunct/>
        <w:adjustRightInd/>
        <w:jc w:val="center"/>
        <w:textAlignment w:val="auto"/>
        <w:rPr>
          <w:sz w:val="28"/>
          <w:szCs w:val="28"/>
          <w:lang w:eastAsia="en-US"/>
        </w:rPr>
      </w:pPr>
      <w:r w:rsidRPr="002A4FC3">
        <w:rPr>
          <w:sz w:val="28"/>
          <w:szCs w:val="28"/>
          <w:lang w:eastAsia="en-US"/>
        </w:rPr>
        <w:t xml:space="preserve">8. Досудебный порядок обжалования решений </w:t>
      </w:r>
    </w:p>
    <w:p w14:paraId="0E620AA4" w14:textId="77777777" w:rsidR="004626EB" w:rsidRDefault="009D65D7" w:rsidP="004626EB">
      <w:pPr>
        <w:tabs>
          <w:tab w:val="left" w:pos="9923"/>
        </w:tabs>
        <w:suppressAutoHyphens/>
        <w:overflowPunct/>
        <w:adjustRightInd/>
        <w:jc w:val="center"/>
        <w:textAlignment w:val="auto"/>
        <w:rPr>
          <w:sz w:val="28"/>
          <w:szCs w:val="28"/>
          <w:lang w:eastAsia="en-US"/>
        </w:rPr>
      </w:pPr>
      <w:r w:rsidRPr="002A4FC3">
        <w:rPr>
          <w:sz w:val="28"/>
          <w:szCs w:val="28"/>
          <w:lang w:eastAsia="en-US"/>
        </w:rPr>
        <w:t xml:space="preserve">и действий (бездействия) должностных лиц, уполномоченных </w:t>
      </w:r>
    </w:p>
    <w:p w14:paraId="00F3249A" w14:textId="26EDDDC8" w:rsidR="009D65D7" w:rsidRDefault="009D65D7" w:rsidP="004626EB">
      <w:pPr>
        <w:tabs>
          <w:tab w:val="left" w:pos="9923"/>
        </w:tabs>
        <w:suppressAutoHyphens/>
        <w:overflowPunct/>
        <w:adjustRightInd/>
        <w:jc w:val="center"/>
        <w:textAlignment w:val="auto"/>
        <w:rPr>
          <w:sz w:val="28"/>
          <w:szCs w:val="28"/>
          <w:lang w:eastAsia="en-US"/>
        </w:rPr>
      </w:pPr>
      <w:r w:rsidRPr="002A4FC3">
        <w:rPr>
          <w:sz w:val="28"/>
          <w:szCs w:val="28"/>
          <w:lang w:eastAsia="en-US"/>
        </w:rPr>
        <w:t>осуществлять муниципальный контроль</w:t>
      </w:r>
    </w:p>
    <w:p w14:paraId="2CE0D18C" w14:textId="77777777" w:rsidR="0014261D" w:rsidRPr="002A4FC3" w:rsidRDefault="0014261D" w:rsidP="004626EB">
      <w:pPr>
        <w:tabs>
          <w:tab w:val="left" w:pos="9923"/>
        </w:tabs>
        <w:suppressAutoHyphens/>
        <w:overflowPunct/>
        <w:adjustRightInd/>
        <w:jc w:val="center"/>
        <w:textAlignment w:val="auto"/>
        <w:rPr>
          <w:sz w:val="28"/>
          <w:szCs w:val="28"/>
          <w:lang w:eastAsia="en-US"/>
        </w:rPr>
      </w:pPr>
    </w:p>
    <w:p w14:paraId="6F634925" w14:textId="77777777" w:rsidR="003F0E01" w:rsidRPr="003F0E01" w:rsidRDefault="003F0E01" w:rsidP="003F0E01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3F0E01">
        <w:rPr>
          <w:rFonts w:eastAsia="Calibri"/>
          <w:sz w:val="28"/>
          <w:szCs w:val="28"/>
          <w:lang w:eastAsia="en-US"/>
        </w:rPr>
        <w:t>8.1. Решения и действия (бездействие) должностных лиц, уполномоче</w:t>
      </w:r>
      <w:r w:rsidRPr="003F0E01">
        <w:rPr>
          <w:rFonts w:eastAsia="Calibri"/>
          <w:sz w:val="28"/>
          <w:szCs w:val="28"/>
          <w:lang w:eastAsia="en-US"/>
        </w:rPr>
        <w:t>н</w:t>
      </w:r>
      <w:r w:rsidRPr="003F0E01">
        <w:rPr>
          <w:rFonts w:eastAsia="Calibri"/>
          <w:sz w:val="28"/>
          <w:szCs w:val="28"/>
          <w:lang w:eastAsia="en-US"/>
        </w:rPr>
        <w:t>ных осуществлять муниципальный контроль, могут быть обжалованы в поря</w:t>
      </w:r>
      <w:r w:rsidRPr="003F0E01">
        <w:rPr>
          <w:rFonts w:eastAsia="Calibri"/>
          <w:sz w:val="28"/>
          <w:szCs w:val="28"/>
          <w:lang w:eastAsia="en-US"/>
        </w:rPr>
        <w:t>д</w:t>
      </w:r>
      <w:r w:rsidRPr="003F0E01">
        <w:rPr>
          <w:rFonts w:eastAsia="Calibri"/>
          <w:sz w:val="28"/>
          <w:szCs w:val="28"/>
          <w:lang w:eastAsia="en-US"/>
        </w:rPr>
        <w:t>ке, установленном главой 9 Закона № 248-ФЗ.</w:t>
      </w:r>
    </w:p>
    <w:p w14:paraId="4EF9F91E" w14:textId="77777777" w:rsidR="003F0E01" w:rsidRPr="003F0E01" w:rsidRDefault="003F0E01" w:rsidP="003F0E01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3F0E01">
        <w:rPr>
          <w:rFonts w:eastAsia="Calibri"/>
          <w:sz w:val="28"/>
          <w:szCs w:val="28"/>
          <w:lang w:eastAsia="en-US"/>
        </w:rPr>
        <w:t>8.2. Контролируемые лица, права и законные интересы которых, по их мнению, были непосредственно нарушены в рамках осуществления муниц</w:t>
      </w:r>
      <w:r w:rsidRPr="003F0E01">
        <w:rPr>
          <w:rFonts w:eastAsia="Calibri"/>
          <w:sz w:val="28"/>
          <w:szCs w:val="28"/>
          <w:lang w:eastAsia="en-US"/>
        </w:rPr>
        <w:t>и</w:t>
      </w:r>
      <w:r w:rsidRPr="003F0E01">
        <w:rPr>
          <w:rFonts w:eastAsia="Calibri"/>
          <w:sz w:val="28"/>
          <w:szCs w:val="28"/>
          <w:lang w:eastAsia="en-US"/>
        </w:rPr>
        <w:t>пального контроля, имеют право на досудебное обжалование:</w:t>
      </w:r>
    </w:p>
    <w:p w14:paraId="66D6C44B" w14:textId="77777777" w:rsidR="003F0E01" w:rsidRPr="003F0E01" w:rsidRDefault="003F0E01" w:rsidP="003F0E01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3F0E01">
        <w:rPr>
          <w:rFonts w:eastAsia="Calibri"/>
          <w:sz w:val="28"/>
          <w:szCs w:val="28"/>
          <w:lang w:eastAsia="en-US"/>
        </w:rPr>
        <w:t>1) решений о проведении контрольных мероприятий и обязательных профилактических визитов;</w:t>
      </w:r>
    </w:p>
    <w:p w14:paraId="58356DA0" w14:textId="77777777" w:rsidR="003F0E01" w:rsidRPr="003F0E01" w:rsidRDefault="003F0E01" w:rsidP="003F0E01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3F0E01">
        <w:rPr>
          <w:rFonts w:eastAsia="Calibri"/>
          <w:sz w:val="28"/>
          <w:szCs w:val="28"/>
          <w:lang w:eastAsia="en-US"/>
        </w:rPr>
        <w:t>2) актов контрольных мероприятий и обязательных профилактических визитов, предписаний об устранении выявленных нарушений;</w:t>
      </w:r>
    </w:p>
    <w:p w14:paraId="14BB810C" w14:textId="77777777" w:rsidR="003F0E01" w:rsidRPr="003F0E01" w:rsidRDefault="003F0E01" w:rsidP="003F0E01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3F0E01">
        <w:rPr>
          <w:rFonts w:eastAsia="Calibri"/>
          <w:sz w:val="28"/>
          <w:szCs w:val="28"/>
          <w:lang w:eastAsia="en-US"/>
        </w:rPr>
        <w:t>3) действий (бездействия) должностных лиц Контрольного органа в ра</w:t>
      </w:r>
      <w:r w:rsidRPr="003F0E01">
        <w:rPr>
          <w:rFonts w:eastAsia="Calibri"/>
          <w:sz w:val="28"/>
          <w:szCs w:val="28"/>
          <w:lang w:eastAsia="en-US"/>
        </w:rPr>
        <w:t>м</w:t>
      </w:r>
      <w:r w:rsidRPr="003F0E01">
        <w:rPr>
          <w:rFonts w:eastAsia="Calibri"/>
          <w:sz w:val="28"/>
          <w:szCs w:val="28"/>
          <w:lang w:eastAsia="en-US"/>
        </w:rPr>
        <w:t>ках контрольных мероприятий и обязательных профилактических визитов;</w:t>
      </w:r>
    </w:p>
    <w:p w14:paraId="78526EBD" w14:textId="77777777" w:rsidR="003F0E01" w:rsidRPr="003F0E01" w:rsidRDefault="003F0E01" w:rsidP="003F0E01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3F0E01">
        <w:rPr>
          <w:rFonts w:eastAsia="Calibri"/>
          <w:sz w:val="28"/>
          <w:szCs w:val="28"/>
          <w:lang w:eastAsia="en-US"/>
        </w:rPr>
        <w:t>4) решений об отнесении объектов контроля к соответствующей катег</w:t>
      </w:r>
      <w:r w:rsidRPr="003F0E01">
        <w:rPr>
          <w:rFonts w:eastAsia="Calibri"/>
          <w:sz w:val="28"/>
          <w:szCs w:val="28"/>
          <w:lang w:eastAsia="en-US"/>
        </w:rPr>
        <w:t>о</w:t>
      </w:r>
      <w:r w:rsidRPr="003F0E01">
        <w:rPr>
          <w:rFonts w:eastAsia="Calibri"/>
          <w:sz w:val="28"/>
          <w:szCs w:val="28"/>
          <w:lang w:eastAsia="en-US"/>
        </w:rPr>
        <w:t>рии риска;</w:t>
      </w:r>
    </w:p>
    <w:p w14:paraId="0D6F5082" w14:textId="77777777" w:rsidR="003F0E01" w:rsidRPr="003F0E01" w:rsidRDefault="003F0E01" w:rsidP="003F0E01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3F0E01">
        <w:rPr>
          <w:rFonts w:eastAsia="Calibri"/>
          <w:sz w:val="28"/>
          <w:szCs w:val="28"/>
          <w:lang w:eastAsia="en-US"/>
        </w:rPr>
        <w:t>5) решений об отказе в проведении профилактических визитов по заявл</w:t>
      </w:r>
      <w:r w:rsidRPr="003F0E01">
        <w:rPr>
          <w:rFonts w:eastAsia="Calibri"/>
          <w:sz w:val="28"/>
          <w:szCs w:val="28"/>
          <w:lang w:eastAsia="en-US"/>
        </w:rPr>
        <w:t>е</w:t>
      </w:r>
      <w:r w:rsidRPr="003F0E01">
        <w:rPr>
          <w:rFonts w:eastAsia="Calibri"/>
          <w:sz w:val="28"/>
          <w:szCs w:val="28"/>
          <w:lang w:eastAsia="en-US"/>
        </w:rPr>
        <w:t>ниям контролируемых лиц;</w:t>
      </w:r>
    </w:p>
    <w:p w14:paraId="02704AD8" w14:textId="24FEDEEE" w:rsidR="003F0E01" w:rsidRPr="003F0E01" w:rsidRDefault="003F0E01" w:rsidP="003F0E01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3F0E01">
        <w:rPr>
          <w:rFonts w:eastAsia="Calibri"/>
          <w:sz w:val="28"/>
          <w:szCs w:val="28"/>
          <w:lang w:eastAsia="en-US"/>
        </w:rPr>
        <w:t>6) иных решений, принимаемых Контрольным органом по итогам проф</w:t>
      </w:r>
      <w:r w:rsidRPr="003F0E01">
        <w:rPr>
          <w:rFonts w:eastAsia="Calibri"/>
          <w:sz w:val="28"/>
          <w:szCs w:val="28"/>
          <w:lang w:eastAsia="en-US"/>
        </w:rPr>
        <w:t>и</w:t>
      </w:r>
      <w:r w:rsidRPr="003F0E01">
        <w:rPr>
          <w:rFonts w:eastAsia="Calibri"/>
          <w:sz w:val="28"/>
          <w:szCs w:val="28"/>
          <w:lang w:eastAsia="en-US"/>
        </w:rPr>
        <w:t xml:space="preserve">лактических и (или) контрольных мероприятий, предусмотренных Законом </w:t>
      </w:r>
      <w:r w:rsidR="00D9300D">
        <w:rPr>
          <w:rFonts w:eastAsia="Calibri"/>
          <w:sz w:val="28"/>
          <w:szCs w:val="28"/>
          <w:lang w:eastAsia="en-US"/>
        </w:rPr>
        <w:t xml:space="preserve">    </w:t>
      </w:r>
      <w:r w:rsidRPr="003F0E01">
        <w:rPr>
          <w:rFonts w:eastAsia="Calibri"/>
          <w:sz w:val="28"/>
          <w:szCs w:val="28"/>
          <w:lang w:eastAsia="en-US"/>
        </w:rPr>
        <w:t>№ 248-ФЗ, в отношении контролируемых лиц или объектов контроля.</w:t>
      </w:r>
    </w:p>
    <w:p w14:paraId="28F3FC1D" w14:textId="77777777" w:rsidR="003F0E01" w:rsidRPr="003F0E01" w:rsidRDefault="003F0E01" w:rsidP="003F0E01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3F0E01">
        <w:rPr>
          <w:rFonts w:eastAsia="Calibri"/>
          <w:sz w:val="28"/>
          <w:szCs w:val="28"/>
          <w:lang w:eastAsia="en-US"/>
        </w:rPr>
        <w:t>8.3. Жалоба подается контролируемым лицом в Администрацию в эле</w:t>
      </w:r>
      <w:r w:rsidRPr="003F0E01">
        <w:rPr>
          <w:rFonts w:eastAsia="Calibri"/>
          <w:sz w:val="28"/>
          <w:szCs w:val="28"/>
          <w:lang w:eastAsia="en-US"/>
        </w:rPr>
        <w:t>к</w:t>
      </w:r>
      <w:r w:rsidRPr="003F0E01">
        <w:rPr>
          <w:rFonts w:eastAsia="Calibri"/>
          <w:sz w:val="28"/>
          <w:szCs w:val="28"/>
          <w:lang w:eastAsia="en-US"/>
        </w:rPr>
        <w:t>тронном виде с использованием единого портала государственных и муниц</w:t>
      </w:r>
      <w:r w:rsidRPr="003F0E01">
        <w:rPr>
          <w:rFonts w:eastAsia="Calibri"/>
          <w:sz w:val="28"/>
          <w:szCs w:val="28"/>
          <w:lang w:eastAsia="en-US"/>
        </w:rPr>
        <w:t>и</w:t>
      </w:r>
      <w:r w:rsidRPr="003F0E01">
        <w:rPr>
          <w:rFonts w:eastAsia="Calibri"/>
          <w:sz w:val="28"/>
          <w:szCs w:val="28"/>
          <w:lang w:eastAsia="en-US"/>
        </w:rPr>
        <w:t>пальных услуг и (или) регионального портала государственных и муниципал</w:t>
      </w:r>
      <w:r w:rsidRPr="003F0E01">
        <w:rPr>
          <w:rFonts w:eastAsia="Calibri"/>
          <w:sz w:val="28"/>
          <w:szCs w:val="28"/>
          <w:lang w:eastAsia="en-US"/>
        </w:rPr>
        <w:t>ь</w:t>
      </w:r>
      <w:r w:rsidRPr="003F0E01">
        <w:rPr>
          <w:rFonts w:eastAsia="Calibri"/>
          <w:sz w:val="28"/>
          <w:szCs w:val="28"/>
          <w:lang w:eastAsia="en-US"/>
        </w:rPr>
        <w:t>ных услуг. При подаче жалобы гражданином она должна быть подписана пр</w:t>
      </w:r>
      <w:r w:rsidRPr="003F0E01">
        <w:rPr>
          <w:rFonts w:eastAsia="Calibri"/>
          <w:sz w:val="28"/>
          <w:szCs w:val="28"/>
          <w:lang w:eastAsia="en-US"/>
        </w:rPr>
        <w:t>о</w:t>
      </w:r>
      <w:r w:rsidRPr="003F0E01">
        <w:rPr>
          <w:rFonts w:eastAsia="Calibri"/>
          <w:sz w:val="28"/>
          <w:szCs w:val="28"/>
          <w:lang w:eastAsia="en-US"/>
        </w:rPr>
        <w:t>стой электронной подписью либо усиленной квалифицированной электронной подписью. При подаче жалобы организацией она должна быть подписана ус</w:t>
      </w:r>
      <w:r w:rsidRPr="003F0E01">
        <w:rPr>
          <w:rFonts w:eastAsia="Calibri"/>
          <w:sz w:val="28"/>
          <w:szCs w:val="28"/>
          <w:lang w:eastAsia="en-US"/>
        </w:rPr>
        <w:t>и</w:t>
      </w:r>
      <w:r w:rsidRPr="003F0E01">
        <w:rPr>
          <w:rFonts w:eastAsia="Calibri"/>
          <w:sz w:val="28"/>
          <w:szCs w:val="28"/>
          <w:lang w:eastAsia="en-US"/>
        </w:rPr>
        <w:t>ленной квалифицированной электронной подписью.</w:t>
      </w:r>
    </w:p>
    <w:p w14:paraId="7A5C1EBC" w14:textId="77777777" w:rsidR="0014261D" w:rsidRDefault="003F0E01" w:rsidP="003F0E01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3F0E01">
        <w:rPr>
          <w:rFonts w:eastAsia="Calibri"/>
          <w:sz w:val="28"/>
          <w:szCs w:val="28"/>
          <w:lang w:eastAsia="en-US"/>
        </w:rPr>
        <w:t>Жалоба, содержащая сведения и документы, составляющие госуда</w:t>
      </w:r>
      <w:r w:rsidRPr="003F0E01">
        <w:rPr>
          <w:rFonts w:eastAsia="Calibri"/>
          <w:sz w:val="28"/>
          <w:szCs w:val="28"/>
          <w:lang w:eastAsia="en-US"/>
        </w:rPr>
        <w:t>р</w:t>
      </w:r>
      <w:r w:rsidRPr="003F0E01">
        <w:rPr>
          <w:rFonts w:eastAsia="Calibri"/>
          <w:sz w:val="28"/>
          <w:szCs w:val="28"/>
          <w:lang w:eastAsia="en-US"/>
        </w:rPr>
        <w:t>ственную или иную охраняемую законом тайну, подается контролируемым л</w:t>
      </w:r>
      <w:r w:rsidRPr="003F0E01">
        <w:rPr>
          <w:rFonts w:eastAsia="Calibri"/>
          <w:sz w:val="28"/>
          <w:szCs w:val="28"/>
          <w:lang w:eastAsia="en-US"/>
        </w:rPr>
        <w:t>и</w:t>
      </w:r>
      <w:r w:rsidRPr="003F0E01">
        <w:rPr>
          <w:rFonts w:eastAsia="Calibri"/>
          <w:sz w:val="28"/>
          <w:szCs w:val="28"/>
          <w:lang w:eastAsia="en-US"/>
        </w:rPr>
        <w:t>цом в Администрацию без использования единого портала государственных и муниципальных услуг и (или) регионального портала государственных и мун</w:t>
      </w:r>
      <w:r w:rsidRPr="003F0E01">
        <w:rPr>
          <w:rFonts w:eastAsia="Calibri"/>
          <w:sz w:val="28"/>
          <w:szCs w:val="28"/>
          <w:lang w:eastAsia="en-US"/>
        </w:rPr>
        <w:t>и</w:t>
      </w:r>
      <w:r w:rsidRPr="003F0E01">
        <w:rPr>
          <w:rFonts w:eastAsia="Calibri"/>
          <w:sz w:val="28"/>
          <w:szCs w:val="28"/>
          <w:lang w:eastAsia="en-US"/>
        </w:rPr>
        <w:t>ципальных услуг с учетом требований законодательства Российской Федерации о государственной и иной охраняемой законом тайне.</w:t>
      </w:r>
    </w:p>
    <w:p w14:paraId="4801ECF7" w14:textId="3B141C3E" w:rsidR="003F0E01" w:rsidRPr="003F0E01" w:rsidRDefault="003F0E01" w:rsidP="003F0E01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3F0E01">
        <w:rPr>
          <w:rFonts w:eastAsia="Calibri"/>
          <w:sz w:val="28"/>
          <w:szCs w:val="28"/>
          <w:lang w:eastAsia="en-US"/>
        </w:rPr>
        <w:lastRenderedPageBreak/>
        <w:t>8.4. Жалоба на решение Контрольного органа, действия (бездействие) его должностных лиц рассматр</w:t>
      </w:r>
      <w:r w:rsidRPr="003F0E01">
        <w:rPr>
          <w:rFonts w:eastAsia="Calibri"/>
          <w:sz w:val="28"/>
          <w:szCs w:val="28"/>
          <w:lang w:eastAsia="en-US"/>
        </w:rPr>
        <w:t>и</w:t>
      </w:r>
      <w:r w:rsidRPr="003F0E01">
        <w:rPr>
          <w:rFonts w:eastAsia="Calibri"/>
          <w:sz w:val="28"/>
          <w:szCs w:val="28"/>
          <w:lang w:eastAsia="en-US"/>
        </w:rPr>
        <w:t>вается уполномоченными должностными лицами Контрольного органа.</w:t>
      </w:r>
    </w:p>
    <w:p w14:paraId="0CECADBB" w14:textId="77777777" w:rsidR="003F0E01" w:rsidRPr="003F0E01" w:rsidRDefault="003F0E01" w:rsidP="003F0E01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3F0E01">
        <w:rPr>
          <w:rFonts w:eastAsia="Calibri"/>
          <w:sz w:val="28"/>
          <w:szCs w:val="28"/>
          <w:lang w:eastAsia="en-US"/>
        </w:rPr>
        <w:t>8.5. Жалоба на решение Контрольного органа, действия (бездействие) его должностных лиц может быть подана в течение 30 календарных дней со дня, когда контролируемое лицо узнало или должно было узнать о нарушении своих прав.</w:t>
      </w:r>
    </w:p>
    <w:p w14:paraId="6ED184EB" w14:textId="77777777" w:rsidR="003F0E01" w:rsidRPr="003F0E01" w:rsidRDefault="003F0E01" w:rsidP="003F0E01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3F0E01">
        <w:rPr>
          <w:rFonts w:eastAsia="Calibri"/>
          <w:sz w:val="28"/>
          <w:szCs w:val="28"/>
          <w:lang w:eastAsia="en-US"/>
        </w:rPr>
        <w:t>Жалоба на предписание Контрольного органа может быть подана в теч</w:t>
      </w:r>
      <w:r w:rsidRPr="003F0E01">
        <w:rPr>
          <w:rFonts w:eastAsia="Calibri"/>
          <w:sz w:val="28"/>
          <w:szCs w:val="28"/>
          <w:lang w:eastAsia="en-US"/>
        </w:rPr>
        <w:t>е</w:t>
      </w:r>
      <w:r w:rsidRPr="003F0E01">
        <w:rPr>
          <w:rFonts w:eastAsia="Calibri"/>
          <w:sz w:val="28"/>
          <w:szCs w:val="28"/>
          <w:lang w:eastAsia="en-US"/>
        </w:rPr>
        <w:t>ние десяти рабочих дней с момента получения контролируемым лицом предп</w:t>
      </w:r>
      <w:r w:rsidRPr="003F0E01">
        <w:rPr>
          <w:rFonts w:eastAsia="Calibri"/>
          <w:sz w:val="28"/>
          <w:szCs w:val="28"/>
          <w:lang w:eastAsia="en-US"/>
        </w:rPr>
        <w:t>и</w:t>
      </w:r>
      <w:r w:rsidRPr="003F0E01">
        <w:rPr>
          <w:rFonts w:eastAsia="Calibri"/>
          <w:sz w:val="28"/>
          <w:szCs w:val="28"/>
          <w:lang w:eastAsia="en-US"/>
        </w:rPr>
        <w:t>сания.</w:t>
      </w:r>
    </w:p>
    <w:p w14:paraId="76E52F18" w14:textId="77777777" w:rsidR="003F0E01" w:rsidRPr="003F0E01" w:rsidRDefault="003F0E01" w:rsidP="003F0E01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3F0E01">
        <w:rPr>
          <w:rFonts w:eastAsia="Calibri"/>
          <w:sz w:val="28"/>
          <w:szCs w:val="28"/>
          <w:lang w:eastAsia="en-US"/>
        </w:rPr>
        <w:t>В случае пропуска по уважительной причине срока подачи жалобы этот срок по ходатайству лица, подающего жалобу, может быть восстановлен упо</w:t>
      </w:r>
      <w:r w:rsidRPr="003F0E01">
        <w:rPr>
          <w:rFonts w:eastAsia="Calibri"/>
          <w:sz w:val="28"/>
          <w:szCs w:val="28"/>
          <w:lang w:eastAsia="en-US"/>
        </w:rPr>
        <w:t>л</w:t>
      </w:r>
      <w:r w:rsidRPr="003F0E01">
        <w:rPr>
          <w:rFonts w:eastAsia="Calibri"/>
          <w:sz w:val="28"/>
          <w:szCs w:val="28"/>
          <w:lang w:eastAsia="en-US"/>
        </w:rPr>
        <w:t>номоченным органом.</w:t>
      </w:r>
    </w:p>
    <w:p w14:paraId="514C9225" w14:textId="77777777" w:rsidR="003F0E01" w:rsidRPr="003F0E01" w:rsidRDefault="003F0E01" w:rsidP="003F0E01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3F0E01">
        <w:rPr>
          <w:rFonts w:eastAsia="Calibri"/>
          <w:sz w:val="28"/>
          <w:szCs w:val="28"/>
          <w:lang w:eastAsia="en-US"/>
        </w:rPr>
        <w:t>Лицо, подавшее жалобу, до принятия решения по жалобе может отозвать ее. При этом повторное направление жалобы по тем же основаниям не допуск</w:t>
      </w:r>
      <w:r w:rsidRPr="003F0E01">
        <w:rPr>
          <w:rFonts w:eastAsia="Calibri"/>
          <w:sz w:val="28"/>
          <w:szCs w:val="28"/>
          <w:lang w:eastAsia="en-US"/>
        </w:rPr>
        <w:t>а</w:t>
      </w:r>
      <w:r w:rsidRPr="003F0E01">
        <w:rPr>
          <w:rFonts w:eastAsia="Calibri"/>
          <w:sz w:val="28"/>
          <w:szCs w:val="28"/>
          <w:lang w:eastAsia="en-US"/>
        </w:rPr>
        <w:t>ется.</w:t>
      </w:r>
    </w:p>
    <w:p w14:paraId="018F7AF9" w14:textId="77777777" w:rsidR="003F0E01" w:rsidRPr="003F0E01" w:rsidRDefault="003F0E01" w:rsidP="003F0E01">
      <w:pPr>
        <w:overflowPunct/>
        <w:autoSpaceDE/>
        <w:autoSpaceDN/>
        <w:adjustRightInd/>
        <w:ind w:firstLine="709"/>
        <w:jc w:val="both"/>
        <w:textAlignment w:val="auto"/>
        <w:rPr>
          <w:rFonts w:ascii="Calibri" w:eastAsia="Calibri" w:hAnsi="Calibri"/>
          <w:sz w:val="22"/>
          <w:szCs w:val="22"/>
          <w:lang w:eastAsia="en-US"/>
        </w:rPr>
      </w:pPr>
      <w:r w:rsidRPr="003F0E01">
        <w:rPr>
          <w:rFonts w:eastAsia="Calibri"/>
          <w:sz w:val="28"/>
          <w:szCs w:val="28"/>
          <w:lang w:eastAsia="en-US"/>
        </w:rPr>
        <w:t>8.6. Жалоба на решение Контрольного органа, действия (бездействие) его должностных лиц рассматривается в порядке и в сроки, установленные статьей 43 Закона № 248-ФЗ.</w:t>
      </w:r>
    </w:p>
    <w:p w14:paraId="1E7D9518" w14:textId="77777777" w:rsidR="003211F2" w:rsidRDefault="003211F2" w:rsidP="00CB48A9">
      <w:pPr>
        <w:tabs>
          <w:tab w:val="left" w:pos="9923"/>
        </w:tabs>
        <w:suppressAutoHyphens/>
        <w:overflowPunct/>
        <w:adjustRightInd/>
        <w:ind w:firstLine="709"/>
        <w:jc w:val="center"/>
        <w:textAlignment w:val="auto"/>
        <w:rPr>
          <w:sz w:val="28"/>
          <w:szCs w:val="28"/>
          <w:lang w:eastAsia="en-US"/>
        </w:rPr>
      </w:pPr>
    </w:p>
    <w:p w14:paraId="5BE4FBEA" w14:textId="77777777" w:rsidR="003D3F8A" w:rsidRDefault="003D3F8A" w:rsidP="00CB48A9">
      <w:pPr>
        <w:tabs>
          <w:tab w:val="left" w:pos="9923"/>
        </w:tabs>
        <w:suppressAutoHyphens/>
        <w:overflowPunct/>
        <w:adjustRightInd/>
        <w:ind w:firstLine="709"/>
        <w:jc w:val="center"/>
        <w:textAlignment w:val="auto"/>
        <w:rPr>
          <w:sz w:val="28"/>
          <w:szCs w:val="28"/>
          <w:lang w:eastAsia="en-US"/>
        </w:rPr>
      </w:pPr>
    </w:p>
    <w:p w14:paraId="7AA12A2E" w14:textId="77777777" w:rsidR="003D3F8A" w:rsidRDefault="003D3F8A" w:rsidP="00CB48A9">
      <w:pPr>
        <w:tabs>
          <w:tab w:val="left" w:pos="9923"/>
        </w:tabs>
        <w:suppressAutoHyphens/>
        <w:overflowPunct/>
        <w:adjustRightInd/>
        <w:ind w:firstLine="709"/>
        <w:jc w:val="center"/>
        <w:textAlignment w:val="auto"/>
        <w:rPr>
          <w:sz w:val="28"/>
          <w:szCs w:val="28"/>
          <w:lang w:eastAsia="en-US"/>
        </w:rPr>
      </w:pPr>
    </w:p>
    <w:p w14:paraId="2FFCDE36" w14:textId="4C1D522E" w:rsidR="006D7478" w:rsidRPr="002A4FC3" w:rsidRDefault="003211F2" w:rsidP="00CB48A9">
      <w:pPr>
        <w:tabs>
          <w:tab w:val="left" w:pos="9923"/>
        </w:tabs>
        <w:suppressAutoHyphens/>
        <w:overflowPunct/>
        <w:adjustRightInd/>
        <w:jc w:val="both"/>
        <w:textAlignment w:val="auto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З</w:t>
      </w:r>
      <w:r w:rsidR="00ED4FB9" w:rsidRPr="002A4FC3">
        <w:rPr>
          <w:sz w:val="28"/>
          <w:szCs w:val="28"/>
          <w:lang w:eastAsia="en-US"/>
        </w:rPr>
        <w:t>аместитель главы</w:t>
      </w:r>
    </w:p>
    <w:p w14:paraId="12E57764" w14:textId="77777777" w:rsidR="00ED4FB9" w:rsidRPr="002A4FC3" w:rsidRDefault="00ED4FB9" w:rsidP="00CB48A9">
      <w:pPr>
        <w:tabs>
          <w:tab w:val="left" w:pos="9923"/>
        </w:tabs>
        <w:suppressAutoHyphens/>
        <w:overflowPunct/>
        <w:adjustRightInd/>
        <w:jc w:val="both"/>
        <w:textAlignment w:val="auto"/>
        <w:rPr>
          <w:sz w:val="28"/>
          <w:szCs w:val="28"/>
          <w:lang w:eastAsia="en-US"/>
        </w:rPr>
      </w:pPr>
      <w:r w:rsidRPr="002A4FC3">
        <w:rPr>
          <w:sz w:val="28"/>
          <w:szCs w:val="28"/>
          <w:lang w:eastAsia="en-US"/>
        </w:rPr>
        <w:t>муниципального образования</w:t>
      </w:r>
    </w:p>
    <w:p w14:paraId="0821EC88" w14:textId="77777777" w:rsidR="00ED4FB9" w:rsidRPr="002A4FC3" w:rsidRDefault="00ED4FB9" w:rsidP="00CB48A9">
      <w:pPr>
        <w:tabs>
          <w:tab w:val="left" w:pos="9923"/>
        </w:tabs>
        <w:suppressAutoHyphens/>
        <w:overflowPunct/>
        <w:adjustRightInd/>
        <w:jc w:val="both"/>
        <w:textAlignment w:val="auto"/>
        <w:rPr>
          <w:sz w:val="28"/>
          <w:szCs w:val="28"/>
          <w:lang w:eastAsia="en-US"/>
        </w:rPr>
      </w:pPr>
      <w:r w:rsidRPr="002A4FC3">
        <w:rPr>
          <w:sz w:val="28"/>
          <w:szCs w:val="28"/>
          <w:lang w:eastAsia="en-US"/>
        </w:rPr>
        <w:t xml:space="preserve">Щербиновский муниципальный район </w:t>
      </w:r>
    </w:p>
    <w:p w14:paraId="305802D5" w14:textId="2DA645ED" w:rsidR="009F2A6F" w:rsidRDefault="00ED4FB9" w:rsidP="00CB48A9">
      <w:pPr>
        <w:tabs>
          <w:tab w:val="left" w:pos="9923"/>
        </w:tabs>
        <w:suppressAutoHyphens/>
        <w:overflowPunct/>
        <w:adjustRightInd/>
        <w:jc w:val="both"/>
        <w:textAlignment w:val="auto"/>
        <w:rPr>
          <w:sz w:val="28"/>
          <w:szCs w:val="28"/>
          <w:lang w:eastAsia="en-US"/>
        </w:rPr>
      </w:pPr>
      <w:r w:rsidRPr="002A4FC3">
        <w:rPr>
          <w:sz w:val="28"/>
          <w:szCs w:val="28"/>
          <w:lang w:eastAsia="en-US"/>
        </w:rPr>
        <w:t xml:space="preserve">Краснодарского края            </w:t>
      </w:r>
      <w:r w:rsidR="009F2A6F">
        <w:rPr>
          <w:sz w:val="28"/>
          <w:szCs w:val="28"/>
          <w:lang w:eastAsia="en-US"/>
        </w:rPr>
        <w:t xml:space="preserve">                                                                 Д.Н. Агашков</w:t>
      </w:r>
    </w:p>
    <w:p w14:paraId="0C3E781D" w14:textId="77777777" w:rsidR="009F2A6F" w:rsidRDefault="009F2A6F" w:rsidP="00CB48A9">
      <w:pPr>
        <w:tabs>
          <w:tab w:val="left" w:pos="9923"/>
        </w:tabs>
        <w:suppressAutoHyphens/>
        <w:overflowPunct/>
        <w:adjustRightInd/>
        <w:jc w:val="both"/>
        <w:textAlignment w:val="auto"/>
        <w:rPr>
          <w:sz w:val="28"/>
          <w:szCs w:val="28"/>
          <w:lang w:eastAsia="en-US"/>
        </w:rPr>
      </w:pPr>
    </w:p>
    <w:p w14:paraId="5392AD14" w14:textId="77777777" w:rsidR="009F2A6F" w:rsidRDefault="009F2A6F" w:rsidP="00CB48A9">
      <w:pPr>
        <w:tabs>
          <w:tab w:val="left" w:pos="9923"/>
        </w:tabs>
        <w:suppressAutoHyphens/>
        <w:overflowPunct/>
        <w:adjustRightInd/>
        <w:jc w:val="both"/>
        <w:textAlignment w:val="auto"/>
        <w:rPr>
          <w:sz w:val="28"/>
          <w:szCs w:val="28"/>
          <w:lang w:eastAsia="en-US"/>
        </w:rPr>
      </w:pPr>
    </w:p>
    <w:p w14:paraId="3D06A91D" w14:textId="77777777" w:rsidR="009F2A6F" w:rsidRDefault="009F2A6F" w:rsidP="00CB48A9">
      <w:pPr>
        <w:tabs>
          <w:tab w:val="left" w:pos="9923"/>
        </w:tabs>
        <w:suppressAutoHyphens/>
        <w:overflowPunct/>
        <w:adjustRightInd/>
        <w:jc w:val="both"/>
        <w:textAlignment w:val="auto"/>
        <w:rPr>
          <w:sz w:val="28"/>
          <w:szCs w:val="28"/>
          <w:lang w:eastAsia="en-US"/>
        </w:rPr>
      </w:pPr>
    </w:p>
    <w:p w14:paraId="43929700" w14:textId="77777777" w:rsidR="009F2A6F" w:rsidRDefault="009F2A6F" w:rsidP="00CB48A9">
      <w:pPr>
        <w:tabs>
          <w:tab w:val="left" w:pos="9923"/>
        </w:tabs>
        <w:suppressAutoHyphens/>
        <w:overflowPunct/>
        <w:adjustRightInd/>
        <w:jc w:val="both"/>
        <w:textAlignment w:val="auto"/>
        <w:rPr>
          <w:sz w:val="28"/>
          <w:szCs w:val="28"/>
          <w:lang w:eastAsia="en-US"/>
        </w:rPr>
      </w:pPr>
    </w:p>
    <w:p w14:paraId="69B7B031" w14:textId="77777777" w:rsidR="009F2A6F" w:rsidRDefault="009F2A6F" w:rsidP="00CB48A9">
      <w:pPr>
        <w:tabs>
          <w:tab w:val="left" w:pos="9923"/>
        </w:tabs>
        <w:suppressAutoHyphens/>
        <w:overflowPunct/>
        <w:adjustRightInd/>
        <w:jc w:val="both"/>
        <w:textAlignment w:val="auto"/>
        <w:rPr>
          <w:sz w:val="28"/>
          <w:szCs w:val="28"/>
          <w:lang w:eastAsia="en-US"/>
        </w:rPr>
      </w:pPr>
    </w:p>
    <w:p w14:paraId="46EF35CC" w14:textId="77777777" w:rsidR="009F2A6F" w:rsidRDefault="009F2A6F" w:rsidP="00CB48A9">
      <w:pPr>
        <w:tabs>
          <w:tab w:val="left" w:pos="9923"/>
        </w:tabs>
        <w:suppressAutoHyphens/>
        <w:overflowPunct/>
        <w:adjustRightInd/>
        <w:jc w:val="both"/>
        <w:textAlignment w:val="auto"/>
        <w:rPr>
          <w:sz w:val="28"/>
          <w:szCs w:val="28"/>
          <w:lang w:eastAsia="en-US"/>
        </w:rPr>
      </w:pPr>
    </w:p>
    <w:p w14:paraId="61EF9F76" w14:textId="77777777" w:rsidR="009F2A6F" w:rsidRDefault="009F2A6F" w:rsidP="00CB48A9">
      <w:pPr>
        <w:tabs>
          <w:tab w:val="left" w:pos="9923"/>
        </w:tabs>
        <w:suppressAutoHyphens/>
        <w:overflowPunct/>
        <w:adjustRightInd/>
        <w:jc w:val="both"/>
        <w:textAlignment w:val="auto"/>
        <w:rPr>
          <w:sz w:val="28"/>
          <w:szCs w:val="28"/>
          <w:lang w:eastAsia="en-US"/>
        </w:rPr>
      </w:pPr>
    </w:p>
    <w:p w14:paraId="40C54F3A" w14:textId="77777777" w:rsidR="009F2A6F" w:rsidRDefault="009F2A6F" w:rsidP="00CB48A9">
      <w:pPr>
        <w:tabs>
          <w:tab w:val="left" w:pos="9923"/>
        </w:tabs>
        <w:suppressAutoHyphens/>
        <w:overflowPunct/>
        <w:adjustRightInd/>
        <w:jc w:val="both"/>
        <w:textAlignment w:val="auto"/>
        <w:rPr>
          <w:sz w:val="28"/>
          <w:szCs w:val="28"/>
          <w:lang w:eastAsia="en-US"/>
        </w:rPr>
      </w:pPr>
      <w:bookmarkStart w:id="0" w:name="_GoBack"/>
      <w:bookmarkEnd w:id="0"/>
    </w:p>
    <w:p w14:paraId="6C7D4A58" w14:textId="77777777" w:rsidR="009F2A6F" w:rsidRDefault="009F2A6F" w:rsidP="00CB48A9">
      <w:pPr>
        <w:tabs>
          <w:tab w:val="left" w:pos="9923"/>
        </w:tabs>
        <w:suppressAutoHyphens/>
        <w:overflowPunct/>
        <w:adjustRightInd/>
        <w:jc w:val="both"/>
        <w:textAlignment w:val="auto"/>
        <w:rPr>
          <w:sz w:val="28"/>
          <w:szCs w:val="28"/>
          <w:lang w:eastAsia="en-US"/>
        </w:rPr>
      </w:pPr>
    </w:p>
    <w:p w14:paraId="1D9A0FDA" w14:textId="77777777" w:rsidR="009F2A6F" w:rsidRDefault="009F2A6F" w:rsidP="00CB48A9">
      <w:pPr>
        <w:tabs>
          <w:tab w:val="left" w:pos="9923"/>
        </w:tabs>
        <w:suppressAutoHyphens/>
        <w:overflowPunct/>
        <w:adjustRightInd/>
        <w:jc w:val="both"/>
        <w:textAlignment w:val="auto"/>
        <w:rPr>
          <w:sz w:val="28"/>
          <w:szCs w:val="28"/>
          <w:lang w:eastAsia="en-US"/>
        </w:rPr>
      </w:pPr>
    </w:p>
    <w:p w14:paraId="3A5ED7AA" w14:textId="77777777" w:rsidR="009F2A6F" w:rsidRDefault="009F2A6F" w:rsidP="00CB48A9">
      <w:pPr>
        <w:tabs>
          <w:tab w:val="left" w:pos="9923"/>
        </w:tabs>
        <w:suppressAutoHyphens/>
        <w:overflowPunct/>
        <w:adjustRightInd/>
        <w:jc w:val="both"/>
        <w:textAlignment w:val="auto"/>
        <w:rPr>
          <w:sz w:val="28"/>
          <w:szCs w:val="28"/>
          <w:lang w:eastAsia="en-US"/>
        </w:rPr>
      </w:pPr>
    </w:p>
    <w:p w14:paraId="63847ACF" w14:textId="77777777" w:rsidR="009F2A6F" w:rsidRDefault="009F2A6F" w:rsidP="00CB48A9">
      <w:pPr>
        <w:tabs>
          <w:tab w:val="left" w:pos="9923"/>
        </w:tabs>
        <w:suppressAutoHyphens/>
        <w:overflowPunct/>
        <w:adjustRightInd/>
        <w:jc w:val="both"/>
        <w:textAlignment w:val="auto"/>
        <w:rPr>
          <w:sz w:val="28"/>
          <w:szCs w:val="28"/>
          <w:lang w:eastAsia="en-US"/>
        </w:rPr>
      </w:pPr>
    </w:p>
    <w:p w14:paraId="6C68402C" w14:textId="77777777" w:rsidR="009F2A6F" w:rsidRDefault="009F2A6F" w:rsidP="00CB48A9">
      <w:pPr>
        <w:tabs>
          <w:tab w:val="left" w:pos="9923"/>
        </w:tabs>
        <w:suppressAutoHyphens/>
        <w:overflowPunct/>
        <w:adjustRightInd/>
        <w:jc w:val="both"/>
        <w:textAlignment w:val="auto"/>
        <w:rPr>
          <w:sz w:val="28"/>
          <w:szCs w:val="28"/>
          <w:lang w:eastAsia="en-US"/>
        </w:rPr>
      </w:pPr>
    </w:p>
    <w:p w14:paraId="7672C42E" w14:textId="77777777" w:rsidR="009F2A6F" w:rsidRDefault="009F2A6F" w:rsidP="00CB48A9">
      <w:pPr>
        <w:tabs>
          <w:tab w:val="left" w:pos="9923"/>
        </w:tabs>
        <w:suppressAutoHyphens/>
        <w:overflowPunct/>
        <w:adjustRightInd/>
        <w:jc w:val="both"/>
        <w:textAlignment w:val="auto"/>
        <w:rPr>
          <w:sz w:val="28"/>
          <w:szCs w:val="28"/>
          <w:lang w:eastAsia="en-US"/>
        </w:rPr>
      </w:pPr>
    </w:p>
    <w:p w14:paraId="2BDCFDA4" w14:textId="77777777" w:rsidR="009F2A6F" w:rsidRDefault="009F2A6F" w:rsidP="00CB48A9">
      <w:pPr>
        <w:tabs>
          <w:tab w:val="left" w:pos="9923"/>
        </w:tabs>
        <w:suppressAutoHyphens/>
        <w:overflowPunct/>
        <w:adjustRightInd/>
        <w:jc w:val="both"/>
        <w:textAlignment w:val="auto"/>
        <w:rPr>
          <w:sz w:val="28"/>
          <w:szCs w:val="28"/>
          <w:lang w:eastAsia="en-US"/>
        </w:rPr>
      </w:pPr>
    </w:p>
    <w:p w14:paraId="57FB49D4" w14:textId="77777777" w:rsidR="009F2A6F" w:rsidRDefault="009F2A6F" w:rsidP="00CB48A9">
      <w:pPr>
        <w:tabs>
          <w:tab w:val="left" w:pos="9923"/>
        </w:tabs>
        <w:suppressAutoHyphens/>
        <w:overflowPunct/>
        <w:adjustRightInd/>
        <w:jc w:val="both"/>
        <w:textAlignment w:val="auto"/>
        <w:rPr>
          <w:sz w:val="28"/>
          <w:szCs w:val="28"/>
          <w:lang w:eastAsia="en-US"/>
        </w:rPr>
      </w:pPr>
    </w:p>
    <w:p w14:paraId="5E4C2E45" w14:textId="77777777" w:rsidR="009F2A6F" w:rsidRDefault="009F2A6F" w:rsidP="00CB48A9">
      <w:pPr>
        <w:tabs>
          <w:tab w:val="left" w:pos="9923"/>
        </w:tabs>
        <w:suppressAutoHyphens/>
        <w:overflowPunct/>
        <w:adjustRightInd/>
        <w:jc w:val="both"/>
        <w:textAlignment w:val="auto"/>
        <w:rPr>
          <w:sz w:val="28"/>
          <w:szCs w:val="28"/>
          <w:lang w:eastAsia="en-US"/>
        </w:rPr>
      </w:pPr>
    </w:p>
    <w:p w14:paraId="2B97E841" w14:textId="77777777" w:rsidR="009F2A6F" w:rsidRDefault="009F2A6F" w:rsidP="00CB48A9">
      <w:pPr>
        <w:tabs>
          <w:tab w:val="left" w:pos="9923"/>
        </w:tabs>
        <w:suppressAutoHyphens/>
        <w:overflowPunct/>
        <w:adjustRightInd/>
        <w:jc w:val="both"/>
        <w:textAlignment w:val="auto"/>
        <w:rPr>
          <w:sz w:val="28"/>
          <w:szCs w:val="28"/>
          <w:lang w:eastAsia="en-US"/>
        </w:rPr>
      </w:pPr>
    </w:p>
    <w:p w14:paraId="7DB5E19F" w14:textId="77777777" w:rsidR="009F2A6F" w:rsidRDefault="009F2A6F" w:rsidP="00CB48A9">
      <w:pPr>
        <w:tabs>
          <w:tab w:val="left" w:pos="9923"/>
        </w:tabs>
        <w:suppressAutoHyphens/>
        <w:overflowPunct/>
        <w:adjustRightInd/>
        <w:jc w:val="both"/>
        <w:textAlignment w:val="auto"/>
        <w:rPr>
          <w:sz w:val="28"/>
          <w:szCs w:val="28"/>
          <w:lang w:eastAsia="en-US"/>
        </w:rPr>
      </w:pPr>
    </w:p>
    <w:p w14:paraId="459D9310" w14:textId="77777777" w:rsidR="009F2A6F" w:rsidRDefault="009F2A6F" w:rsidP="00CB48A9">
      <w:pPr>
        <w:tabs>
          <w:tab w:val="left" w:pos="9923"/>
        </w:tabs>
        <w:suppressAutoHyphens/>
        <w:overflowPunct/>
        <w:adjustRightInd/>
        <w:jc w:val="both"/>
        <w:textAlignment w:val="auto"/>
        <w:rPr>
          <w:sz w:val="28"/>
          <w:szCs w:val="28"/>
          <w:lang w:eastAsia="en-US"/>
        </w:rPr>
      </w:pPr>
    </w:p>
    <w:p w14:paraId="491FA1DB" w14:textId="77777777" w:rsidR="009F2A6F" w:rsidRDefault="009F2A6F" w:rsidP="00CB48A9">
      <w:pPr>
        <w:tabs>
          <w:tab w:val="left" w:pos="9923"/>
        </w:tabs>
        <w:suppressAutoHyphens/>
        <w:overflowPunct/>
        <w:adjustRightInd/>
        <w:jc w:val="both"/>
        <w:textAlignment w:val="auto"/>
        <w:rPr>
          <w:sz w:val="28"/>
          <w:szCs w:val="28"/>
          <w:lang w:eastAsia="en-US"/>
        </w:rPr>
      </w:pPr>
    </w:p>
    <w:p w14:paraId="5D912E9D" w14:textId="77777777" w:rsidR="009F2A6F" w:rsidRDefault="009F2A6F" w:rsidP="00CB48A9">
      <w:pPr>
        <w:tabs>
          <w:tab w:val="left" w:pos="9923"/>
        </w:tabs>
        <w:suppressAutoHyphens/>
        <w:overflowPunct/>
        <w:adjustRightInd/>
        <w:jc w:val="both"/>
        <w:textAlignment w:val="auto"/>
        <w:rPr>
          <w:sz w:val="28"/>
          <w:szCs w:val="28"/>
          <w:lang w:eastAsia="en-US"/>
        </w:rPr>
      </w:pPr>
    </w:p>
    <w:p w14:paraId="25B637FF" w14:textId="77777777" w:rsidR="009F2A6F" w:rsidRDefault="009F2A6F" w:rsidP="00CB48A9">
      <w:pPr>
        <w:tabs>
          <w:tab w:val="left" w:pos="9923"/>
        </w:tabs>
        <w:suppressAutoHyphens/>
        <w:overflowPunct/>
        <w:adjustRightInd/>
        <w:jc w:val="both"/>
        <w:textAlignment w:val="auto"/>
        <w:rPr>
          <w:sz w:val="28"/>
          <w:szCs w:val="28"/>
          <w:lang w:eastAsia="en-US"/>
        </w:rPr>
      </w:pPr>
    </w:p>
    <w:p w14:paraId="55C2219F" w14:textId="3762B66C" w:rsidR="009F2A6F" w:rsidRDefault="003211F2" w:rsidP="00CB48A9">
      <w:pPr>
        <w:tabs>
          <w:tab w:val="left" w:pos="9923"/>
        </w:tabs>
        <w:suppressAutoHyphens/>
        <w:overflowPunct/>
        <w:adjustRightInd/>
        <w:jc w:val="both"/>
        <w:textAlignment w:val="auto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              </w:t>
      </w:r>
    </w:p>
    <w:p w14:paraId="1BE67F09" w14:textId="60FD2799" w:rsidR="003211F2" w:rsidRDefault="003211F2" w:rsidP="00CB48A9">
      <w:pPr>
        <w:tabs>
          <w:tab w:val="left" w:pos="9923"/>
        </w:tabs>
        <w:suppressAutoHyphens/>
        <w:overflowPunct/>
        <w:adjustRightInd/>
        <w:jc w:val="both"/>
        <w:textAlignment w:val="auto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                               </w:t>
      </w:r>
    </w:p>
    <w:p w14:paraId="5ED56472" w14:textId="77777777" w:rsidR="009F2A6F" w:rsidRDefault="009F2A6F" w:rsidP="00CB48A9">
      <w:pPr>
        <w:tabs>
          <w:tab w:val="left" w:pos="9923"/>
        </w:tabs>
        <w:suppressAutoHyphens/>
        <w:overflowPunct/>
        <w:adjustRightInd/>
        <w:jc w:val="both"/>
        <w:textAlignment w:val="auto"/>
        <w:rPr>
          <w:sz w:val="28"/>
          <w:szCs w:val="28"/>
          <w:lang w:eastAsia="en-US"/>
        </w:rPr>
      </w:pPr>
    </w:p>
    <w:p w14:paraId="3B7B50F7" w14:textId="77777777" w:rsidR="009F2A6F" w:rsidRDefault="009F2A6F" w:rsidP="00CB48A9">
      <w:pPr>
        <w:tabs>
          <w:tab w:val="left" w:pos="9923"/>
        </w:tabs>
        <w:suppressAutoHyphens/>
        <w:overflowPunct/>
        <w:adjustRightInd/>
        <w:jc w:val="both"/>
        <w:textAlignment w:val="auto"/>
        <w:rPr>
          <w:sz w:val="28"/>
          <w:szCs w:val="28"/>
          <w:lang w:eastAsia="en-US"/>
        </w:rPr>
      </w:pPr>
    </w:p>
    <w:p w14:paraId="04DDEE9F" w14:textId="77777777" w:rsidR="009F2A6F" w:rsidRDefault="009F2A6F" w:rsidP="00CB48A9">
      <w:pPr>
        <w:tabs>
          <w:tab w:val="left" w:pos="9923"/>
        </w:tabs>
        <w:suppressAutoHyphens/>
        <w:overflowPunct/>
        <w:adjustRightInd/>
        <w:jc w:val="both"/>
        <w:textAlignment w:val="auto"/>
        <w:rPr>
          <w:sz w:val="28"/>
          <w:szCs w:val="28"/>
          <w:lang w:eastAsia="en-US"/>
        </w:rPr>
      </w:pPr>
    </w:p>
    <w:p w14:paraId="511809E6" w14:textId="77777777" w:rsidR="009F2A6F" w:rsidRDefault="009F2A6F" w:rsidP="00CB48A9">
      <w:pPr>
        <w:tabs>
          <w:tab w:val="left" w:pos="9923"/>
        </w:tabs>
        <w:suppressAutoHyphens/>
        <w:overflowPunct/>
        <w:adjustRightInd/>
        <w:jc w:val="both"/>
        <w:textAlignment w:val="auto"/>
        <w:rPr>
          <w:sz w:val="28"/>
          <w:szCs w:val="28"/>
          <w:lang w:eastAsia="en-US"/>
        </w:rPr>
      </w:pPr>
    </w:p>
    <w:p w14:paraId="2240A8FA" w14:textId="77777777" w:rsidR="009F2A6F" w:rsidRDefault="009F2A6F" w:rsidP="00CB48A9">
      <w:pPr>
        <w:tabs>
          <w:tab w:val="left" w:pos="9923"/>
        </w:tabs>
        <w:suppressAutoHyphens/>
        <w:overflowPunct/>
        <w:adjustRightInd/>
        <w:jc w:val="both"/>
        <w:textAlignment w:val="auto"/>
        <w:rPr>
          <w:sz w:val="28"/>
          <w:szCs w:val="28"/>
          <w:lang w:eastAsia="en-US"/>
        </w:rPr>
      </w:pPr>
    </w:p>
    <w:p w14:paraId="259F524B" w14:textId="77777777" w:rsidR="009F2A6F" w:rsidRDefault="009F2A6F" w:rsidP="00CB48A9">
      <w:pPr>
        <w:tabs>
          <w:tab w:val="left" w:pos="9923"/>
        </w:tabs>
        <w:suppressAutoHyphens/>
        <w:overflowPunct/>
        <w:adjustRightInd/>
        <w:jc w:val="both"/>
        <w:textAlignment w:val="auto"/>
        <w:rPr>
          <w:sz w:val="28"/>
          <w:szCs w:val="28"/>
          <w:lang w:eastAsia="en-US"/>
        </w:rPr>
      </w:pPr>
    </w:p>
    <w:p w14:paraId="6C24C80F" w14:textId="77777777" w:rsidR="009F2A6F" w:rsidRDefault="009F2A6F" w:rsidP="00CB48A9">
      <w:pPr>
        <w:tabs>
          <w:tab w:val="left" w:pos="9923"/>
        </w:tabs>
        <w:suppressAutoHyphens/>
        <w:overflowPunct/>
        <w:adjustRightInd/>
        <w:jc w:val="both"/>
        <w:textAlignment w:val="auto"/>
        <w:rPr>
          <w:sz w:val="28"/>
          <w:szCs w:val="28"/>
          <w:lang w:eastAsia="en-US"/>
        </w:rPr>
      </w:pPr>
    </w:p>
    <w:p w14:paraId="5A1BC5DC" w14:textId="77777777" w:rsidR="009F2A6F" w:rsidRDefault="009F2A6F" w:rsidP="00CB48A9">
      <w:pPr>
        <w:tabs>
          <w:tab w:val="left" w:pos="9923"/>
        </w:tabs>
        <w:suppressAutoHyphens/>
        <w:overflowPunct/>
        <w:adjustRightInd/>
        <w:jc w:val="both"/>
        <w:textAlignment w:val="auto"/>
        <w:rPr>
          <w:sz w:val="28"/>
          <w:szCs w:val="28"/>
          <w:lang w:eastAsia="en-US"/>
        </w:rPr>
      </w:pPr>
    </w:p>
    <w:p w14:paraId="76825DAA" w14:textId="77777777" w:rsidR="009F2A6F" w:rsidRDefault="009F2A6F" w:rsidP="00CB48A9">
      <w:pPr>
        <w:tabs>
          <w:tab w:val="left" w:pos="9923"/>
        </w:tabs>
        <w:suppressAutoHyphens/>
        <w:overflowPunct/>
        <w:adjustRightInd/>
        <w:jc w:val="both"/>
        <w:textAlignment w:val="auto"/>
        <w:rPr>
          <w:sz w:val="28"/>
          <w:szCs w:val="28"/>
          <w:lang w:eastAsia="en-US"/>
        </w:rPr>
      </w:pPr>
    </w:p>
    <w:p w14:paraId="02502D4F" w14:textId="77777777" w:rsidR="009F2A6F" w:rsidRDefault="009F2A6F" w:rsidP="00CB48A9">
      <w:pPr>
        <w:tabs>
          <w:tab w:val="left" w:pos="9923"/>
        </w:tabs>
        <w:suppressAutoHyphens/>
        <w:overflowPunct/>
        <w:adjustRightInd/>
        <w:jc w:val="both"/>
        <w:textAlignment w:val="auto"/>
        <w:rPr>
          <w:sz w:val="28"/>
          <w:szCs w:val="28"/>
          <w:lang w:eastAsia="en-US"/>
        </w:rPr>
      </w:pPr>
    </w:p>
    <w:tbl>
      <w:tblPr>
        <w:tblStyle w:val="af0"/>
        <w:tblW w:w="0" w:type="auto"/>
        <w:tblInd w:w="5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0"/>
      </w:tblGrid>
      <w:tr w:rsidR="00922112" w14:paraId="692826A0" w14:textId="77777777" w:rsidTr="00D8735C">
        <w:tc>
          <w:tcPr>
            <w:tcW w:w="4360" w:type="dxa"/>
          </w:tcPr>
          <w:p w14:paraId="5BAD24F0" w14:textId="682368E2" w:rsidR="00922112" w:rsidRDefault="00D9300D" w:rsidP="00CB48A9">
            <w:pPr>
              <w:suppressAutoHyphens/>
              <w:overflowPunct/>
              <w:adjustRightInd/>
              <w:ind w:right="567" w:firstLine="709"/>
              <w:jc w:val="center"/>
              <w:textAlignment w:val="auto"/>
              <w:rPr>
                <w:sz w:val="28"/>
                <w:szCs w:val="28"/>
                <w:lang w:eastAsia="en-US"/>
              </w:rPr>
            </w:pPr>
            <w:r>
              <w:rPr>
                <w:spacing w:val="-4"/>
                <w:sz w:val="28"/>
                <w:szCs w:val="28"/>
                <w:lang w:eastAsia="en-US"/>
              </w:rPr>
              <w:t>П</w:t>
            </w:r>
            <w:r w:rsidR="0054129A">
              <w:rPr>
                <w:spacing w:val="-4"/>
                <w:sz w:val="28"/>
                <w:szCs w:val="28"/>
                <w:lang w:eastAsia="en-US"/>
              </w:rPr>
              <w:t>риложение</w:t>
            </w:r>
            <w:r w:rsidR="00922112" w:rsidRPr="00ED4FB9">
              <w:rPr>
                <w:spacing w:val="8"/>
                <w:sz w:val="28"/>
                <w:szCs w:val="28"/>
                <w:lang w:eastAsia="en-US"/>
              </w:rPr>
              <w:t xml:space="preserve"> </w:t>
            </w:r>
            <w:r w:rsidR="00922112" w:rsidRPr="00ED4FB9">
              <w:rPr>
                <w:spacing w:val="-4"/>
                <w:sz w:val="28"/>
                <w:szCs w:val="28"/>
                <w:lang w:eastAsia="en-US"/>
              </w:rPr>
              <w:t>№</w:t>
            </w:r>
            <w:r w:rsidR="00922112" w:rsidRPr="00ED4FB9">
              <w:rPr>
                <w:spacing w:val="27"/>
                <w:sz w:val="28"/>
                <w:szCs w:val="28"/>
                <w:lang w:eastAsia="en-US"/>
              </w:rPr>
              <w:t xml:space="preserve"> </w:t>
            </w:r>
            <w:r w:rsidR="00922112">
              <w:rPr>
                <w:spacing w:val="-10"/>
                <w:sz w:val="28"/>
                <w:szCs w:val="28"/>
                <w:lang w:eastAsia="en-US"/>
              </w:rPr>
              <w:t>1</w:t>
            </w:r>
            <w:r w:rsidR="00922112" w:rsidRPr="00ED4FB9">
              <w:rPr>
                <w:sz w:val="28"/>
                <w:szCs w:val="28"/>
                <w:lang w:eastAsia="en-US"/>
              </w:rPr>
              <w:t xml:space="preserve"> </w:t>
            </w:r>
          </w:p>
          <w:p w14:paraId="1C6EE57B" w14:textId="77777777" w:rsidR="00922112" w:rsidRDefault="00922112" w:rsidP="00CB48A9">
            <w:pPr>
              <w:suppressAutoHyphens/>
              <w:overflowPunct/>
              <w:adjustRightInd/>
              <w:ind w:firstLine="34"/>
              <w:jc w:val="center"/>
              <w:textAlignment w:val="auto"/>
              <w:rPr>
                <w:sz w:val="28"/>
                <w:szCs w:val="28"/>
                <w:lang w:eastAsia="en-US"/>
              </w:rPr>
            </w:pPr>
            <w:r w:rsidRPr="00ED4FB9">
              <w:rPr>
                <w:sz w:val="28"/>
                <w:szCs w:val="28"/>
                <w:lang w:eastAsia="en-US"/>
              </w:rPr>
              <w:t>к</w:t>
            </w:r>
            <w:r w:rsidRPr="00ED4FB9">
              <w:rPr>
                <w:spacing w:val="-4"/>
                <w:sz w:val="28"/>
                <w:szCs w:val="28"/>
                <w:lang w:eastAsia="en-US"/>
              </w:rPr>
              <w:t xml:space="preserve"> </w:t>
            </w:r>
            <w:r w:rsidRPr="00ED4FB9">
              <w:rPr>
                <w:spacing w:val="-2"/>
                <w:sz w:val="28"/>
                <w:szCs w:val="28"/>
                <w:lang w:eastAsia="en-US"/>
              </w:rPr>
              <w:t>Положению</w:t>
            </w:r>
            <w:r>
              <w:rPr>
                <w:spacing w:val="-2"/>
                <w:sz w:val="28"/>
                <w:szCs w:val="28"/>
                <w:lang w:eastAsia="en-US"/>
              </w:rPr>
              <w:t xml:space="preserve"> </w:t>
            </w:r>
            <w:r w:rsidRPr="00ED4FB9">
              <w:rPr>
                <w:sz w:val="28"/>
                <w:szCs w:val="28"/>
                <w:lang w:eastAsia="en-US"/>
              </w:rPr>
              <w:t>о</w:t>
            </w:r>
            <w:r w:rsidRPr="00ED4FB9">
              <w:rPr>
                <w:spacing w:val="-16"/>
                <w:sz w:val="28"/>
                <w:szCs w:val="28"/>
                <w:lang w:eastAsia="en-US"/>
              </w:rPr>
              <w:t xml:space="preserve"> </w:t>
            </w:r>
            <w:r w:rsidRPr="00ED4FB9">
              <w:rPr>
                <w:sz w:val="28"/>
                <w:szCs w:val="28"/>
                <w:lang w:eastAsia="en-US"/>
              </w:rPr>
              <w:t>муниципальном</w:t>
            </w:r>
            <w:r w:rsidRPr="00ED4FB9">
              <w:rPr>
                <w:spacing w:val="12"/>
                <w:sz w:val="28"/>
                <w:szCs w:val="28"/>
                <w:lang w:eastAsia="en-US"/>
              </w:rPr>
              <w:t xml:space="preserve"> </w:t>
            </w:r>
            <w:r w:rsidRPr="00ED4FB9">
              <w:rPr>
                <w:sz w:val="28"/>
                <w:szCs w:val="28"/>
                <w:lang w:eastAsia="en-US"/>
              </w:rPr>
              <w:t>контроле на</w:t>
            </w:r>
            <w:r w:rsidRPr="00ED4FB9">
              <w:rPr>
                <w:spacing w:val="-14"/>
                <w:sz w:val="28"/>
                <w:szCs w:val="28"/>
                <w:lang w:eastAsia="en-US"/>
              </w:rPr>
              <w:t xml:space="preserve"> </w:t>
            </w:r>
            <w:r w:rsidRPr="00ED4FB9">
              <w:rPr>
                <w:sz w:val="28"/>
                <w:szCs w:val="28"/>
                <w:lang w:eastAsia="en-US"/>
              </w:rPr>
              <w:t xml:space="preserve">автомобильном транспорте, городском </w:t>
            </w:r>
            <w:r w:rsidRPr="00ED4FB9">
              <w:rPr>
                <w:spacing w:val="-2"/>
                <w:sz w:val="28"/>
                <w:szCs w:val="28"/>
                <w:lang w:eastAsia="en-US"/>
              </w:rPr>
              <w:t>наземном</w:t>
            </w:r>
            <w:r w:rsidRPr="00ED4FB9">
              <w:rPr>
                <w:spacing w:val="-8"/>
                <w:sz w:val="28"/>
                <w:szCs w:val="28"/>
                <w:lang w:eastAsia="en-US"/>
              </w:rPr>
              <w:t xml:space="preserve"> </w:t>
            </w:r>
            <w:r w:rsidRPr="00ED4FB9">
              <w:rPr>
                <w:spacing w:val="-2"/>
                <w:sz w:val="28"/>
                <w:szCs w:val="28"/>
                <w:lang w:eastAsia="en-US"/>
              </w:rPr>
              <w:t>электрическом</w:t>
            </w:r>
            <w:r w:rsidRPr="00ED4FB9">
              <w:rPr>
                <w:spacing w:val="3"/>
                <w:sz w:val="28"/>
                <w:szCs w:val="28"/>
                <w:lang w:eastAsia="en-US"/>
              </w:rPr>
              <w:t xml:space="preserve"> </w:t>
            </w:r>
            <w:r w:rsidRPr="00ED4FB9">
              <w:rPr>
                <w:spacing w:val="-2"/>
                <w:sz w:val="28"/>
                <w:szCs w:val="28"/>
                <w:lang w:eastAsia="en-US"/>
              </w:rPr>
              <w:t xml:space="preserve">транспорте </w:t>
            </w:r>
            <w:r w:rsidRPr="00ED4FB9">
              <w:rPr>
                <w:sz w:val="28"/>
                <w:szCs w:val="28"/>
                <w:lang w:eastAsia="en-US"/>
              </w:rPr>
              <w:t>и в дорожном хозяйстве</w:t>
            </w:r>
          </w:p>
          <w:p w14:paraId="65664E70" w14:textId="77777777" w:rsidR="00922112" w:rsidRPr="00ED4FB9" w:rsidRDefault="00922112" w:rsidP="00CB48A9">
            <w:pPr>
              <w:suppressAutoHyphens/>
              <w:overflowPunct/>
              <w:adjustRightInd/>
              <w:ind w:firstLine="709"/>
              <w:jc w:val="center"/>
              <w:textAlignment w:val="auto"/>
              <w:rPr>
                <w:sz w:val="28"/>
                <w:szCs w:val="28"/>
                <w:lang w:eastAsia="en-US"/>
              </w:rPr>
            </w:pPr>
          </w:p>
          <w:p w14:paraId="33D40DF4" w14:textId="77777777" w:rsidR="00922112" w:rsidRDefault="00922112" w:rsidP="0054129A">
            <w:pPr>
              <w:suppressAutoHyphens/>
              <w:overflowPunct/>
              <w:adjustRightInd/>
              <w:ind w:firstLine="34"/>
              <w:jc w:val="center"/>
              <w:textAlignment w:val="auto"/>
              <w:rPr>
                <w:sz w:val="28"/>
                <w:szCs w:val="28"/>
              </w:rPr>
            </w:pPr>
          </w:p>
        </w:tc>
      </w:tr>
    </w:tbl>
    <w:p w14:paraId="445EB1EC" w14:textId="77777777" w:rsidR="00EC492D" w:rsidRDefault="00EC492D" w:rsidP="00CB48A9">
      <w:pPr>
        <w:pStyle w:val="1"/>
        <w:tabs>
          <w:tab w:val="left" w:pos="0"/>
          <w:tab w:val="left" w:pos="851"/>
        </w:tabs>
        <w:spacing w:line="0" w:lineRule="atLeast"/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14:paraId="4C942D85" w14:textId="77777777" w:rsidR="00922112" w:rsidRPr="00E77B56" w:rsidRDefault="00E77B56" w:rsidP="00CB48A9">
      <w:pPr>
        <w:pStyle w:val="1"/>
        <w:tabs>
          <w:tab w:val="left" w:pos="0"/>
          <w:tab w:val="left" w:pos="851"/>
        </w:tabs>
        <w:spacing w:line="0" w:lineRule="atLeast"/>
        <w:ind w:right="56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ПЕРЕЧЕНЬ</w:t>
      </w:r>
    </w:p>
    <w:p w14:paraId="6BA318C3" w14:textId="77777777" w:rsidR="007C5362" w:rsidRDefault="00922112" w:rsidP="00CB48A9">
      <w:pPr>
        <w:pStyle w:val="1"/>
        <w:tabs>
          <w:tab w:val="left" w:pos="0"/>
          <w:tab w:val="left" w:pos="851"/>
        </w:tabs>
        <w:spacing w:line="0" w:lineRule="atLeast"/>
        <w:ind w:right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E77B56">
        <w:rPr>
          <w:rFonts w:ascii="Times New Roman" w:hAnsi="Times New Roman"/>
          <w:b/>
          <w:bCs/>
          <w:sz w:val="28"/>
          <w:szCs w:val="28"/>
        </w:rPr>
        <w:t xml:space="preserve">индикаторов риска </w:t>
      </w:r>
      <w:r w:rsidRPr="00E77B5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нарушения обязательных требований</w:t>
      </w:r>
      <w:r w:rsidR="007C5362" w:rsidRPr="007C536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14:paraId="6AF9DBAF" w14:textId="77777777" w:rsidR="007C5362" w:rsidRDefault="007C5362" w:rsidP="00CB48A9">
      <w:pPr>
        <w:pStyle w:val="1"/>
        <w:tabs>
          <w:tab w:val="left" w:pos="0"/>
          <w:tab w:val="left" w:pos="851"/>
        </w:tabs>
        <w:spacing w:line="0" w:lineRule="atLeast"/>
        <w:ind w:right="567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7C5362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при осуществлении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муниципального </w:t>
      </w:r>
      <w:r w:rsidRPr="007C5362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контроля </w:t>
      </w:r>
    </w:p>
    <w:p w14:paraId="0E6DC9AE" w14:textId="77777777" w:rsidR="007C5362" w:rsidRDefault="007C5362" w:rsidP="00CB48A9">
      <w:pPr>
        <w:pStyle w:val="1"/>
        <w:tabs>
          <w:tab w:val="left" w:pos="0"/>
          <w:tab w:val="left" w:pos="851"/>
        </w:tabs>
        <w:spacing w:line="0" w:lineRule="atLeast"/>
        <w:ind w:right="567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7C5362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на автомобильном транспорте, городском наземном </w:t>
      </w:r>
    </w:p>
    <w:p w14:paraId="24DECA7D" w14:textId="77777777" w:rsidR="004103E0" w:rsidRDefault="007C5362" w:rsidP="00CB48A9">
      <w:pPr>
        <w:pStyle w:val="1"/>
        <w:tabs>
          <w:tab w:val="left" w:pos="0"/>
          <w:tab w:val="left" w:pos="851"/>
        </w:tabs>
        <w:spacing w:line="0" w:lineRule="atLeast"/>
        <w:ind w:right="567"/>
        <w:jc w:val="center"/>
      </w:pPr>
      <w:r w:rsidRPr="007C5362">
        <w:rPr>
          <w:rFonts w:ascii="Times New Roman" w:hAnsi="Times New Roman" w:cs="Times New Roman"/>
          <w:b/>
          <w:sz w:val="28"/>
          <w:szCs w:val="28"/>
          <w:lang w:eastAsia="ru-RU"/>
        </w:rPr>
        <w:t>электрическом транспорте и в дорожном хозяйстве</w:t>
      </w:r>
      <w:r w:rsidR="004103E0" w:rsidRPr="004103E0">
        <w:t xml:space="preserve"> </w:t>
      </w:r>
    </w:p>
    <w:p w14:paraId="120AF2AF" w14:textId="77777777" w:rsidR="004103E0" w:rsidRPr="004E5851" w:rsidRDefault="004103E0" w:rsidP="00CB48A9">
      <w:pPr>
        <w:pStyle w:val="1"/>
        <w:tabs>
          <w:tab w:val="left" w:pos="0"/>
          <w:tab w:val="left" w:pos="851"/>
        </w:tabs>
        <w:spacing w:line="0" w:lineRule="atLeast"/>
        <w:ind w:right="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4E5851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вне границ населенных пунктов в границах  </w:t>
      </w:r>
    </w:p>
    <w:p w14:paraId="490CCBCF" w14:textId="77777777" w:rsidR="004103E0" w:rsidRPr="004E5851" w:rsidRDefault="004103E0" w:rsidP="00CB48A9">
      <w:pPr>
        <w:pStyle w:val="1"/>
        <w:tabs>
          <w:tab w:val="left" w:pos="0"/>
          <w:tab w:val="left" w:pos="851"/>
        </w:tabs>
        <w:spacing w:line="0" w:lineRule="atLeast"/>
        <w:ind w:right="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4E5851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муниципального образования Щербиновский </w:t>
      </w:r>
    </w:p>
    <w:p w14:paraId="0AF3B2CC" w14:textId="77777777" w:rsidR="00922112" w:rsidRPr="004E5851" w:rsidRDefault="004103E0" w:rsidP="00CB48A9">
      <w:pPr>
        <w:pStyle w:val="1"/>
        <w:tabs>
          <w:tab w:val="left" w:pos="0"/>
          <w:tab w:val="left" w:pos="851"/>
        </w:tabs>
        <w:spacing w:line="0" w:lineRule="atLeast"/>
        <w:ind w:right="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E5851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муниципальный район Краснодарского края</w:t>
      </w:r>
    </w:p>
    <w:p w14:paraId="421EF37B" w14:textId="77777777" w:rsidR="00922112" w:rsidRPr="007C5362" w:rsidRDefault="00922112" w:rsidP="00CB48A9">
      <w:pPr>
        <w:pStyle w:val="1"/>
        <w:tabs>
          <w:tab w:val="left" w:pos="0"/>
          <w:tab w:val="left" w:pos="851"/>
        </w:tabs>
        <w:spacing w:line="0" w:lineRule="atLeast"/>
        <w:ind w:right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86F9871" w14:textId="77777777" w:rsidR="007C5362" w:rsidRPr="007C5362" w:rsidRDefault="007C5362" w:rsidP="00CB48A9">
      <w:pPr>
        <w:suppressAutoHyphens/>
        <w:overflowPunct/>
        <w:autoSpaceDE/>
        <w:autoSpaceDN/>
        <w:adjustRightInd/>
        <w:ind w:right="713"/>
        <w:jc w:val="both"/>
        <w:textAlignment w:val="auto"/>
        <w:rPr>
          <w:sz w:val="28"/>
          <w:szCs w:val="28"/>
        </w:rPr>
      </w:pPr>
    </w:p>
    <w:p w14:paraId="24D9F3DC" w14:textId="77777777" w:rsidR="00D9300D" w:rsidRPr="00D9300D" w:rsidRDefault="00D9300D" w:rsidP="005F5DBA">
      <w:pPr>
        <w:tabs>
          <w:tab w:val="left" w:pos="4962"/>
        </w:tabs>
        <w:overflowPunct/>
        <w:autoSpaceDE/>
        <w:autoSpaceDN/>
        <w:adjustRightInd/>
        <w:ind w:firstLine="708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D9300D">
        <w:rPr>
          <w:rFonts w:eastAsia="Calibri"/>
          <w:sz w:val="28"/>
          <w:szCs w:val="28"/>
          <w:lang w:eastAsia="en-US"/>
        </w:rPr>
        <w:t>1. Наличие информации об установленном факте нарушений обязател</w:t>
      </w:r>
      <w:r w:rsidRPr="00D9300D">
        <w:rPr>
          <w:rFonts w:eastAsia="Calibri"/>
          <w:sz w:val="28"/>
          <w:szCs w:val="28"/>
          <w:lang w:eastAsia="en-US"/>
        </w:rPr>
        <w:t>ь</w:t>
      </w:r>
      <w:r w:rsidRPr="00D9300D">
        <w:rPr>
          <w:rFonts w:eastAsia="Calibri"/>
          <w:sz w:val="28"/>
          <w:szCs w:val="28"/>
          <w:lang w:eastAsia="en-US"/>
        </w:rPr>
        <w:t>ных требований к эксплуатации объектов дорожного сервиса, размещенных в полосах отвода и (или) придорожных полосах автомобильных дорог.</w:t>
      </w:r>
    </w:p>
    <w:p w14:paraId="586D013B" w14:textId="77777777" w:rsidR="00D9300D" w:rsidRPr="00D9300D" w:rsidRDefault="00D9300D" w:rsidP="00D9300D">
      <w:pPr>
        <w:overflowPunct/>
        <w:autoSpaceDE/>
        <w:autoSpaceDN/>
        <w:adjustRightInd/>
        <w:ind w:firstLine="708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D9300D">
        <w:rPr>
          <w:rFonts w:eastAsia="Calibri"/>
          <w:sz w:val="28"/>
          <w:szCs w:val="28"/>
          <w:lang w:eastAsia="en-US"/>
        </w:rPr>
        <w:t>2. Наличие информации об установленном факте несоответствия автом</w:t>
      </w:r>
      <w:r w:rsidRPr="00D9300D">
        <w:rPr>
          <w:rFonts w:eastAsia="Calibri"/>
          <w:sz w:val="28"/>
          <w:szCs w:val="28"/>
          <w:lang w:eastAsia="en-US"/>
        </w:rPr>
        <w:t>о</w:t>
      </w:r>
      <w:r w:rsidRPr="00D9300D">
        <w:rPr>
          <w:rFonts w:eastAsia="Calibri"/>
          <w:sz w:val="28"/>
          <w:szCs w:val="28"/>
          <w:lang w:eastAsia="en-US"/>
        </w:rPr>
        <w:t>бильной дороги и (или) дорожного сооружения после проведения работ по к</w:t>
      </w:r>
      <w:r w:rsidRPr="00D9300D">
        <w:rPr>
          <w:rFonts w:eastAsia="Calibri"/>
          <w:sz w:val="28"/>
          <w:szCs w:val="28"/>
          <w:lang w:eastAsia="en-US"/>
        </w:rPr>
        <w:t>а</w:t>
      </w:r>
      <w:r w:rsidRPr="00D9300D">
        <w:rPr>
          <w:rFonts w:eastAsia="Calibri"/>
          <w:sz w:val="28"/>
          <w:szCs w:val="28"/>
          <w:lang w:eastAsia="en-US"/>
        </w:rPr>
        <w:t>питальному ремонту, ремонту и содержанию обязательным требованиям.</w:t>
      </w:r>
    </w:p>
    <w:p w14:paraId="68D52B1E" w14:textId="77777777" w:rsidR="00D9300D" w:rsidRPr="00D9300D" w:rsidRDefault="00D9300D" w:rsidP="00D9300D">
      <w:pPr>
        <w:overflowPunct/>
        <w:autoSpaceDE/>
        <w:autoSpaceDN/>
        <w:adjustRightInd/>
        <w:ind w:firstLine="708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D9300D">
        <w:rPr>
          <w:rFonts w:eastAsia="Calibri"/>
          <w:sz w:val="28"/>
          <w:szCs w:val="28"/>
          <w:lang w:eastAsia="en-US"/>
        </w:rPr>
        <w:t xml:space="preserve">3. </w:t>
      </w:r>
      <w:proofErr w:type="gramStart"/>
      <w:r w:rsidRPr="00D9300D">
        <w:rPr>
          <w:rFonts w:eastAsia="Calibri"/>
          <w:sz w:val="28"/>
          <w:szCs w:val="28"/>
          <w:lang w:eastAsia="en-US"/>
        </w:rPr>
        <w:t>Привлечение водителей контролируемого лица три раза и более к а</w:t>
      </w:r>
      <w:r w:rsidRPr="00D9300D">
        <w:rPr>
          <w:rFonts w:eastAsia="Calibri"/>
          <w:sz w:val="28"/>
          <w:szCs w:val="28"/>
          <w:lang w:eastAsia="en-US"/>
        </w:rPr>
        <w:t>д</w:t>
      </w:r>
      <w:r w:rsidRPr="00D9300D">
        <w:rPr>
          <w:rFonts w:eastAsia="Calibri"/>
          <w:sz w:val="28"/>
          <w:szCs w:val="28"/>
          <w:lang w:eastAsia="en-US"/>
        </w:rPr>
        <w:t xml:space="preserve">министративной ответственности за нарушение обязательных требований в </w:t>
      </w:r>
      <w:r w:rsidRPr="00D9300D">
        <w:rPr>
          <w:rFonts w:eastAsia="Calibri"/>
          <w:sz w:val="28"/>
          <w:szCs w:val="28"/>
          <w:lang w:eastAsia="en-US"/>
        </w:rPr>
        <w:lastRenderedPageBreak/>
        <w:t>сфере автомобильного транспорта и городского наземного электрического транспорта в течение девяноста календарных дней со дня проведения последн</w:t>
      </w:r>
      <w:r w:rsidRPr="00D9300D">
        <w:rPr>
          <w:rFonts w:eastAsia="Calibri"/>
          <w:sz w:val="28"/>
          <w:szCs w:val="28"/>
          <w:lang w:eastAsia="en-US"/>
        </w:rPr>
        <w:t>е</w:t>
      </w:r>
      <w:r w:rsidRPr="00D9300D">
        <w:rPr>
          <w:rFonts w:eastAsia="Calibri"/>
          <w:sz w:val="28"/>
          <w:szCs w:val="28"/>
          <w:lang w:eastAsia="en-US"/>
        </w:rPr>
        <w:t>го контрольного мероприятия в отношении данного контролируемого лица при условии наличия информации, что у данного контролируемого лица работник, ответственный за обеспечение безопасности дорожного движения, и (или) ко</w:t>
      </w:r>
      <w:r w:rsidRPr="00D9300D">
        <w:rPr>
          <w:rFonts w:eastAsia="Calibri"/>
          <w:sz w:val="28"/>
          <w:szCs w:val="28"/>
          <w:lang w:eastAsia="en-US"/>
        </w:rPr>
        <w:t>н</w:t>
      </w:r>
      <w:r w:rsidRPr="00D9300D">
        <w:rPr>
          <w:rFonts w:eastAsia="Calibri"/>
          <w:sz w:val="28"/>
          <w:szCs w:val="28"/>
          <w:lang w:eastAsia="en-US"/>
        </w:rPr>
        <w:t>сультант по</w:t>
      </w:r>
      <w:proofErr w:type="gramEnd"/>
      <w:r w:rsidRPr="00D9300D">
        <w:rPr>
          <w:rFonts w:eastAsia="Calibri"/>
          <w:sz w:val="28"/>
          <w:szCs w:val="28"/>
          <w:lang w:eastAsia="en-US"/>
        </w:rPr>
        <w:t xml:space="preserve"> вопросам безопасности перевозок опасных грузов автомобильным транспортом, осуществляют деятельность у трех и более контролируемых лиц. </w:t>
      </w:r>
    </w:p>
    <w:p w14:paraId="54E4134F" w14:textId="77777777" w:rsidR="00D9300D" w:rsidRPr="00D9300D" w:rsidRDefault="00D9300D" w:rsidP="00D9300D">
      <w:pPr>
        <w:overflowPunct/>
        <w:autoSpaceDE/>
        <w:autoSpaceDN/>
        <w:adjustRightInd/>
        <w:ind w:firstLine="708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D9300D">
        <w:rPr>
          <w:rFonts w:eastAsia="Calibri"/>
          <w:sz w:val="28"/>
          <w:szCs w:val="28"/>
          <w:lang w:eastAsia="en-US"/>
        </w:rPr>
        <w:t xml:space="preserve">4. </w:t>
      </w:r>
      <w:proofErr w:type="gramStart"/>
      <w:r w:rsidRPr="00D9300D">
        <w:rPr>
          <w:rFonts w:eastAsia="Calibri"/>
          <w:sz w:val="28"/>
          <w:szCs w:val="28"/>
          <w:lang w:eastAsia="en-US"/>
        </w:rPr>
        <w:t>Поступление в лицензирующий орган заявления о включении сведений об автобусах в реестр лицензий от лицензиата, автобусы которого, использу</w:t>
      </w:r>
      <w:r w:rsidRPr="00D9300D">
        <w:rPr>
          <w:rFonts w:eastAsia="Calibri"/>
          <w:sz w:val="28"/>
          <w:szCs w:val="28"/>
          <w:lang w:eastAsia="en-US"/>
        </w:rPr>
        <w:t>е</w:t>
      </w:r>
      <w:r w:rsidRPr="00D9300D">
        <w:rPr>
          <w:rFonts w:eastAsia="Calibri"/>
          <w:sz w:val="28"/>
          <w:szCs w:val="28"/>
          <w:lang w:eastAsia="en-US"/>
        </w:rPr>
        <w:t>мые для осуществления перевозок пассажиров и иных лиц автобусами, прина</w:t>
      </w:r>
      <w:r w:rsidRPr="00D9300D">
        <w:rPr>
          <w:rFonts w:eastAsia="Calibri"/>
          <w:sz w:val="28"/>
          <w:szCs w:val="28"/>
          <w:lang w:eastAsia="en-US"/>
        </w:rPr>
        <w:t>д</w:t>
      </w:r>
      <w:r w:rsidRPr="00D9300D">
        <w:rPr>
          <w:rFonts w:eastAsia="Calibri"/>
          <w:sz w:val="28"/>
          <w:szCs w:val="28"/>
          <w:lang w:eastAsia="en-US"/>
        </w:rPr>
        <w:t>лежат на праве собственности или ином законном основании иному лицензиату и включены в реестр лицензий, при условии отсутствия в лицензирующем о</w:t>
      </w:r>
      <w:r w:rsidRPr="00D9300D">
        <w:rPr>
          <w:rFonts w:eastAsia="Calibri"/>
          <w:sz w:val="28"/>
          <w:szCs w:val="28"/>
          <w:lang w:eastAsia="en-US"/>
        </w:rPr>
        <w:t>р</w:t>
      </w:r>
      <w:r w:rsidRPr="00D9300D">
        <w:rPr>
          <w:rFonts w:eastAsia="Calibri"/>
          <w:sz w:val="28"/>
          <w:szCs w:val="28"/>
          <w:lang w:eastAsia="en-US"/>
        </w:rPr>
        <w:t>гане от такого лицензиата заявления о прекращении лицензируемого вида де</w:t>
      </w:r>
      <w:r w:rsidRPr="00D9300D">
        <w:rPr>
          <w:rFonts w:eastAsia="Calibri"/>
          <w:sz w:val="28"/>
          <w:szCs w:val="28"/>
          <w:lang w:eastAsia="en-US"/>
        </w:rPr>
        <w:t>я</w:t>
      </w:r>
      <w:r w:rsidRPr="00D9300D">
        <w:rPr>
          <w:rFonts w:eastAsia="Calibri"/>
          <w:sz w:val="28"/>
          <w:szCs w:val="28"/>
          <w:lang w:eastAsia="en-US"/>
        </w:rPr>
        <w:t>тельности либо заявления об исключении</w:t>
      </w:r>
      <w:proofErr w:type="gramEnd"/>
      <w:r w:rsidRPr="00D9300D">
        <w:rPr>
          <w:rFonts w:eastAsia="Calibri"/>
          <w:sz w:val="28"/>
          <w:szCs w:val="28"/>
          <w:lang w:eastAsia="en-US"/>
        </w:rPr>
        <w:t xml:space="preserve"> из реестра лицензий сведений об и</w:t>
      </w:r>
      <w:r w:rsidRPr="00D9300D">
        <w:rPr>
          <w:rFonts w:eastAsia="Calibri"/>
          <w:sz w:val="28"/>
          <w:szCs w:val="28"/>
          <w:lang w:eastAsia="en-US"/>
        </w:rPr>
        <w:t>с</w:t>
      </w:r>
      <w:r w:rsidRPr="00D9300D">
        <w:rPr>
          <w:rFonts w:eastAsia="Calibri"/>
          <w:sz w:val="28"/>
          <w:szCs w:val="28"/>
          <w:lang w:eastAsia="en-US"/>
        </w:rPr>
        <w:t xml:space="preserve">пользуемых для осуществления лицензируемой деятельности автобусах. </w:t>
      </w:r>
    </w:p>
    <w:p w14:paraId="4CC5AFBD" w14:textId="77777777" w:rsidR="00D9300D" w:rsidRPr="00D9300D" w:rsidRDefault="00D9300D" w:rsidP="00D9300D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eastAsia="en-US"/>
        </w:rPr>
      </w:pPr>
    </w:p>
    <w:p w14:paraId="08FCBF32" w14:textId="77777777" w:rsidR="007C5362" w:rsidRDefault="007C5362" w:rsidP="00CB48A9">
      <w:pPr>
        <w:pStyle w:val="1"/>
        <w:tabs>
          <w:tab w:val="left" w:pos="0"/>
          <w:tab w:val="left" w:pos="851"/>
        </w:tabs>
        <w:spacing w:line="0" w:lineRule="atLeast"/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14:paraId="58E6EE90" w14:textId="77777777" w:rsidR="009F2A6F" w:rsidRDefault="009F2A6F" w:rsidP="00CB48A9">
      <w:pPr>
        <w:pStyle w:val="1"/>
        <w:tabs>
          <w:tab w:val="left" w:pos="0"/>
          <w:tab w:val="left" w:pos="851"/>
        </w:tabs>
        <w:spacing w:line="0" w:lineRule="atLeast"/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0"/>
        <w:tblW w:w="0" w:type="auto"/>
        <w:tblInd w:w="5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0"/>
      </w:tblGrid>
      <w:tr w:rsidR="003226DA" w14:paraId="67F7E9D8" w14:textId="77777777" w:rsidTr="003211F2">
        <w:tc>
          <w:tcPr>
            <w:tcW w:w="4360" w:type="dxa"/>
          </w:tcPr>
          <w:p w14:paraId="571BB447" w14:textId="33257F20" w:rsidR="00EC492D" w:rsidRDefault="003226DA" w:rsidP="00CB48A9">
            <w:pPr>
              <w:suppressAutoHyphens/>
              <w:overflowPunct/>
              <w:adjustRightInd/>
              <w:ind w:right="567" w:firstLine="709"/>
              <w:jc w:val="center"/>
              <w:textAlignment w:val="auto"/>
              <w:rPr>
                <w:sz w:val="28"/>
                <w:szCs w:val="28"/>
                <w:lang w:eastAsia="en-US"/>
              </w:rPr>
            </w:pPr>
            <w:r w:rsidRPr="00ED4FB9">
              <w:rPr>
                <w:spacing w:val="-4"/>
                <w:sz w:val="28"/>
                <w:szCs w:val="28"/>
                <w:lang w:eastAsia="en-US"/>
              </w:rPr>
              <w:t>П</w:t>
            </w:r>
            <w:r w:rsidR="0054129A">
              <w:rPr>
                <w:spacing w:val="-4"/>
                <w:sz w:val="28"/>
                <w:szCs w:val="28"/>
                <w:lang w:eastAsia="en-US"/>
              </w:rPr>
              <w:t>риложение</w:t>
            </w:r>
            <w:r w:rsidRPr="00ED4FB9">
              <w:rPr>
                <w:spacing w:val="8"/>
                <w:sz w:val="28"/>
                <w:szCs w:val="28"/>
                <w:lang w:eastAsia="en-US"/>
              </w:rPr>
              <w:t xml:space="preserve"> </w:t>
            </w:r>
            <w:r w:rsidRPr="00ED4FB9">
              <w:rPr>
                <w:spacing w:val="-4"/>
                <w:sz w:val="28"/>
                <w:szCs w:val="28"/>
                <w:lang w:eastAsia="en-US"/>
              </w:rPr>
              <w:t>№</w:t>
            </w:r>
            <w:r w:rsidRPr="00ED4FB9">
              <w:rPr>
                <w:spacing w:val="27"/>
                <w:sz w:val="28"/>
                <w:szCs w:val="28"/>
                <w:lang w:eastAsia="en-US"/>
              </w:rPr>
              <w:t xml:space="preserve"> </w:t>
            </w:r>
            <w:r w:rsidR="007D32DD">
              <w:rPr>
                <w:spacing w:val="-10"/>
                <w:sz w:val="28"/>
                <w:szCs w:val="28"/>
                <w:lang w:eastAsia="en-US"/>
              </w:rPr>
              <w:t>2</w:t>
            </w:r>
            <w:r w:rsidR="00EC492D" w:rsidRPr="00ED4FB9">
              <w:rPr>
                <w:sz w:val="28"/>
                <w:szCs w:val="28"/>
                <w:lang w:eastAsia="en-US"/>
              </w:rPr>
              <w:t xml:space="preserve"> </w:t>
            </w:r>
          </w:p>
          <w:p w14:paraId="1535E623" w14:textId="562F596F" w:rsidR="00EC492D" w:rsidRDefault="00EC492D" w:rsidP="00CB48A9">
            <w:pPr>
              <w:suppressAutoHyphens/>
              <w:overflowPunct/>
              <w:adjustRightInd/>
              <w:ind w:firstLine="34"/>
              <w:jc w:val="center"/>
              <w:textAlignment w:val="auto"/>
              <w:rPr>
                <w:sz w:val="28"/>
                <w:szCs w:val="28"/>
                <w:lang w:eastAsia="en-US"/>
              </w:rPr>
            </w:pPr>
            <w:r w:rsidRPr="00ED4FB9">
              <w:rPr>
                <w:sz w:val="28"/>
                <w:szCs w:val="28"/>
                <w:lang w:eastAsia="en-US"/>
              </w:rPr>
              <w:t>к</w:t>
            </w:r>
            <w:r w:rsidRPr="00ED4FB9">
              <w:rPr>
                <w:spacing w:val="-4"/>
                <w:sz w:val="28"/>
                <w:szCs w:val="28"/>
                <w:lang w:eastAsia="en-US"/>
              </w:rPr>
              <w:t xml:space="preserve"> </w:t>
            </w:r>
            <w:r w:rsidRPr="00ED4FB9">
              <w:rPr>
                <w:spacing w:val="-2"/>
                <w:sz w:val="28"/>
                <w:szCs w:val="28"/>
                <w:lang w:eastAsia="en-US"/>
              </w:rPr>
              <w:t>Положению</w:t>
            </w:r>
            <w:r>
              <w:rPr>
                <w:spacing w:val="-2"/>
                <w:sz w:val="28"/>
                <w:szCs w:val="28"/>
                <w:lang w:eastAsia="en-US"/>
              </w:rPr>
              <w:t xml:space="preserve"> </w:t>
            </w:r>
            <w:r w:rsidRPr="00ED4FB9">
              <w:rPr>
                <w:sz w:val="28"/>
                <w:szCs w:val="28"/>
                <w:lang w:eastAsia="en-US"/>
              </w:rPr>
              <w:t>о</w:t>
            </w:r>
            <w:r w:rsidRPr="00ED4FB9">
              <w:rPr>
                <w:spacing w:val="-16"/>
                <w:sz w:val="28"/>
                <w:szCs w:val="28"/>
                <w:lang w:eastAsia="en-US"/>
              </w:rPr>
              <w:t xml:space="preserve"> </w:t>
            </w:r>
            <w:r w:rsidRPr="00ED4FB9">
              <w:rPr>
                <w:sz w:val="28"/>
                <w:szCs w:val="28"/>
                <w:lang w:eastAsia="en-US"/>
              </w:rPr>
              <w:t>муниципальном</w:t>
            </w:r>
            <w:r w:rsidRPr="00ED4FB9">
              <w:rPr>
                <w:spacing w:val="12"/>
                <w:sz w:val="28"/>
                <w:szCs w:val="28"/>
                <w:lang w:eastAsia="en-US"/>
              </w:rPr>
              <w:t xml:space="preserve"> </w:t>
            </w:r>
            <w:r w:rsidRPr="00ED4FB9">
              <w:rPr>
                <w:sz w:val="28"/>
                <w:szCs w:val="28"/>
                <w:lang w:eastAsia="en-US"/>
              </w:rPr>
              <w:t>контроле на</w:t>
            </w:r>
            <w:r w:rsidRPr="00ED4FB9">
              <w:rPr>
                <w:spacing w:val="-14"/>
                <w:sz w:val="28"/>
                <w:szCs w:val="28"/>
                <w:lang w:eastAsia="en-US"/>
              </w:rPr>
              <w:t xml:space="preserve"> </w:t>
            </w:r>
            <w:r w:rsidRPr="00ED4FB9">
              <w:rPr>
                <w:sz w:val="28"/>
                <w:szCs w:val="28"/>
                <w:lang w:eastAsia="en-US"/>
              </w:rPr>
              <w:t xml:space="preserve">автомобильном транспорте, городском </w:t>
            </w:r>
            <w:r w:rsidRPr="00ED4FB9">
              <w:rPr>
                <w:spacing w:val="-2"/>
                <w:sz w:val="28"/>
                <w:szCs w:val="28"/>
                <w:lang w:eastAsia="en-US"/>
              </w:rPr>
              <w:t>наземном</w:t>
            </w:r>
            <w:r w:rsidRPr="00ED4FB9">
              <w:rPr>
                <w:spacing w:val="-8"/>
                <w:sz w:val="28"/>
                <w:szCs w:val="28"/>
                <w:lang w:eastAsia="en-US"/>
              </w:rPr>
              <w:t xml:space="preserve"> </w:t>
            </w:r>
            <w:r w:rsidRPr="00ED4FB9">
              <w:rPr>
                <w:spacing w:val="-2"/>
                <w:sz w:val="28"/>
                <w:szCs w:val="28"/>
                <w:lang w:eastAsia="en-US"/>
              </w:rPr>
              <w:t>электрическом</w:t>
            </w:r>
            <w:r w:rsidRPr="00ED4FB9">
              <w:rPr>
                <w:spacing w:val="3"/>
                <w:sz w:val="28"/>
                <w:szCs w:val="28"/>
                <w:lang w:eastAsia="en-US"/>
              </w:rPr>
              <w:t xml:space="preserve"> </w:t>
            </w:r>
            <w:r w:rsidRPr="00ED4FB9">
              <w:rPr>
                <w:spacing w:val="-2"/>
                <w:sz w:val="28"/>
                <w:szCs w:val="28"/>
                <w:lang w:eastAsia="en-US"/>
              </w:rPr>
              <w:t xml:space="preserve">транспорте </w:t>
            </w:r>
            <w:r w:rsidRPr="00ED4FB9">
              <w:rPr>
                <w:sz w:val="28"/>
                <w:szCs w:val="28"/>
                <w:lang w:eastAsia="en-US"/>
              </w:rPr>
              <w:t>и в дорожном хозяйстве</w:t>
            </w:r>
          </w:p>
          <w:p w14:paraId="4FCA880F" w14:textId="77777777" w:rsidR="00EC492D" w:rsidRPr="00ED4FB9" w:rsidRDefault="00EC492D" w:rsidP="00CB48A9">
            <w:pPr>
              <w:suppressAutoHyphens/>
              <w:overflowPunct/>
              <w:adjustRightInd/>
              <w:ind w:firstLine="709"/>
              <w:jc w:val="center"/>
              <w:textAlignment w:val="auto"/>
              <w:rPr>
                <w:sz w:val="28"/>
                <w:szCs w:val="28"/>
                <w:lang w:eastAsia="en-US"/>
              </w:rPr>
            </w:pPr>
          </w:p>
          <w:p w14:paraId="50E7CEDE" w14:textId="77777777" w:rsidR="003226DA" w:rsidRDefault="003226DA" w:rsidP="0054129A">
            <w:pPr>
              <w:suppressAutoHyphens/>
              <w:overflowPunct/>
              <w:adjustRightInd/>
              <w:ind w:firstLine="34"/>
              <w:jc w:val="center"/>
              <w:textAlignment w:val="auto"/>
              <w:rPr>
                <w:sz w:val="28"/>
                <w:szCs w:val="28"/>
              </w:rPr>
            </w:pPr>
          </w:p>
        </w:tc>
      </w:tr>
    </w:tbl>
    <w:p w14:paraId="2CD30373" w14:textId="77777777" w:rsidR="0099446F" w:rsidRDefault="0099446F" w:rsidP="00CB48A9">
      <w:pPr>
        <w:pStyle w:val="1"/>
        <w:tabs>
          <w:tab w:val="left" w:pos="851"/>
        </w:tabs>
        <w:spacing w:line="0" w:lineRule="atLeast"/>
        <w:ind w:right="567"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1E09BD5B" w14:textId="77777777" w:rsidR="00EC492D" w:rsidRPr="00ED4FB9" w:rsidRDefault="00EC492D" w:rsidP="00CB48A9">
      <w:pPr>
        <w:suppressAutoHyphens/>
        <w:overflowPunct/>
        <w:adjustRightInd/>
        <w:ind w:right="567" w:firstLine="709"/>
        <w:jc w:val="center"/>
        <w:textAlignment w:val="auto"/>
        <w:rPr>
          <w:sz w:val="28"/>
          <w:szCs w:val="28"/>
          <w:lang w:eastAsia="en-US"/>
        </w:rPr>
      </w:pPr>
    </w:p>
    <w:p w14:paraId="76B1FC02" w14:textId="77777777" w:rsidR="00361C90" w:rsidRDefault="00ED4FB9" w:rsidP="00CB48A9">
      <w:pPr>
        <w:tabs>
          <w:tab w:val="left" w:pos="9923"/>
        </w:tabs>
        <w:suppressAutoHyphens/>
        <w:overflowPunct/>
        <w:adjustRightInd/>
        <w:ind w:firstLine="709"/>
        <w:jc w:val="center"/>
        <w:textAlignment w:val="auto"/>
        <w:rPr>
          <w:spacing w:val="-2"/>
          <w:sz w:val="28"/>
          <w:szCs w:val="28"/>
          <w:lang w:eastAsia="en-US"/>
        </w:rPr>
      </w:pPr>
      <w:r w:rsidRPr="00ED4FB9">
        <w:rPr>
          <w:spacing w:val="-2"/>
          <w:sz w:val="28"/>
          <w:szCs w:val="28"/>
          <w:lang w:eastAsia="en-US"/>
        </w:rPr>
        <w:t>Администрация</w:t>
      </w:r>
      <w:r w:rsidRPr="00ED4FB9">
        <w:rPr>
          <w:spacing w:val="29"/>
          <w:sz w:val="28"/>
          <w:szCs w:val="28"/>
          <w:lang w:eastAsia="en-US"/>
        </w:rPr>
        <w:t xml:space="preserve"> </w:t>
      </w:r>
      <w:r w:rsidRPr="00ED4FB9">
        <w:rPr>
          <w:spacing w:val="-2"/>
          <w:sz w:val="28"/>
          <w:szCs w:val="28"/>
          <w:lang w:eastAsia="en-US"/>
        </w:rPr>
        <w:t>муниципального</w:t>
      </w:r>
      <w:r w:rsidRPr="00ED4FB9">
        <w:rPr>
          <w:spacing w:val="-16"/>
          <w:sz w:val="28"/>
          <w:szCs w:val="28"/>
          <w:lang w:eastAsia="en-US"/>
        </w:rPr>
        <w:t xml:space="preserve"> </w:t>
      </w:r>
      <w:r w:rsidRPr="00ED4FB9">
        <w:rPr>
          <w:spacing w:val="-2"/>
          <w:sz w:val="28"/>
          <w:szCs w:val="28"/>
          <w:lang w:eastAsia="en-US"/>
        </w:rPr>
        <w:t>образования Щербиновский</w:t>
      </w:r>
      <w:r w:rsidRPr="00ED4FB9">
        <w:rPr>
          <w:spacing w:val="28"/>
          <w:sz w:val="28"/>
          <w:szCs w:val="28"/>
          <w:lang w:eastAsia="en-US"/>
        </w:rPr>
        <w:t xml:space="preserve"> </w:t>
      </w:r>
      <w:r w:rsidR="00361C90" w:rsidRPr="00361C90">
        <w:rPr>
          <w:sz w:val="28"/>
          <w:szCs w:val="28"/>
          <w:lang w:eastAsia="en-US"/>
        </w:rPr>
        <w:t>муниципальный</w:t>
      </w:r>
      <w:r w:rsidR="00361C90">
        <w:rPr>
          <w:sz w:val="28"/>
          <w:szCs w:val="28"/>
          <w:lang w:eastAsia="en-US"/>
        </w:rPr>
        <w:t xml:space="preserve"> </w:t>
      </w:r>
      <w:r w:rsidR="00361C90" w:rsidRPr="00361C90">
        <w:rPr>
          <w:sz w:val="28"/>
          <w:szCs w:val="28"/>
          <w:lang w:eastAsia="en-US"/>
        </w:rPr>
        <w:t>р</w:t>
      </w:r>
      <w:r w:rsidRPr="00361C90">
        <w:rPr>
          <w:sz w:val="28"/>
          <w:szCs w:val="28"/>
          <w:lang w:eastAsia="en-US"/>
        </w:rPr>
        <w:t>айон</w:t>
      </w:r>
      <w:r w:rsidR="00361C90">
        <w:rPr>
          <w:spacing w:val="-2"/>
          <w:sz w:val="28"/>
          <w:szCs w:val="28"/>
          <w:lang w:eastAsia="en-US"/>
        </w:rPr>
        <w:t xml:space="preserve"> Краснодарского края</w:t>
      </w:r>
      <w:r w:rsidRPr="00ED4FB9">
        <w:rPr>
          <w:spacing w:val="-2"/>
          <w:sz w:val="28"/>
          <w:szCs w:val="28"/>
          <w:lang w:eastAsia="en-US"/>
        </w:rPr>
        <w:t xml:space="preserve"> </w:t>
      </w:r>
    </w:p>
    <w:p w14:paraId="251DE286" w14:textId="77777777" w:rsidR="00ED4FB9" w:rsidRPr="00ED4FB9" w:rsidRDefault="00ED4FB9" w:rsidP="00CB48A9">
      <w:pPr>
        <w:tabs>
          <w:tab w:val="left" w:pos="9923"/>
        </w:tabs>
        <w:suppressAutoHyphens/>
        <w:overflowPunct/>
        <w:adjustRightInd/>
        <w:ind w:firstLine="709"/>
        <w:jc w:val="center"/>
        <w:textAlignment w:val="auto"/>
        <w:rPr>
          <w:sz w:val="28"/>
          <w:szCs w:val="28"/>
          <w:lang w:eastAsia="en-US"/>
        </w:rPr>
      </w:pPr>
      <w:r w:rsidRPr="00ED4FB9">
        <w:rPr>
          <w:sz w:val="28"/>
          <w:szCs w:val="28"/>
          <w:lang w:eastAsia="en-US"/>
        </w:rPr>
        <w:t>Советов ул., д. 68, ст. Старощербиновская, 353620,</w:t>
      </w:r>
    </w:p>
    <w:p w14:paraId="0687E3A8" w14:textId="77777777" w:rsidR="00ED4FB9" w:rsidRPr="00832260" w:rsidRDefault="00ED4FB9" w:rsidP="00CB48A9">
      <w:pPr>
        <w:tabs>
          <w:tab w:val="left" w:pos="9923"/>
        </w:tabs>
        <w:suppressAutoHyphens/>
        <w:overflowPunct/>
        <w:adjustRightInd/>
        <w:ind w:firstLine="709"/>
        <w:jc w:val="center"/>
        <w:textAlignment w:val="auto"/>
        <w:rPr>
          <w:spacing w:val="-2"/>
          <w:sz w:val="28"/>
          <w:szCs w:val="28"/>
          <w:lang w:val="en-US" w:eastAsia="en-US"/>
        </w:rPr>
      </w:pPr>
      <w:r w:rsidRPr="00ED4FB9">
        <w:rPr>
          <w:spacing w:val="-2"/>
          <w:sz w:val="28"/>
          <w:szCs w:val="28"/>
          <w:lang w:eastAsia="en-US"/>
        </w:rPr>
        <w:t>тел</w:t>
      </w:r>
      <w:r w:rsidRPr="00832260">
        <w:rPr>
          <w:spacing w:val="-2"/>
          <w:sz w:val="28"/>
          <w:szCs w:val="28"/>
          <w:lang w:val="en-US" w:eastAsia="en-US"/>
        </w:rPr>
        <w:t>.</w:t>
      </w:r>
      <w:r w:rsidRPr="00832260">
        <w:rPr>
          <w:spacing w:val="-12"/>
          <w:sz w:val="28"/>
          <w:szCs w:val="28"/>
          <w:lang w:val="en-US" w:eastAsia="en-US"/>
        </w:rPr>
        <w:t xml:space="preserve"> </w:t>
      </w:r>
      <w:r w:rsidRPr="00832260">
        <w:rPr>
          <w:spacing w:val="-2"/>
          <w:sz w:val="28"/>
          <w:szCs w:val="28"/>
          <w:lang w:val="en-US" w:eastAsia="en-US"/>
        </w:rPr>
        <w:t>(886151)</w:t>
      </w:r>
      <w:r w:rsidRPr="00832260">
        <w:rPr>
          <w:spacing w:val="-1"/>
          <w:sz w:val="28"/>
          <w:szCs w:val="28"/>
          <w:lang w:val="en-US" w:eastAsia="en-US"/>
        </w:rPr>
        <w:t xml:space="preserve"> </w:t>
      </w:r>
      <w:r w:rsidRPr="00832260">
        <w:rPr>
          <w:spacing w:val="-2"/>
          <w:sz w:val="28"/>
          <w:szCs w:val="28"/>
          <w:lang w:val="en-US" w:eastAsia="en-US"/>
        </w:rPr>
        <w:t>7-82-86,</w:t>
      </w:r>
      <w:r w:rsidRPr="00832260">
        <w:rPr>
          <w:spacing w:val="-1"/>
          <w:sz w:val="28"/>
          <w:szCs w:val="28"/>
          <w:lang w:val="en-US" w:eastAsia="en-US"/>
        </w:rPr>
        <w:t xml:space="preserve"> </w:t>
      </w:r>
      <w:r w:rsidRPr="00ED4FB9">
        <w:rPr>
          <w:spacing w:val="-2"/>
          <w:sz w:val="28"/>
          <w:szCs w:val="28"/>
          <w:lang w:val="en-US" w:eastAsia="en-US"/>
        </w:rPr>
        <w:t>e</w:t>
      </w:r>
      <w:r w:rsidRPr="00832260">
        <w:rPr>
          <w:spacing w:val="-2"/>
          <w:sz w:val="28"/>
          <w:szCs w:val="28"/>
          <w:lang w:val="en-US" w:eastAsia="en-US"/>
        </w:rPr>
        <w:t>-</w:t>
      </w:r>
      <w:r w:rsidRPr="00ED4FB9">
        <w:rPr>
          <w:spacing w:val="-2"/>
          <w:sz w:val="28"/>
          <w:szCs w:val="28"/>
          <w:lang w:val="en-US" w:eastAsia="en-US"/>
        </w:rPr>
        <w:t>mai</w:t>
      </w:r>
      <w:r w:rsidRPr="00832260">
        <w:rPr>
          <w:spacing w:val="-2"/>
          <w:sz w:val="28"/>
          <w:szCs w:val="28"/>
          <w:lang w:val="en-US" w:eastAsia="en-US"/>
        </w:rPr>
        <w:t xml:space="preserve">1: </w:t>
      </w:r>
      <w:hyperlink r:id="rId10">
        <w:r w:rsidRPr="00ED4FB9">
          <w:rPr>
            <w:spacing w:val="-2"/>
            <w:sz w:val="28"/>
            <w:szCs w:val="28"/>
            <w:lang w:val="en-US" w:eastAsia="en-US"/>
          </w:rPr>
          <w:t>gkh</w:t>
        </w:r>
        <w:r w:rsidRPr="00832260">
          <w:rPr>
            <w:spacing w:val="-2"/>
            <w:sz w:val="28"/>
            <w:szCs w:val="28"/>
            <w:lang w:val="en-US" w:eastAsia="en-US"/>
          </w:rPr>
          <w:t>.</w:t>
        </w:r>
        <w:r w:rsidRPr="00ED4FB9">
          <w:rPr>
            <w:spacing w:val="-2"/>
            <w:sz w:val="28"/>
            <w:szCs w:val="28"/>
            <w:lang w:val="en-US" w:eastAsia="en-US"/>
          </w:rPr>
          <w:t>amoshr</w:t>
        </w:r>
        <w:r w:rsidRPr="00832260">
          <w:rPr>
            <w:spacing w:val="-2"/>
            <w:sz w:val="28"/>
            <w:szCs w:val="28"/>
            <w:lang w:val="en-US" w:eastAsia="en-US"/>
          </w:rPr>
          <w:t>@</w:t>
        </w:r>
        <w:r w:rsidRPr="00ED4FB9">
          <w:rPr>
            <w:spacing w:val="-2"/>
            <w:sz w:val="28"/>
            <w:szCs w:val="28"/>
            <w:lang w:val="en-US" w:eastAsia="en-US"/>
          </w:rPr>
          <w:t>mail</w:t>
        </w:r>
        <w:r w:rsidRPr="00832260">
          <w:rPr>
            <w:spacing w:val="-2"/>
            <w:sz w:val="28"/>
            <w:szCs w:val="28"/>
            <w:lang w:val="en-US" w:eastAsia="en-US"/>
          </w:rPr>
          <w:t>.</w:t>
        </w:r>
        <w:r w:rsidRPr="00ED4FB9">
          <w:rPr>
            <w:spacing w:val="-2"/>
            <w:sz w:val="28"/>
            <w:szCs w:val="28"/>
            <w:lang w:val="en-US" w:eastAsia="en-US"/>
          </w:rPr>
          <w:t>ru</w:t>
        </w:r>
      </w:hyperlink>
    </w:p>
    <w:p w14:paraId="2635679E" w14:textId="77777777" w:rsidR="00D1085F" w:rsidRPr="00832260" w:rsidRDefault="00D1085F" w:rsidP="00CB48A9">
      <w:pPr>
        <w:tabs>
          <w:tab w:val="left" w:pos="9923"/>
        </w:tabs>
        <w:suppressAutoHyphens/>
        <w:overflowPunct/>
        <w:adjustRightInd/>
        <w:ind w:firstLine="709"/>
        <w:jc w:val="center"/>
        <w:textAlignment w:val="auto"/>
        <w:rPr>
          <w:spacing w:val="-2"/>
          <w:sz w:val="28"/>
          <w:szCs w:val="28"/>
          <w:lang w:val="en-US" w:eastAsia="en-US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83"/>
        <w:gridCol w:w="4572"/>
      </w:tblGrid>
      <w:tr w:rsidR="00D1085F" w14:paraId="75CDF95D" w14:textId="77777777" w:rsidTr="005B6A15">
        <w:tc>
          <w:tcPr>
            <w:tcW w:w="5284" w:type="dxa"/>
          </w:tcPr>
          <w:p w14:paraId="69D4EC17" w14:textId="77777777" w:rsidR="00D1085F" w:rsidRPr="00832260" w:rsidRDefault="00D1085F" w:rsidP="00CB48A9">
            <w:pPr>
              <w:tabs>
                <w:tab w:val="left" w:pos="9923"/>
              </w:tabs>
              <w:suppressAutoHyphens/>
              <w:overflowPunct/>
              <w:adjustRightInd/>
              <w:jc w:val="center"/>
              <w:textAlignment w:val="auto"/>
              <w:rPr>
                <w:sz w:val="24"/>
                <w:szCs w:val="24"/>
                <w:lang w:val="en-US" w:eastAsia="en-US"/>
              </w:rPr>
            </w:pPr>
          </w:p>
          <w:p w14:paraId="28722A70" w14:textId="77777777" w:rsidR="00D1085F" w:rsidRDefault="00D1085F" w:rsidP="00CB48A9">
            <w:pPr>
              <w:tabs>
                <w:tab w:val="left" w:pos="9923"/>
              </w:tabs>
              <w:suppressAutoHyphens/>
              <w:overflowPunct/>
              <w:adjustRightInd/>
              <w:jc w:val="center"/>
              <w:textAlignment w:val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_______</w:t>
            </w:r>
            <w:r w:rsidR="00576955">
              <w:rPr>
                <w:sz w:val="24"/>
                <w:szCs w:val="24"/>
                <w:lang w:eastAsia="en-US"/>
              </w:rPr>
              <w:t>_________</w:t>
            </w:r>
            <w:r>
              <w:rPr>
                <w:sz w:val="24"/>
                <w:szCs w:val="24"/>
                <w:lang w:eastAsia="en-US"/>
              </w:rPr>
              <w:t>__________________________</w:t>
            </w:r>
          </w:p>
          <w:p w14:paraId="3ED2DCBC" w14:textId="77777777" w:rsidR="00D1085F" w:rsidRPr="0030639D" w:rsidRDefault="00D1085F" w:rsidP="00CB48A9">
            <w:pPr>
              <w:tabs>
                <w:tab w:val="left" w:pos="9923"/>
              </w:tabs>
              <w:suppressAutoHyphens/>
              <w:overflowPunct/>
              <w:adjustRightInd/>
              <w:jc w:val="center"/>
              <w:textAlignment w:val="auto"/>
              <w:rPr>
                <w:lang w:eastAsia="en-US"/>
              </w:rPr>
            </w:pPr>
            <w:r w:rsidRPr="0030639D">
              <w:rPr>
                <w:lang w:eastAsia="en-US"/>
              </w:rPr>
              <w:t>(место составления акта)</w:t>
            </w:r>
          </w:p>
          <w:p w14:paraId="3A6AEE2A" w14:textId="77777777" w:rsidR="00D1085F" w:rsidRDefault="00D1085F" w:rsidP="00CB48A9">
            <w:pPr>
              <w:tabs>
                <w:tab w:val="left" w:pos="9923"/>
              </w:tabs>
              <w:suppressAutoHyphens/>
              <w:overflowPunct/>
              <w:adjustRightInd/>
              <w:jc w:val="center"/>
              <w:textAlignment w:val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______________</w:t>
            </w:r>
            <w:r w:rsidR="00576955">
              <w:rPr>
                <w:sz w:val="24"/>
                <w:szCs w:val="24"/>
                <w:lang w:eastAsia="en-US"/>
              </w:rPr>
              <w:t>_________</w:t>
            </w:r>
            <w:r>
              <w:rPr>
                <w:sz w:val="24"/>
                <w:szCs w:val="24"/>
                <w:lang w:eastAsia="en-US"/>
              </w:rPr>
              <w:t>___________________</w:t>
            </w:r>
          </w:p>
          <w:p w14:paraId="333FA13E" w14:textId="77777777" w:rsidR="00D1085F" w:rsidRPr="0030639D" w:rsidRDefault="00D1085F" w:rsidP="00CB48A9">
            <w:pPr>
              <w:tabs>
                <w:tab w:val="left" w:pos="9923"/>
              </w:tabs>
              <w:suppressAutoHyphens/>
              <w:overflowPunct/>
              <w:adjustRightInd/>
              <w:jc w:val="center"/>
              <w:textAlignment w:val="auto"/>
              <w:rPr>
                <w:lang w:eastAsia="en-US"/>
              </w:rPr>
            </w:pPr>
            <w:r w:rsidRPr="0030639D">
              <w:rPr>
                <w:lang w:eastAsia="en-US"/>
              </w:rPr>
              <w:t>(время составления акта)</w:t>
            </w:r>
          </w:p>
        </w:tc>
        <w:tc>
          <w:tcPr>
            <w:tcW w:w="4747" w:type="dxa"/>
          </w:tcPr>
          <w:p w14:paraId="2B199527" w14:textId="77777777" w:rsidR="00D1085F" w:rsidRDefault="00D1085F" w:rsidP="00CB48A9">
            <w:pPr>
              <w:tabs>
                <w:tab w:val="left" w:pos="9923"/>
              </w:tabs>
              <w:suppressAutoHyphens/>
              <w:overflowPunct/>
              <w:adjustRightInd/>
              <w:jc w:val="center"/>
              <w:textAlignment w:val="auto"/>
              <w:rPr>
                <w:sz w:val="28"/>
                <w:szCs w:val="28"/>
                <w:lang w:eastAsia="en-US"/>
              </w:rPr>
            </w:pPr>
          </w:p>
          <w:p w14:paraId="0F7BB38A" w14:textId="77777777" w:rsidR="00D1085F" w:rsidRDefault="002C60C3" w:rsidP="00CB48A9">
            <w:pPr>
              <w:tabs>
                <w:tab w:val="left" w:pos="9923"/>
              </w:tabs>
              <w:suppressAutoHyphens/>
              <w:overflowPunct/>
              <w:adjustRightInd/>
              <w:jc w:val="center"/>
              <w:textAlignment w:val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</w:t>
            </w:r>
            <w:r w:rsidR="00D1085F">
              <w:rPr>
                <w:sz w:val="28"/>
                <w:szCs w:val="28"/>
                <w:lang w:eastAsia="en-US"/>
              </w:rPr>
              <w:t>«_____» _______ 20__г.</w:t>
            </w:r>
          </w:p>
          <w:p w14:paraId="17A37BB8" w14:textId="77777777" w:rsidR="00D1085F" w:rsidRPr="0030639D" w:rsidRDefault="00D1085F" w:rsidP="00CB48A9">
            <w:pPr>
              <w:tabs>
                <w:tab w:val="left" w:pos="9923"/>
              </w:tabs>
              <w:suppressAutoHyphens/>
              <w:overflowPunct/>
              <w:adjustRightInd/>
              <w:jc w:val="center"/>
              <w:textAlignment w:val="auto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</w:t>
            </w:r>
            <w:r w:rsidRPr="0030639D">
              <w:rPr>
                <w:lang w:eastAsia="en-US"/>
              </w:rPr>
              <w:t>(дата составления акта)</w:t>
            </w:r>
          </w:p>
        </w:tc>
      </w:tr>
    </w:tbl>
    <w:p w14:paraId="79E45579" w14:textId="77777777" w:rsidR="00D1085F" w:rsidRPr="00ED4FB9" w:rsidRDefault="00D1085F" w:rsidP="00CB48A9">
      <w:pPr>
        <w:tabs>
          <w:tab w:val="left" w:pos="9923"/>
        </w:tabs>
        <w:suppressAutoHyphens/>
        <w:overflowPunct/>
        <w:adjustRightInd/>
        <w:ind w:firstLine="709"/>
        <w:jc w:val="center"/>
        <w:textAlignment w:val="auto"/>
        <w:rPr>
          <w:sz w:val="28"/>
          <w:szCs w:val="28"/>
          <w:lang w:val="en-US" w:eastAsia="en-US"/>
        </w:rPr>
      </w:pPr>
    </w:p>
    <w:p w14:paraId="47B00A5A" w14:textId="77777777" w:rsidR="00D1085F" w:rsidRDefault="00D1085F" w:rsidP="00CB48A9">
      <w:pPr>
        <w:tabs>
          <w:tab w:val="left" w:pos="6303"/>
          <w:tab w:val="left" w:pos="9923"/>
        </w:tabs>
        <w:suppressAutoHyphens/>
        <w:overflowPunct/>
        <w:adjustRightInd/>
        <w:ind w:firstLine="709"/>
        <w:jc w:val="center"/>
        <w:textAlignment w:val="auto"/>
        <w:rPr>
          <w:sz w:val="28"/>
          <w:szCs w:val="28"/>
          <w:lang w:eastAsia="en-US"/>
        </w:rPr>
      </w:pPr>
    </w:p>
    <w:p w14:paraId="478A013A" w14:textId="77777777" w:rsidR="00ED4FB9" w:rsidRPr="008F54E4" w:rsidRDefault="00DF0F74" w:rsidP="00CB48A9">
      <w:pPr>
        <w:tabs>
          <w:tab w:val="left" w:pos="6303"/>
          <w:tab w:val="left" w:pos="9923"/>
        </w:tabs>
        <w:suppressAutoHyphens/>
        <w:overflowPunct/>
        <w:adjustRightInd/>
        <w:ind w:firstLine="709"/>
        <w:jc w:val="center"/>
        <w:textAlignment w:val="auto"/>
        <w:rPr>
          <w:b/>
          <w:sz w:val="28"/>
          <w:szCs w:val="28"/>
          <w:u w:val="single"/>
          <w:lang w:eastAsia="en-US"/>
        </w:rPr>
      </w:pPr>
      <w:r>
        <w:rPr>
          <w:b/>
          <w:sz w:val="28"/>
          <w:szCs w:val="28"/>
          <w:lang w:eastAsia="en-US"/>
        </w:rPr>
        <w:t xml:space="preserve">                   </w:t>
      </w:r>
      <w:r w:rsidR="00ED4FB9" w:rsidRPr="00E77B56">
        <w:rPr>
          <w:b/>
          <w:sz w:val="28"/>
          <w:szCs w:val="28"/>
          <w:lang w:eastAsia="en-US"/>
        </w:rPr>
        <w:t>АКТ</w:t>
      </w:r>
      <w:r w:rsidR="00ED4FB9" w:rsidRPr="00E77B56">
        <w:rPr>
          <w:b/>
          <w:spacing w:val="-8"/>
          <w:sz w:val="28"/>
          <w:szCs w:val="28"/>
          <w:lang w:eastAsia="en-US"/>
        </w:rPr>
        <w:t xml:space="preserve"> </w:t>
      </w:r>
      <w:r w:rsidR="00ED4FB9" w:rsidRPr="00E77B56">
        <w:rPr>
          <w:b/>
          <w:sz w:val="28"/>
          <w:szCs w:val="28"/>
          <w:lang w:eastAsia="en-US"/>
        </w:rPr>
        <w:t>КОНТРОЛЬНОГО</w:t>
      </w:r>
      <w:r w:rsidR="00ED4FB9" w:rsidRPr="00E77B56">
        <w:rPr>
          <w:b/>
          <w:spacing w:val="26"/>
          <w:sz w:val="28"/>
          <w:szCs w:val="28"/>
          <w:lang w:eastAsia="en-US"/>
        </w:rPr>
        <w:t xml:space="preserve"> </w:t>
      </w:r>
      <w:r w:rsidR="00ED4FB9" w:rsidRPr="00E77B56">
        <w:rPr>
          <w:b/>
          <w:sz w:val="28"/>
          <w:szCs w:val="28"/>
          <w:lang w:eastAsia="en-US"/>
        </w:rPr>
        <w:t>МЕРОПРИЯТИЯ №</w:t>
      </w:r>
      <w:r w:rsidR="008F54E4" w:rsidRPr="008F54E4">
        <w:rPr>
          <w:b/>
          <w:sz w:val="28"/>
          <w:szCs w:val="28"/>
          <w:lang w:eastAsia="en-US"/>
        </w:rPr>
        <w:t>____</w:t>
      </w:r>
    </w:p>
    <w:p w14:paraId="145DE271" w14:textId="77777777" w:rsidR="00ED4FB9" w:rsidRPr="00ED4FB9" w:rsidRDefault="00ED4FB9" w:rsidP="00CB48A9">
      <w:pPr>
        <w:tabs>
          <w:tab w:val="left" w:pos="9923"/>
        </w:tabs>
        <w:suppressAutoHyphens/>
        <w:overflowPunct/>
        <w:adjustRightInd/>
        <w:ind w:firstLine="709"/>
        <w:textAlignment w:val="auto"/>
        <w:rPr>
          <w:sz w:val="28"/>
          <w:szCs w:val="28"/>
          <w:lang w:eastAsia="en-US"/>
        </w:rPr>
      </w:pPr>
    </w:p>
    <w:p w14:paraId="70C4D0C1" w14:textId="77777777" w:rsidR="00ED4FB9" w:rsidRDefault="00ED4FB9" w:rsidP="00CB48A9">
      <w:pPr>
        <w:tabs>
          <w:tab w:val="left" w:pos="9923"/>
        </w:tabs>
        <w:suppressAutoHyphens/>
        <w:overflowPunct/>
        <w:adjustRightInd/>
        <w:textAlignment w:val="auto"/>
        <w:rPr>
          <w:spacing w:val="-2"/>
          <w:sz w:val="28"/>
          <w:szCs w:val="28"/>
          <w:lang w:eastAsia="en-US"/>
        </w:rPr>
      </w:pPr>
      <w:r w:rsidRPr="00ED4FB9">
        <w:rPr>
          <w:sz w:val="28"/>
          <w:szCs w:val="28"/>
          <w:lang w:eastAsia="en-US"/>
        </w:rPr>
        <w:t>По</w:t>
      </w:r>
      <w:r w:rsidRPr="00ED4FB9">
        <w:rPr>
          <w:spacing w:val="-5"/>
          <w:sz w:val="28"/>
          <w:szCs w:val="28"/>
          <w:lang w:eastAsia="en-US"/>
        </w:rPr>
        <w:t xml:space="preserve"> </w:t>
      </w:r>
      <w:r w:rsidRPr="00ED4FB9">
        <w:rPr>
          <w:spacing w:val="-2"/>
          <w:sz w:val="28"/>
          <w:szCs w:val="28"/>
          <w:lang w:eastAsia="en-US"/>
        </w:rPr>
        <w:t>адресу/адресам:</w:t>
      </w:r>
    </w:p>
    <w:p w14:paraId="498975CC" w14:textId="77777777" w:rsidR="00E748CF" w:rsidRDefault="00E748CF" w:rsidP="00CB48A9">
      <w:pPr>
        <w:tabs>
          <w:tab w:val="left" w:pos="9923"/>
        </w:tabs>
        <w:suppressAutoHyphens/>
        <w:overflowPunct/>
        <w:adjustRightInd/>
        <w:textAlignment w:val="auto"/>
        <w:rPr>
          <w:spacing w:val="-2"/>
          <w:sz w:val="28"/>
          <w:szCs w:val="28"/>
          <w:lang w:eastAsia="en-US"/>
        </w:rPr>
      </w:pPr>
    </w:p>
    <w:p w14:paraId="3978EC5A" w14:textId="77777777" w:rsidR="00E748CF" w:rsidRDefault="00E748CF" w:rsidP="00CB48A9">
      <w:pPr>
        <w:tabs>
          <w:tab w:val="left" w:pos="9923"/>
        </w:tabs>
        <w:suppressAutoHyphens/>
      </w:pPr>
      <w:r>
        <w:rPr>
          <w:spacing w:val="-2"/>
          <w:sz w:val="28"/>
          <w:szCs w:val="28"/>
          <w:lang w:eastAsia="en-US"/>
        </w:rPr>
        <w:t>_____________________________________________________________________</w:t>
      </w:r>
    </w:p>
    <w:p w14:paraId="6F0FF8FB" w14:textId="64BD62FC" w:rsidR="00E748CF" w:rsidRPr="0030639D" w:rsidRDefault="007932F1" w:rsidP="00CB48A9">
      <w:pPr>
        <w:tabs>
          <w:tab w:val="left" w:pos="9923"/>
        </w:tabs>
        <w:suppressAutoHyphens/>
        <w:overflowPunct/>
        <w:adjustRightInd/>
        <w:jc w:val="center"/>
        <w:textAlignment w:val="auto"/>
        <w:rPr>
          <w:spacing w:val="-2"/>
          <w:lang w:eastAsia="en-US"/>
        </w:rPr>
      </w:pPr>
      <w:r>
        <w:rPr>
          <w:spacing w:val="-2"/>
          <w:lang w:eastAsia="en-US"/>
        </w:rPr>
        <w:t xml:space="preserve">  </w:t>
      </w:r>
      <w:r w:rsidR="00E748CF" w:rsidRPr="0030639D">
        <w:rPr>
          <w:spacing w:val="-2"/>
          <w:lang w:eastAsia="en-US"/>
        </w:rPr>
        <w:t>(место проведения проверки)</w:t>
      </w:r>
    </w:p>
    <w:p w14:paraId="52CFAF8A" w14:textId="77777777" w:rsidR="00E748CF" w:rsidRDefault="00ED4FB9" w:rsidP="00CB48A9">
      <w:pPr>
        <w:tabs>
          <w:tab w:val="left" w:pos="9923"/>
        </w:tabs>
        <w:suppressAutoHyphens/>
        <w:overflowPunct/>
        <w:adjustRightInd/>
        <w:textAlignment w:val="auto"/>
        <w:rPr>
          <w:spacing w:val="-2"/>
          <w:sz w:val="28"/>
          <w:szCs w:val="28"/>
          <w:lang w:eastAsia="en-US"/>
        </w:rPr>
      </w:pPr>
      <w:r w:rsidRPr="00ED4FB9">
        <w:rPr>
          <w:sz w:val="28"/>
          <w:szCs w:val="28"/>
          <w:lang w:eastAsia="en-US"/>
        </w:rPr>
        <w:lastRenderedPageBreak/>
        <w:t>На</w:t>
      </w:r>
      <w:r w:rsidRPr="00ED4FB9">
        <w:rPr>
          <w:spacing w:val="-4"/>
          <w:sz w:val="28"/>
          <w:szCs w:val="28"/>
          <w:lang w:eastAsia="en-US"/>
        </w:rPr>
        <w:t xml:space="preserve"> </w:t>
      </w:r>
      <w:r w:rsidRPr="00ED4FB9">
        <w:rPr>
          <w:spacing w:val="-2"/>
          <w:sz w:val="28"/>
          <w:szCs w:val="28"/>
          <w:lang w:eastAsia="en-US"/>
        </w:rPr>
        <w:t>основании:</w:t>
      </w:r>
    </w:p>
    <w:p w14:paraId="048E32CE" w14:textId="77777777" w:rsidR="00E748CF" w:rsidRDefault="00E748CF" w:rsidP="00CB48A9">
      <w:pPr>
        <w:tabs>
          <w:tab w:val="left" w:pos="9923"/>
        </w:tabs>
        <w:suppressAutoHyphens/>
        <w:overflowPunct/>
        <w:adjustRightInd/>
        <w:textAlignment w:val="auto"/>
        <w:rPr>
          <w:spacing w:val="-2"/>
          <w:sz w:val="28"/>
          <w:szCs w:val="28"/>
          <w:lang w:eastAsia="en-US"/>
        </w:rPr>
      </w:pPr>
      <w:r>
        <w:rPr>
          <w:spacing w:val="-2"/>
          <w:sz w:val="28"/>
          <w:szCs w:val="28"/>
          <w:lang w:eastAsia="en-US"/>
        </w:rPr>
        <w:t>______________________________________________________________________________________________________________________________________</w:t>
      </w:r>
      <w:r w:rsidR="00DF0F74">
        <w:rPr>
          <w:spacing w:val="-2"/>
          <w:sz w:val="28"/>
          <w:szCs w:val="28"/>
          <w:lang w:eastAsia="en-US"/>
        </w:rPr>
        <w:t>____</w:t>
      </w:r>
    </w:p>
    <w:p w14:paraId="5E3FAB00" w14:textId="7F9DD33A" w:rsidR="00E748CF" w:rsidRPr="0030639D" w:rsidRDefault="007932F1" w:rsidP="00CB48A9">
      <w:pPr>
        <w:tabs>
          <w:tab w:val="left" w:pos="9923"/>
        </w:tabs>
        <w:suppressAutoHyphens/>
        <w:overflowPunct/>
        <w:adjustRightInd/>
        <w:ind w:right="567"/>
        <w:jc w:val="center"/>
        <w:textAlignment w:val="auto"/>
        <w:rPr>
          <w:lang w:eastAsia="en-US"/>
        </w:rPr>
      </w:pPr>
      <w:r>
        <w:rPr>
          <w:lang w:eastAsia="en-US"/>
        </w:rPr>
        <w:t xml:space="preserve">     </w:t>
      </w:r>
      <w:r w:rsidR="00E748CF" w:rsidRPr="0030639D">
        <w:rPr>
          <w:lang w:eastAsia="en-US"/>
        </w:rPr>
        <w:t>(вид документа с указанием реквизитов (номер, дата))</w:t>
      </w:r>
    </w:p>
    <w:p w14:paraId="4B90189C" w14:textId="77777777" w:rsidR="00E748CF" w:rsidRDefault="00E748CF" w:rsidP="00CB48A9">
      <w:pPr>
        <w:tabs>
          <w:tab w:val="left" w:pos="9923"/>
        </w:tabs>
        <w:suppressAutoHyphens/>
        <w:overflowPunct/>
        <w:adjustRightInd/>
        <w:ind w:right="567"/>
        <w:jc w:val="center"/>
        <w:textAlignment w:val="auto"/>
        <w:rPr>
          <w:sz w:val="24"/>
          <w:szCs w:val="24"/>
          <w:lang w:eastAsia="en-US"/>
        </w:rPr>
      </w:pPr>
    </w:p>
    <w:p w14:paraId="720CEAF1" w14:textId="77777777" w:rsidR="00E748CF" w:rsidRDefault="00E748CF" w:rsidP="00CB48A9">
      <w:pPr>
        <w:tabs>
          <w:tab w:val="left" w:pos="9923"/>
        </w:tabs>
        <w:suppressAutoHyphens/>
        <w:overflowPunct/>
        <w:adjustRightInd/>
        <w:textAlignment w:val="auto"/>
        <w:rPr>
          <w:sz w:val="28"/>
          <w:szCs w:val="28"/>
          <w:lang w:eastAsia="en-US"/>
        </w:rPr>
      </w:pPr>
      <w:r w:rsidRPr="00E748CF">
        <w:rPr>
          <w:sz w:val="28"/>
          <w:szCs w:val="28"/>
          <w:lang w:eastAsia="en-US"/>
        </w:rPr>
        <w:t>была проведена</w:t>
      </w:r>
      <w:r>
        <w:rPr>
          <w:sz w:val="28"/>
          <w:szCs w:val="28"/>
          <w:lang w:eastAsia="en-US"/>
        </w:rPr>
        <w:t xml:space="preserve"> __________________________________проверка в </w:t>
      </w:r>
      <w:r w:rsidR="00D8735C">
        <w:rPr>
          <w:sz w:val="28"/>
          <w:szCs w:val="28"/>
          <w:lang w:eastAsia="en-US"/>
        </w:rPr>
        <w:t>о</w:t>
      </w:r>
      <w:r>
        <w:rPr>
          <w:sz w:val="28"/>
          <w:szCs w:val="28"/>
          <w:lang w:eastAsia="en-US"/>
        </w:rPr>
        <w:t>тношении:</w:t>
      </w:r>
    </w:p>
    <w:p w14:paraId="749E0A52" w14:textId="20372BF3" w:rsidR="00E748CF" w:rsidRPr="0030639D" w:rsidRDefault="00E748CF" w:rsidP="00CB48A9">
      <w:pPr>
        <w:tabs>
          <w:tab w:val="left" w:pos="9923"/>
        </w:tabs>
        <w:suppressAutoHyphens/>
        <w:overflowPunct/>
        <w:adjustRightInd/>
        <w:textAlignment w:val="auto"/>
        <w:rPr>
          <w:lang w:eastAsia="en-US"/>
        </w:rPr>
      </w:pPr>
      <w:r w:rsidRPr="0030639D">
        <w:rPr>
          <w:lang w:eastAsia="en-US"/>
        </w:rPr>
        <w:t xml:space="preserve">                           </w:t>
      </w:r>
      <w:r w:rsidR="007932F1">
        <w:rPr>
          <w:lang w:eastAsia="en-US"/>
        </w:rPr>
        <w:t xml:space="preserve">         </w:t>
      </w:r>
      <w:r w:rsidRPr="0030639D">
        <w:rPr>
          <w:lang w:eastAsia="en-US"/>
        </w:rPr>
        <w:t xml:space="preserve">      (плановая/внеплановая, документарная/выездная)</w:t>
      </w:r>
    </w:p>
    <w:p w14:paraId="6DFEE5D8" w14:textId="77777777" w:rsidR="00E748CF" w:rsidRDefault="00E748CF" w:rsidP="00CB48A9">
      <w:pPr>
        <w:tabs>
          <w:tab w:val="left" w:pos="9923"/>
        </w:tabs>
        <w:suppressAutoHyphens/>
        <w:overflowPunct/>
        <w:adjustRightInd/>
        <w:textAlignment w:val="auto"/>
        <w:rPr>
          <w:sz w:val="24"/>
          <w:szCs w:val="24"/>
          <w:lang w:eastAsia="en-US"/>
        </w:rPr>
      </w:pPr>
    </w:p>
    <w:p w14:paraId="66C48B9F" w14:textId="77777777" w:rsidR="00E748CF" w:rsidRDefault="00E748CF" w:rsidP="00CB48A9">
      <w:pPr>
        <w:tabs>
          <w:tab w:val="left" w:pos="9923"/>
        </w:tabs>
        <w:suppressAutoHyphens/>
        <w:overflowPunct/>
        <w:adjustRightInd/>
        <w:textAlignment w:val="auto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________________________________________________________________________________</w:t>
      </w:r>
    </w:p>
    <w:p w14:paraId="1D2D5238" w14:textId="77777777" w:rsidR="00E748CF" w:rsidRDefault="00E748CF" w:rsidP="00CB48A9">
      <w:pPr>
        <w:tabs>
          <w:tab w:val="left" w:pos="9923"/>
        </w:tabs>
        <w:suppressAutoHyphens/>
        <w:overflowPunct/>
        <w:adjustRightInd/>
        <w:textAlignment w:val="auto"/>
        <w:rPr>
          <w:sz w:val="28"/>
          <w:szCs w:val="28"/>
          <w:lang w:eastAsia="en-US"/>
        </w:rPr>
      </w:pPr>
      <w:r w:rsidRPr="00E748CF">
        <w:rPr>
          <w:sz w:val="28"/>
          <w:szCs w:val="28"/>
          <w:lang w:eastAsia="en-US"/>
        </w:rPr>
        <w:t>__________________________________________________________________</w:t>
      </w:r>
      <w:r w:rsidR="00D8735C">
        <w:rPr>
          <w:sz w:val="28"/>
          <w:szCs w:val="28"/>
          <w:lang w:eastAsia="en-US"/>
        </w:rPr>
        <w:t>_</w:t>
      </w:r>
      <w:r w:rsidRPr="00E748CF">
        <w:rPr>
          <w:sz w:val="28"/>
          <w:szCs w:val="28"/>
          <w:lang w:eastAsia="en-US"/>
        </w:rPr>
        <w:t>_</w:t>
      </w:r>
    </w:p>
    <w:p w14:paraId="6EB7E0B1" w14:textId="508B54C2" w:rsidR="00E748CF" w:rsidRPr="0030639D" w:rsidRDefault="007932F1" w:rsidP="00CB48A9">
      <w:pPr>
        <w:tabs>
          <w:tab w:val="left" w:pos="9923"/>
        </w:tabs>
        <w:suppressAutoHyphens/>
        <w:overflowPunct/>
        <w:adjustRightInd/>
        <w:ind w:right="567" w:firstLine="709"/>
        <w:textAlignment w:val="auto"/>
        <w:rPr>
          <w:spacing w:val="-4"/>
          <w:lang w:eastAsia="en-US"/>
        </w:rPr>
      </w:pPr>
      <w:r>
        <w:rPr>
          <w:spacing w:val="-4"/>
          <w:lang w:eastAsia="en-US"/>
        </w:rPr>
        <w:t xml:space="preserve">                      </w:t>
      </w:r>
      <w:r w:rsidR="00E748CF" w:rsidRPr="0030639D">
        <w:rPr>
          <w:spacing w:val="-4"/>
          <w:lang w:eastAsia="en-US"/>
        </w:rPr>
        <w:t>(фамилия, имя, отчество (последнее – при наличии) физического лица)</w:t>
      </w:r>
    </w:p>
    <w:p w14:paraId="1F33E8E7" w14:textId="77777777" w:rsidR="00E748CF" w:rsidRDefault="00E748CF" w:rsidP="00CB48A9">
      <w:pPr>
        <w:tabs>
          <w:tab w:val="left" w:pos="9923"/>
        </w:tabs>
        <w:suppressAutoHyphens/>
        <w:overflowPunct/>
        <w:adjustRightInd/>
        <w:ind w:right="567" w:firstLine="709"/>
        <w:textAlignment w:val="auto"/>
        <w:rPr>
          <w:spacing w:val="-4"/>
          <w:sz w:val="25"/>
          <w:szCs w:val="22"/>
          <w:lang w:eastAsia="en-US"/>
        </w:rPr>
      </w:pPr>
    </w:p>
    <w:p w14:paraId="257AB079" w14:textId="77777777" w:rsidR="00ED4FB9" w:rsidRDefault="00ED4FB9" w:rsidP="00CB48A9">
      <w:pPr>
        <w:tabs>
          <w:tab w:val="left" w:pos="9923"/>
        </w:tabs>
        <w:suppressAutoHyphens/>
        <w:overflowPunct/>
        <w:adjustRightInd/>
        <w:ind w:right="567" w:firstLine="709"/>
        <w:textAlignment w:val="auto"/>
        <w:rPr>
          <w:spacing w:val="-2"/>
          <w:sz w:val="28"/>
          <w:szCs w:val="28"/>
          <w:lang w:eastAsia="en-US"/>
        </w:rPr>
      </w:pPr>
      <w:r w:rsidRPr="00ED4FB9">
        <w:rPr>
          <w:sz w:val="28"/>
          <w:szCs w:val="28"/>
          <w:lang w:eastAsia="en-US"/>
        </w:rPr>
        <w:t>Дата</w:t>
      </w:r>
      <w:r w:rsidRPr="00ED4FB9">
        <w:rPr>
          <w:spacing w:val="-9"/>
          <w:sz w:val="28"/>
          <w:szCs w:val="28"/>
          <w:lang w:eastAsia="en-US"/>
        </w:rPr>
        <w:t xml:space="preserve"> </w:t>
      </w:r>
      <w:r w:rsidRPr="00ED4FB9">
        <w:rPr>
          <w:sz w:val="28"/>
          <w:szCs w:val="28"/>
          <w:lang w:eastAsia="en-US"/>
        </w:rPr>
        <w:t>и</w:t>
      </w:r>
      <w:r w:rsidRPr="00ED4FB9">
        <w:rPr>
          <w:spacing w:val="-17"/>
          <w:sz w:val="28"/>
          <w:szCs w:val="28"/>
          <w:lang w:eastAsia="en-US"/>
        </w:rPr>
        <w:t xml:space="preserve"> </w:t>
      </w:r>
      <w:r w:rsidRPr="00ED4FB9">
        <w:rPr>
          <w:sz w:val="28"/>
          <w:szCs w:val="28"/>
          <w:lang w:eastAsia="en-US"/>
        </w:rPr>
        <w:t>время</w:t>
      </w:r>
      <w:r w:rsidRPr="00ED4FB9">
        <w:rPr>
          <w:spacing w:val="-5"/>
          <w:sz w:val="28"/>
          <w:szCs w:val="28"/>
          <w:lang w:eastAsia="en-US"/>
        </w:rPr>
        <w:t xml:space="preserve"> </w:t>
      </w:r>
      <w:r w:rsidRPr="00ED4FB9">
        <w:rPr>
          <w:sz w:val="28"/>
          <w:szCs w:val="28"/>
          <w:lang w:eastAsia="en-US"/>
        </w:rPr>
        <w:t>проведения</w:t>
      </w:r>
      <w:r w:rsidRPr="00ED4FB9">
        <w:rPr>
          <w:spacing w:val="4"/>
          <w:sz w:val="28"/>
          <w:szCs w:val="28"/>
          <w:lang w:eastAsia="en-US"/>
        </w:rPr>
        <w:t xml:space="preserve"> </w:t>
      </w:r>
      <w:r w:rsidRPr="00ED4FB9">
        <w:rPr>
          <w:spacing w:val="-2"/>
          <w:sz w:val="28"/>
          <w:szCs w:val="28"/>
          <w:lang w:eastAsia="en-US"/>
        </w:rPr>
        <w:t>проверки:</w:t>
      </w:r>
    </w:p>
    <w:p w14:paraId="6ED0E187" w14:textId="77777777" w:rsidR="00E748CF" w:rsidRDefault="00E748CF" w:rsidP="00CB48A9">
      <w:pPr>
        <w:tabs>
          <w:tab w:val="left" w:pos="9923"/>
        </w:tabs>
        <w:suppressAutoHyphens/>
        <w:overflowPunct/>
        <w:adjustRightInd/>
        <w:ind w:right="567" w:firstLine="709"/>
        <w:textAlignment w:val="auto"/>
        <w:rPr>
          <w:spacing w:val="-2"/>
          <w:sz w:val="28"/>
          <w:szCs w:val="28"/>
          <w:lang w:eastAsia="en-US"/>
        </w:rPr>
      </w:pPr>
    </w:p>
    <w:p w14:paraId="5E68F47F" w14:textId="77777777" w:rsidR="00ED4FB9" w:rsidRPr="00ED4FB9" w:rsidRDefault="00ED4FB9" w:rsidP="00CB48A9">
      <w:pPr>
        <w:tabs>
          <w:tab w:val="left" w:pos="796"/>
          <w:tab w:val="left" w:pos="1490"/>
          <w:tab w:val="left" w:pos="2125"/>
          <w:tab w:val="left" w:pos="2922"/>
          <w:tab w:val="left" w:pos="3803"/>
          <w:tab w:val="left" w:pos="5116"/>
          <w:tab w:val="left" w:pos="5992"/>
          <w:tab w:val="left" w:pos="9521"/>
          <w:tab w:val="left" w:pos="9923"/>
        </w:tabs>
        <w:suppressAutoHyphens/>
        <w:overflowPunct/>
        <w:adjustRightInd/>
        <w:ind w:right="567"/>
        <w:textAlignment w:val="auto"/>
        <w:rPr>
          <w:sz w:val="18"/>
          <w:szCs w:val="22"/>
          <w:lang w:eastAsia="en-US"/>
        </w:rPr>
      </w:pPr>
      <w:r w:rsidRPr="00ED4FB9">
        <w:rPr>
          <w:spacing w:val="-10"/>
          <w:sz w:val="28"/>
          <w:szCs w:val="28"/>
          <w:lang w:eastAsia="en-US"/>
        </w:rPr>
        <w:t>«</w:t>
      </w:r>
      <w:r w:rsidR="00856AD8">
        <w:rPr>
          <w:spacing w:val="-10"/>
          <w:sz w:val="28"/>
          <w:szCs w:val="28"/>
          <w:lang w:eastAsia="en-US"/>
        </w:rPr>
        <w:t>___</w:t>
      </w:r>
      <w:r w:rsidRPr="00ED4FB9">
        <w:rPr>
          <w:sz w:val="28"/>
          <w:szCs w:val="28"/>
          <w:lang w:eastAsia="en-US"/>
        </w:rPr>
        <w:t xml:space="preserve">» </w:t>
      </w:r>
      <w:r w:rsidR="00856AD8">
        <w:rPr>
          <w:sz w:val="28"/>
          <w:szCs w:val="28"/>
          <w:lang w:eastAsia="en-US"/>
        </w:rPr>
        <w:t>___</w:t>
      </w:r>
      <w:r w:rsidRPr="00ED4FB9">
        <w:rPr>
          <w:spacing w:val="-5"/>
          <w:sz w:val="28"/>
          <w:szCs w:val="28"/>
          <w:lang w:eastAsia="en-US"/>
        </w:rPr>
        <w:t>20</w:t>
      </w:r>
      <w:r w:rsidR="00856AD8">
        <w:rPr>
          <w:spacing w:val="-5"/>
          <w:sz w:val="28"/>
          <w:szCs w:val="28"/>
          <w:lang w:eastAsia="en-US"/>
        </w:rPr>
        <w:t xml:space="preserve"> __</w:t>
      </w:r>
      <w:r w:rsidRPr="00ED4FB9">
        <w:rPr>
          <w:sz w:val="28"/>
          <w:szCs w:val="28"/>
          <w:lang w:eastAsia="en-US"/>
        </w:rPr>
        <w:t>г.</w:t>
      </w:r>
      <w:r w:rsidRPr="00ED4FB9">
        <w:rPr>
          <w:spacing w:val="-7"/>
          <w:sz w:val="28"/>
          <w:szCs w:val="28"/>
          <w:lang w:eastAsia="en-US"/>
        </w:rPr>
        <w:t xml:space="preserve"> </w:t>
      </w:r>
      <w:r w:rsidR="00856AD8">
        <w:rPr>
          <w:spacing w:val="-10"/>
          <w:sz w:val="28"/>
          <w:szCs w:val="28"/>
          <w:lang w:eastAsia="en-US"/>
        </w:rPr>
        <w:t>с ___</w:t>
      </w:r>
      <w:r w:rsidRPr="00ED4FB9">
        <w:rPr>
          <w:spacing w:val="-4"/>
          <w:sz w:val="28"/>
          <w:szCs w:val="28"/>
          <w:lang w:eastAsia="en-US"/>
        </w:rPr>
        <w:t>час.</w:t>
      </w:r>
      <w:r w:rsidR="00856AD8">
        <w:rPr>
          <w:spacing w:val="-4"/>
          <w:sz w:val="28"/>
          <w:szCs w:val="28"/>
          <w:lang w:eastAsia="en-US"/>
        </w:rPr>
        <w:t xml:space="preserve"> __ </w:t>
      </w:r>
      <w:r w:rsidRPr="00ED4FB9">
        <w:rPr>
          <w:sz w:val="28"/>
          <w:szCs w:val="28"/>
          <w:lang w:eastAsia="en-US"/>
        </w:rPr>
        <w:t>мин.</w:t>
      </w:r>
      <w:r w:rsidRPr="00ED4FB9">
        <w:rPr>
          <w:spacing w:val="-6"/>
          <w:sz w:val="28"/>
          <w:szCs w:val="28"/>
          <w:lang w:eastAsia="en-US"/>
        </w:rPr>
        <w:t xml:space="preserve"> </w:t>
      </w:r>
      <w:r w:rsidR="00856AD8">
        <w:rPr>
          <w:spacing w:val="-6"/>
          <w:sz w:val="28"/>
          <w:szCs w:val="28"/>
          <w:lang w:eastAsia="en-US"/>
        </w:rPr>
        <w:t xml:space="preserve"> </w:t>
      </w:r>
      <w:r w:rsidR="00856AD8">
        <w:rPr>
          <w:spacing w:val="-5"/>
          <w:sz w:val="28"/>
          <w:szCs w:val="28"/>
          <w:lang w:eastAsia="en-US"/>
        </w:rPr>
        <w:t>д</w:t>
      </w:r>
      <w:r w:rsidRPr="00ED4FB9">
        <w:rPr>
          <w:spacing w:val="-5"/>
          <w:sz w:val="28"/>
          <w:szCs w:val="28"/>
          <w:lang w:eastAsia="en-US"/>
        </w:rPr>
        <w:t>о</w:t>
      </w:r>
      <w:r w:rsidR="00856AD8">
        <w:rPr>
          <w:spacing w:val="-5"/>
          <w:sz w:val="28"/>
          <w:szCs w:val="28"/>
          <w:lang w:eastAsia="en-US"/>
        </w:rPr>
        <w:t xml:space="preserve"> ___</w:t>
      </w:r>
      <w:r w:rsidRPr="00ED4FB9">
        <w:rPr>
          <w:spacing w:val="-4"/>
          <w:sz w:val="28"/>
          <w:szCs w:val="28"/>
          <w:lang w:eastAsia="en-US"/>
        </w:rPr>
        <w:t>час.</w:t>
      </w:r>
      <w:r w:rsidR="00856AD8">
        <w:rPr>
          <w:spacing w:val="-4"/>
          <w:sz w:val="28"/>
          <w:szCs w:val="28"/>
          <w:lang w:eastAsia="en-US"/>
        </w:rPr>
        <w:t xml:space="preserve"> __ </w:t>
      </w:r>
      <w:r w:rsidRPr="00ED4FB9">
        <w:rPr>
          <w:sz w:val="28"/>
          <w:szCs w:val="28"/>
          <w:lang w:eastAsia="en-US"/>
        </w:rPr>
        <w:t>мин.</w:t>
      </w:r>
      <w:r w:rsidR="00856AD8">
        <w:rPr>
          <w:sz w:val="28"/>
          <w:szCs w:val="28"/>
          <w:lang w:eastAsia="en-US"/>
        </w:rPr>
        <w:t xml:space="preserve"> </w:t>
      </w:r>
      <w:r w:rsidRPr="00ED4FB9">
        <w:rPr>
          <w:sz w:val="28"/>
          <w:szCs w:val="28"/>
          <w:lang w:eastAsia="en-US"/>
        </w:rPr>
        <w:t>Продолжительность</w:t>
      </w:r>
      <w:r w:rsidR="00856AD8">
        <w:rPr>
          <w:sz w:val="28"/>
          <w:szCs w:val="28"/>
          <w:lang w:eastAsia="en-US"/>
        </w:rPr>
        <w:t xml:space="preserve"> ___</w:t>
      </w:r>
      <w:proofErr w:type="spellStart"/>
      <w:r w:rsidR="00856AD8">
        <w:rPr>
          <w:sz w:val="28"/>
          <w:szCs w:val="28"/>
          <w:lang w:eastAsia="en-US"/>
        </w:rPr>
        <w:t>ч</w:t>
      </w:r>
      <w:r w:rsidRPr="00ED4FB9">
        <w:rPr>
          <w:spacing w:val="-4"/>
          <w:sz w:val="28"/>
          <w:szCs w:val="28"/>
          <w:lang w:eastAsia="en-US"/>
        </w:rPr>
        <w:t>ac</w:t>
      </w:r>
      <w:proofErr w:type="spellEnd"/>
      <w:r w:rsidRPr="00ED4FB9">
        <w:rPr>
          <w:spacing w:val="-4"/>
          <w:sz w:val="28"/>
          <w:szCs w:val="28"/>
          <w:lang w:eastAsia="en-US"/>
        </w:rPr>
        <w:t>.</w:t>
      </w:r>
      <w:r w:rsidR="00856AD8">
        <w:rPr>
          <w:spacing w:val="-4"/>
          <w:sz w:val="28"/>
          <w:szCs w:val="28"/>
          <w:lang w:eastAsia="en-US"/>
        </w:rPr>
        <w:t xml:space="preserve">  ___ мин.</w:t>
      </w:r>
    </w:p>
    <w:p w14:paraId="7B78A119" w14:textId="77777777" w:rsidR="00856AD8" w:rsidRDefault="00856AD8" w:rsidP="00CB48A9">
      <w:pPr>
        <w:tabs>
          <w:tab w:val="left" w:pos="9923"/>
          <w:tab w:val="left" w:pos="10076"/>
        </w:tabs>
        <w:suppressAutoHyphens/>
        <w:overflowPunct/>
        <w:adjustRightInd/>
        <w:ind w:right="567"/>
        <w:textAlignment w:val="auto"/>
        <w:rPr>
          <w:sz w:val="28"/>
          <w:szCs w:val="28"/>
          <w:lang w:eastAsia="en-US"/>
        </w:rPr>
      </w:pPr>
    </w:p>
    <w:p w14:paraId="5DC92AAD" w14:textId="70E53CEE" w:rsidR="00ED4FB9" w:rsidRPr="00ED4FB9" w:rsidRDefault="00ED4FB9" w:rsidP="00CB48A9">
      <w:pPr>
        <w:tabs>
          <w:tab w:val="left" w:pos="9639"/>
          <w:tab w:val="left" w:pos="9923"/>
          <w:tab w:val="left" w:pos="10076"/>
        </w:tabs>
        <w:suppressAutoHyphens/>
        <w:overflowPunct/>
        <w:adjustRightInd/>
        <w:ind w:right="567"/>
        <w:textAlignment w:val="auto"/>
        <w:rPr>
          <w:sz w:val="28"/>
          <w:szCs w:val="28"/>
          <w:lang w:eastAsia="en-US"/>
        </w:rPr>
      </w:pPr>
      <w:r w:rsidRPr="00ED4FB9">
        <w:rPr>
          <w:sz w:val="28"/>
          <w:szCs w:val="28"/>
          <w:lang w:eastAsia="en-US"/>
        </w:rPr>
        <w:t xml:space="preserve">Общая продолжительность проверки: </w:t>
      </w:r>
      <w:r w:rsidR="004E5851">
        <w:rPr>
          <w:sz w:val="28"/>
          <w:szCs w:val="28"/>
          <w:lang w:eastAsia="en-US"/>
        </w:rPr>
        <w:t>________________________________</w:t>
      </w:r>
    </w:p>
    <w:p w14:paraId="09770C96" w14:textId="77777777" w:rsidR="00ED4FB9" w:rsidRPr="0030639D" w:rsidRDefault="00856AD8" w:rsidP="00CB48A9">
      <w:pPr>
        <w:tabs>
          <w:tab w:val="left" w:pos="9923"/>
        </w:tabs>
        <w:suppressAutoHyphens/>
        <w:overflowPunct/>
        <w:adjustRightInd/>
        <w:ind w:firstLine="709"/>
        <w:jc w:val="both"/>
        <w:textAlignment w:val="auto"/>
        <w:rPr>
          <w:lang w:eastAsia="en-US"/>
        </w:rPr>
      </w:pPr>
      <w:r w:rsidRPr="00256044">
        <w:rPr>
          <w:spacing w:val="-4"/>
          <w:sz w:val="24"/>
          <w:szCs w:val="24"/>
          <w:lang w:eastAsia="en-US"/>
        </w:rPr>
        <w:t xml:space="preserve">                                                                                </w:t>
      </w:r>
      <w:r w:rsidR="00ED4FB9" w:rsidRPr="0030639D">
        <w:rPr>
          <w:spacing w:val="-4"/>
          <w:lang w:eastAsia="en-US"/>
        </w:rPr>
        <w:t>(рабочих</w:t>
      </w:r>
      <w:r w:rsidR="00ED4FB9" w:rsidRPr="0030639D">
        <w:rPr>
          <w:spacing w:val="-6"/>
          <w:lang w:eastAsia="en-US"/>
        </w:rPr>
        <w:t xml:space="preserve"> </w:t>
      </w:r>
      <w:r w:rsidR="00ED4FB9" w:rsidRPr="0030639D">
        <w:rPr>
          <w:spacing w:val="-2"/>
          <w:lang w:eastAsia="en-US"/>
        </w:rPr>
        <w:t>дней/часов)</w:t>
      </w:r>
    </w:p>
    <w:p w14:paraId="372A92E3" w14:textId="77777777" w:rsidR="00ED4FB9" w:rsidRPr="00ED4FB9" w:rsidRDefault="00ED4FB9" w:rsidP="00CB48A9">
      <w:pPr>
        <w:suppressAutoHyphens/>
        <w:overflowPunct/>
        <w:adjustRightInd/>
        <w:ind w:firstLine="709"/>
        <w:textAlignment w:val="auto"/>
        <w:rPr>
          <w:sz w:val="28"/>
          <w:szCs w:val="28"/>
          <w:lang w:eastAsia="en-US"/>
        </w:rPr>
      </w:pPr>
    </w:p>
    <w:p w14:paraId="7751D15F" w14:textId="77777777" w:rsidR="00ED4FB9" w:rsidRDefault="00ED4FB9" w:rsidP="00CB48A9">
      <w:pPr>
        <w:suppressAutoHyphens/>
        <w:overflowPunct/>
        <w:adjustRightInd/>
        <w:ind w:firstLine="709"/>
        <w:jc w:val="both"/>
        <w:textAlignment w:val="auto"/>
        <w:rPr>
          <w:sz w:val="28"/>
          <w:szCs w:val="28"/>
          <w:lang w:eastAsia="en-US"/>
        </w:rPr>
      </w:pPr>
      <w:r w:rsidRPr="00ED4FB9">
        <w:rPr>
          <w:sz w:val="28"/>
          <w:szCs w:val="28"/>
          <w:lang w:eastAsia="en-US"/>
        </w:rPr>
        <w:t>Акт проверки составлен администрацие</w:t>
      </w:r>
      <w:r w:rsidR="000519A2">
        <w:rPr>
          <w:sz w:val="28"/>
          <w:szCs w:val="28"/>
          <w:lang w:eastAsia="en-US"/>
        </w:rPr>
        <w:t>й</w:t>
      </w:r>
      <w:r w:rsidRPr="00ED4FB9">
        <w:rPr>
          <w:sz w:val="28"/>
          <w:szCs w:val="28"/>
          <w:lang w:eastAsia="en-US"/>
        </w:rPr>
        <w:t xml:space="preserve"> муниципального образования Щербиновский </w:t>
      </w:r>
      <w:r w:rsidR="000519A2">
        <w:rPr>
          <w:sz w:val="28"/>
          <w:szCs w:val="28"/>
          <w:lang w:eastAsia="en-US"/>
        </w:rPr>
        <w:t xml:space="preserve">муниципальный </w:t>
      </w:r>
      <w:r w:rsidRPr="00ED4FB9">
        <w:rPr>
          <w:sz w:val="28"/>
          <w:szCs w:val="28"/>
          <w:lang w:eastAsia="en-US"/>
        </w:rPr>
        <w:t>район</w:t>
      </w:r>
      <w:r w:rsidR="000519A2">
        <w:rPr>
          <w:sz w:val="28"/>
          <w:szCs w:val="28"/>
          <w:lang w:eastAsia="en-US"/>
        </w:rPr>
        <w:t xml:space="preserve"> Краснодарского края.</w:t>
      </w:r>
    </w:p>
    <w:p w14:paraId="18DA3196" w14:textId="77777777" w:rsidR="000519A2" w:rsidRPr="00ED4FB9" w:rsidRDefault="000519A2" w:rsidP="00CB48A9">
      <w:pPr>
        <w:suppressAutoHyphens/>
        <w:overflowPunct/>
        <w:adjustRightInd/>
        <w:ind w:firstLine="709"/>
        <w:jc w:val="both"/>
        <w:textAlignment w:val="auto"/>
        <w:rPr>
          <w:sz w:val="28"/>
          <w:szCs w:val="28"/>
          <w:lang w:eastAsia="en-US"/>
        </w:rPr>
      </w:pPr>
    </w:p>
    <w:p w14:paraId="05ACF594" w14:textId="77777777" w:rsidR="000519A2" w:rsidRDefault="00ED4FB9" w:rsidP="00CB48A9">
      <w:pPr>
        <w:tabs>
          <w:tab w:val="left" w:pos="5749"/>
        </w:tabs>
        <w:suppressAutoHyphens/>
        <w:overflowPunct/>
        <w:adjustRightInd/>
        <w:ind w:firstLine="709"/>
        <w:jc w:val="both"/>
        <w:textAlignment w:val="auto"/>
        <w:rPr>
          <w:spacing w:val="-10"/>
          <w:sz w:val="28"/>
          <w:szCs w:val="28"/>
          <w:lang w:eastAsia="en-US"/>
        </w:rPr>
      </w:pPr>
      <w:r w:rsidRPr="000519A2">
        <w:rPr>
          <w:color w:val="1F1F1F"/>
          <w:sz w:val="28"/>
          <w:szCs w:val="28"/>
          <w:lang w:eastAsia="en-US"/>
        </w:rPr>
        <w:t xml:space="preserve">С </w:t>
      </w:r>
      <w:r w:rsidRPr="000519A2">
        <w:rPr>
          <w:sz w:val="28"/>
          <w:szCs w:val="28"/>
          <w:lang w:eastAsia="en-US"/>
        </w:rPr>
        <w:t>копией постановления администрации муниципального образования Щербиновский</w:t>
      </w:r>
      <w:r w:rsidRPr="000519A2">
        <w:rPr>
          <w:spacing w:val="80"/>
          <w:sz w:val="28"/>
          <w:szCs w:val="28"/>
          <w:lang w:eastAsia="en-US"/>
        </w:rPr>
        <w:t xml:space="preserve"> </w:t>
      </w:r>
      <w:r w:rsidR="000519A2" w:rsidRPr="000519A2">
        <w:rPr>
          <w:sz w:val="28"/>
          <w:szCs w:val="28"/>
          <w:lang w:eastAsia="en-US"/>
        </w:rPr>
        <w:t>муниципаль</w:t>
      </w:r>
      <w:r w:rsidR="000519A2">
        <w:rPr>
          <w:sz w:val="28"/>
          <w:szCs w:val="28"/>
          <w:lang w:eastAsia="en-US"/>
        </w:rPr>
        <w:t xml:space="preserve">ный </w:t>
      </w:r>
      <w:r w:rsidRPr="000519A2">
        <w:rPr>
          <w:sz w:val="28"/>
          <w:szCs w:val="28"/>
          <w:lang w:eastAsia="en-US"/>
        </w:rPr>
        <w:t>район</w:t>
      </w:r>
      <w:r w:rsidR="000519A2">
        <w:rPr>
          <w:sz w:val="28"/>
          <w:szCs w:val="28"/>
          <w:lang w:eastAsia="en-US"/>
        </w:rPr>
        <w:t xml:space="preserve"> Краснодарского края</w:t>
      </w:r>
      <w:r w:rsidRPr="000519A2">
        <w:rPr>
          <w:spacing w:val="40"/>
          <w:sz w:val="28"/>
          <w:szCs w:val="28"/>
          <w:lang w:eastAsia="en-US"/>
        </w:rPr>
        <w:t xml:space="preserve"> </w:t>
      </w:r>
      <w:r w:rsidRPr="000519A2">
        <w:rPr>
          <w:sz w:val="28"/>
          <w:szCs w:val="28"/>
          <w:lang w:eastAsia="en-US"/>
        </w:rPr>
        <w:t>от</w:t>
      </w:r>
      <w:r w:rsidRPr="000519A2">
        <w:rPr>
          <w:spacing w:val="93"/>
          <w:sz w:val="28"/>
          <w:szCs w:val="28"/>
          <w:lang w:eastAsia="en-US"/>
        </w:rPr>
        <w:t xml:space="preserve"> </w:t>
      </w:r>
      <w:r w:rsidR="000519A2">
        <w:rPr>
          <w:sz w:val="28"/>
          <w:szCs w:val="28"/>
          <w:lang w:eastAsia="en-US"/>
        </w:rPr>
        <w:t>____</w:t>
      </w:r>
      <w:r w:rsidRPr="000519A2">
        <w:rPr>
          <w:spacing w:val="37"/>
          <w:sz w:val="28"/>
          <w:szCs w:val="28"/>
          <w:lang w:eastAsia="en-US"/>
        </w:rPr>
        <w:t xml:space="preserve"> </w:t>
      </w:r>
      <w:r w:rsidRPr="000519A2">
        <w:rPr>
          <w:sz w:val="28"/>
          <w:szCs w:val="28"/>
          <w:lang w:eastAsia="en-US"/>
        </w:rPr>
        <w:t xml:space="preserve">№ </w:t>
      </w:r>
      <w:r w:rsidR="000519A2">
        <w:rPr>
          <w:sz w:val="28"/>
          <w:szCs w:val="28"/>
          <w:lang w:eastAsia="en-US"/>
        </w:rPr>
        <w:t>___</w:t>
      </w:r>
    </w:p>
    <w:p w14:paraId="5755D713" w14:textId="77777777" w:rsidR="00ED4FB9" w:rsidRDefault="000519A2" w:rsidP="003E237C">
      <w:pPr>
        <w:tabs>
          <w:tab w:val="left" w:pos="5749"/>
        </w:tabs>
        <w:suppressAutoHyphens/>
        <w:overflowPunct/>
        <w:adjustRightInd/>
        <w:jc w:val="both"/>
        <w:textAlignment w:val="auto"/>
        <w:rPr>
          <w:spacing w:val="-2"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 проведении проверки ознаком</w:t>
      </w:r>
      <w:r w:rsidR="00ED4FB9" w:rsidRPr="000519A2">
        <w:rPr>
          <w:spacing w:val="-2"/>
          <w:sz w:val="28"/>
          <w:szCs w:val="28"/>
          <w:lang w:eastAsia="en-US"/>
        </w:rPr>
        <w:t>ле</w:t>
      </w:r>
      <w:proofErr w:type="gramStart"/>
      <w:r w:rsidR="00ED4FB9" w:rsidRPr="000519A2">
        <w:rPr>
          <w:spacing w:val="-2"/>
          <w:sz w:val="28"/>
          <w:szCs w:val="28"/>
          <w:lang w:eastAsia="en-US"/>
        </w:rPr>
        <w:t>н(</w:t>
      </w:r>
      <w:proofErr w:type="gramEnd"/>
      <w:r w:rsidR="00ED4FB9" w:rsidRPr="000519A2">
        <w:rPr>
          <w:spacing w:val="-2"/>
          <w:sz w:val="28"/>
          <w:szCs w:val="28"/>
          <w:lang w:eastAsia="en-US"/>
        </w:rPr>
        <w:t>ы):</w:t>
      </w:r>
      <w:r w:rsidR="003E237C">
        <w:rPr>
          <w:spacing w:val="-2"/>
          <w:sz w:val="28"/>
          <w:szCs w:val="28"/>
          <w:lang w:eastAsia="en-US"/>
        </w:rPr>
        <w:t>__________________________________</w:t>
      </w:r>
    </w:p>
    <w:p w14:paraId="1328E978" w14:textId="77777777" w:rsidR="000519A2" w:rsidRDefault="000519A2" w:rsidP="00CB48A9">
      <w:pPr>
        <w:tabs>
          <w:tab w:val="left" w:pos="5749"/>
          <w:tab w:val="left" w:pos="9639"/>
        </w:tabs>
        <w:suppressAutoHyphens/>
        <w:overflowPunct/>
        <w:adjustRightInd/>
        <w:jc w:val="both"/>
        <w:textAlignment w:val="auto"/>
        <w:rPr>
          <w:spacing w:val="-2"/>
          <w:sz w:val="28"/>
          <w:szCs w:val="28"/>
          <w:lang w:eastAsia="en-US"/>
        </w:rPr>
      </w:pPr>
      <w:r>
        <w:rPr>
          <w:spacing w:val="-2"/>
          <w:sz w:val="28"/>
          <w:szCs w:val="28"/>
          <w:lang w:eastAsia="en-US"/>
        </w:rPr>
        <w:t>_____________________________________________________________________________________________________________________________________</w:t>
      </w:r>
      <w:r w:rsidR="003E237C">
        <w:rPr>
          <w:spacing w:val="-2"/>
          <w:sz w:val="28"/>
          <w:szCs w:val="28"/>
          <w:lang w:eastAsia="en-US"/>
        </w:rPr>
        <w:t>___</w:t>
      </w:r>
    </w:p>
    <w:p w14:paraId="239153D9" w14:textId="77777777" w:rsidR="000519A2" w:rsidRPr="0030639D" w:rsidRDefault="000519A2" w:rsidP="00CB48A9">
      <w:pPr>
        <w:tabs>
          <w:tab w:val="left" w:pos="5749"/>
        </w:tabs>
        <w:suppressAutoHyphens/>
        <w:overflowPunct/>
        <w:adjustRightInd/>
        <w:ind w:right="567"/>
        <w:jc w:val="center"/>
        <w:textAlignment w:val="auto"/>
        <w:rPr>
          <w:lang w:eastAsia="en-US"/>
        </w:rPr>
      </w:pPr>
      <w:r w:rsidRPr="0030639D">
        <w:rPr>
          <w:lang w:eastAsia="en-US"/>
        </w:rPr>
        <w:t>(фамилии, инициалы, подпись, дата, время)</w:t>
      </w:r>
    </w:p>
    <w:p w14:paraId="194A689A" w14:textId="77777777" w:rsidR="00FA2C54" w:rsidRDefault="00FA2C54" w:rsidP="00CB48A9">
      <w:pPr>
        <w:tabs>
          <w:tab w:val="left" w:pos="5749"/>
        </w:tabs>
        <w:suppressAutoHyphens/>
        <w:overflowPunct/>
        <w:adjustRightInd/>
        <w:ind w:right="567"/>
        <w:jc w:val="center"/>
        <w:textAlignment w:val="auto"/>
        <w:rPr>
          <w:sz w:val="24"/>
          <w:szCs w:val="24"/>
          <w:lang w:eastAsia="en-US"/>
        </w:rPr>
      </w:pPr>
    </w:p>
    <w:p w14:paraId="569B9B55" w14:textId="77777777" w:rsidR="00ED4FB9" w:rsidRPr="00ED4FB9" w:rsidRDefault="00ED4FB9" w:rsidP="00CB48A9">
      <w:pPr>
        <w:suppressAutoHyphens/>
        <w:overflowPunct/>
        <w:adjustRightInd/>
        <w:jc w:val="both"/>
        <w:textAlignment w:val="auto"/>
        <w:rPr>
          <w:sz w:val="28"/>
          <w:szCs w:val="28"/>
          <w:lang w:eastAsia="en-US"/>
        </w:rPr>
      </w:pPr>
      <w:r w:rsidRPr="00ED4FB9">
        <w:rPr>
          <w:sz w:val="28"/>
          <w:szCs w:val="28"/>
          <w:lang w:eastAsia="en-US"/>
        </w:rPr>
        <w:t>Дата и</w:t>
      </w:r>
      <w:r w:rsidRPr="00ED4FB9">
        <w:rPr>
          <w:spacing w:val="-7"/>
          <w:sz w:val="28"/>
          <w:szCs w:val="28"/>
          <w:lang w:eastAsia="en-US"/>
        </w:rPr>
        <w:t xml:space="preserve"> </w:t>
      </w:r>
      <w:r w:rsidRPr="00ED4FB9">
        <w:rPr>
          <w:sz w:val="28"/>
          <w:szCs w:val="28"/>
          <w:lang w:eastAsia="en-US"/>
        </w:rPr>
        <w:t>номер решения прокурора (его заместителя) о</w:t>
      </w:r>
      <w:r w:rsidRPr="00ED4FB9">
        <w:rPr>
          <w:spacing w:val="-6"/>
          <w:sz w:val="28"/>
          <w:szCs w:val="28"/>
          <w:lang w:eastAsia="en-US"/>
        </w:rPr>
        <w:t xml:space="preserve"> </w:t>
      </w:r>
      <w:r w:rsidRPr="00ED4FB9">
        <w:rPr>
          <w:sz w:val="28"/>
          <w:szCs w:val="28"/>
          <w:lang w:eastAsia="en-US"/>
        </w:rPr>
        <w:t xml:space="preserve">согласовании проведения </w:t>
      </w:r>
      <w:r w:rsidRPr="00ED4FB9">
        <w:rPr>
          <w:spacing w:val="-2"/>
          <w:sz w:val="28"/>
          <w:szCs w:val="28"/>
          <w:lang w:eastAsia="en-US"/>
        </w:rPr>
        <w:t>проверки:</w:t>
      </w:r>
    </w:p>
    <w:p w14:paraId="2AA2FF58" w14:textId="4EBAE9F6" w:rsidR="00FA2C54" w:rsidRDefault="00FA2C54" w:rsidP="00CB48A9">
      <w:pPr>
        <w:suppressAutoHyphens/>
        <w:overflowPunct/>
        <w:adjustRightInd/>
        <w:jc w:val="center"/>
        <w:textAlignment w:val="auto"/>
        <w:rPr>
          <w:sz w:val="24"/>
          <w:szCs w:val="22"/>
          <w:lang w:eastAsia="en-US"/>
        </w:rPr>
      </w:pPr>
      <w:r>
        <w:rPr>
          <w:sz w:val="24"/>
          <w:szCs w:val="22"/>
          <w:lang w:eastAsia="en-US"/>
        </w:rPr>
        <w:t>________________________________________________________________________________</w:t>
      </w:r>
      <w:r w:rsidRPr="00FA2C54">
        <w:rPr>
          <w:sz w:val="28"/>
          <w:szCs w:val="28"/>
          <w:lang w:eastAsia="en-US"/>
        </w:rPr>
        <w:t>_________________________________________________</w:t>
      </w:r>
      <w:r>
        <w:rPr>
          <w:sz w:val="28"/>
          <w:szCs w:val="28"/>
          <w:lang w:eastAsia="en-US"/>
        </w:rPr>
        <w:t>_________</w:t>
      </w:r>
      <w:r w:rsidR="008756EC">
        <w:rPr>
          <w:sz w:val="28"/>
          <w:szCs w:val="28"/>
          <w:lang w:eastAsia="en-US"/>
        </w:rPr>
        <w:t>_</w:t>
      </w:r>
      <w:r w:rsidR="0030639D">
        <w:rPr>
          <w:sz w:val="28"/>
          <w:szCs w:val="28"/>
          <w:lang w:eastAsia="en-US"/>
        </w:rPr>
        <w:t>_________</w:t>
      </w:r>
    </w:p>
    <w:p w14:paraId="4A2AA949" w14:textId="77777777" w:rsidR="00ED4FB9" w:rsidRPr="0030639D" w:rsidRDefault="00ED4FB9" w:rsidP="00CB48A9">
      <w:pPr>
        <w:suppressAutoHyphens/>
        <w:overflowPunct/>
        <w:adjustRightInd/>
        <w:jc w:val="center"/>
        <w:textAlignment w:val="auto"/>
        <w:rPr>
          <w:lang w:eastAsia="en-US"/>
        </w:rPr>
      </w:pPr>
      <w:r w:rsidRPr="0030639D">
        <w:rPr>
          <w:lang w:eastAsia="en-US"/>
        </w:rPr>
        <w:t>(заполняется</w:t>
      </w:r>
      <w:r w:rsidRPr="0030639D">
        <w:rPr>
          <w:spacing w:val="-12"/>
          <w:lang w:eastAsia="en-US"/>
        </w:rPr>
        <w:t xml:space="preserve"> </w:t>
      </w:r>
      <w:r w:rsidRPr="0030639D">
        <w:rPr>
          <w:lang w:eastAsia="en-US"/>
        </w:rPr>
        <w:t>в</w:t>
      </w:r>
      <w:r w:rsidRPr="0030639D">
        <w:rPr>
          <w:spacing w:val="-15"/>
          <w:lang w:eastAsia="en-US"/>
        </w:rPr>
        <w:t xml:space="preserve"> </w:t>
      </w:r>
      <w:r w:rsidRPr="0030639D">
        <w:rPr>
          <w:lang w:eastAsia="en-US"/>
        </w:rPr>
        <w:t>случае</w:t>
      </w:r>
      <w:r w:rsidRPr="0030639D">
        <w:rPr>
          <w:spacing w:val="-14"/>
          <w:lang w:eastAsia="en-US"/>
        </w:rPr>
        <w:t xml:space="preserve"> </w:t>
      </w:r>
      <w:r w:rsidRPr="0030639D">
        <w:rPr>
          <w:lang w:eastAsia="en-US"/>
        </w:rPr>
        <w:t>необходимости</w:t>
      </w:r>
      <w:r w:rsidRPr="0030639D">
        <w:rPr>
          <w:spacing w:val="9"/>
          <w:lang w:eastAsia="en-US"/>
        </w:rPr>
        <w:t xml:space="preserve"> </w:t>
      </w:r>
      <w:r w:rsidRPr="0030639D">
        <w:rPr>
          <w:lang w:eastAsia="en-US"/>
        </w:rPr>
        <w:t>согласования</w:t>
      </w:r>
      <w:r w:rsidRPr="0030639D">
        <w:rPr>
          <w:spacing w:val="-1"/>
          <w:lang w:eastAsia="en-US"/>
        </w:rPr>
        <w:t xml:space="preserve"> </w:t>
      </w:r>
      <w:r w:rsidRPr="0030639D">
        <w:rPr>
          <w:lang w:eastAsia="en-US"/>
        </w:rPr>
        <w:t>проверки</w:t>
      </w:r>
      <w:r w:rsidRPr="0030639D">
        <w:rPr>
          <w:spacing w:val="-5"/>
          <w:lang w:eastAsia="en-US"/>
        </w:rPr>
        <w:t xml:space="preserve"> </w:t>
      </w:r>
      <w:r w:rsidRPr="0030639D">
        <w:rPr>
          <w:lang w:eastAsia="en-US"/>
        </w:rPr>
        <w:t>с</w:t>
      </w:r>
      <w:r w:rsidRPr="0030639D">
        <w:rPr>
          <w:spacing w:val="-15"/>
          <w:lang w:eastAsia="en-US"/>
        </w:rPr>
        <w:t xml:space="preserve"> </w:t>
      </w:r>
      <w:r w:rsidRPr="0030639D">
        <w:rPr>
          <w:lang w:eastAsia="en-US"/>
        </w:rPr>
        <w:t>органами</w:t>
      </w:r>
      <w:r w:rsidRPr="0030639D">
        <w:rPr>
          <w:spacing w:val="-10"/>
          <w:lang w:eastAsia="en-US"/>
        </w:rPr>
        <w:t xml:space="preserve"> </w:t>
      </w:r>
      <w:r w:rsidRPr="0030639D">
        <w:rPr>
          <w:spacing w:val="-2"/>
          <w:lang w:eastAsia="en-US"/>
        </w:rPr>
        <w:t>прокуратуры)</w:t>
      </w:r>
    </w:p>
    <w:p w14:paraId="61AD38F3" w14:textId="77777777" w:rsidR="00ED4FB9" w:rsidRPr="0030639D" w:rsidRDefault="00ED4FB9" w:rsidP="00CB48A9">
      <w:pPr>
        <w:suppressAutoHyphens/>
        <w:overflowPunct/>
        <w:adjustRightInd/>
        <w:ind w:firstLine="709"/>
        <w:textAlignment w:val="auto"/>
        <w:rPr>
          <w:lang w:eastAsia="en-US"/>
        </w:rPr>
      </w:pPr>
    </w:p>
    <w:p w14:paraId="4D6E9D8A" w14:textId="77777777" w:rsidR="00B530A0" w:rsidRDefault="00ED4FB9" w:rsidP="00CB48A9">
      <w:pPr>
        <w:suppressAutoHyphens/>
        <w:overflowPunct/>
        <w:adjustRightInd/>
        <w:jc w:val="both"/>
        <w:textAlignment w:val="auto"/>
        <w:rPr>
          <w:spacing w:val="-2"/>
          <w:sz w:val="28"/>
          <w:szCs w:val="28"/>
          <w:lang w:eastAsia="en-US"/>
        </w:rPr>
      </w:pPr>
      <w:r w:rsidRPr="00ED4FB9">
        <w:rPr>
          <w:sz w:val="28"/>
          <w:szCs w:val="28"/>
          <w:lang w:eastAsia="en-US"/>
        </w:rPr>
        <w:t>Лиц</w:t>
      </w:r>
      <w:proofErr w:type="gramStart"/>
      <w:r w:rsidRPr="00ED4FB9">
        <w:rPr>
          <w:sz w:val="28"/>
          <w:szCs w:val="28"/>
          <w:lang w:eastAsia="en-US"/>
        </w:rPr>
        <w:t>о(</w:t>
      </w:r>
      <w:proofErr w:type="gramEnd"/>
      <w:r w:rsidRPr="00ED4FB9">
        <w:rPr>
          <w:sz w:val="28"/>
          <w:szCs w:val="28"/>
          <w:lang w:eastAsia="en-US"/>
        </w:rPr>
        <w:t>а),</w:t>
      </w:r>
      <w:r w:rsidRPr="00ED4FB9">
        <w:rPr>
          <w:spacing w:val="-16"/>
          <w:sz w:val="28"/>
          <w:szCs w:val="28"/>
          <w:lang w:eastAsia="en-US"/>
        </w:rPr>
        <w:t xml:space="preserve"> </w:t>
      </w:r>
      <w:r w:rsidRPr="00ED4FB9">
        <w:rPr>
          <w:sz w:val="28"/>
          <w:szCs w:val="28"/>
          <w:lang w:eastAsia="en-US"/>
        </w:rPr>
        <w:t>проводившее</w:t>
      </w:r>
      <w:r w:rsidRPr="00ED4FB9">
        <w:rPr>
          <w:spacing w:val="-8"/>
          <w:sz w:val="28"/>
          <w:szCs w:val="28"/>
          <w:lang w:eastAsia="en-US"/>
        </w:rPr>
        <w:t xml:space="preserve"> </w:t>
      </w:r>
      <w:r w:rsidRPr="00ED4FB9">
        <w:rPr>
          <w:spacing w:val="-2"/>
          <w:sz w:val="28"/>
          <w:szCs w:val="28"/>
          <w:lang w:eastAsia="en-US"/>
        </w:rPr>
        <w:t>проверку:</w:t>
      </w:r>
    </w:p>
    <w:p w14:paraId="279E9A1D" w14:textId="77777777" w:rsidR="00B530A0" w:rsidRPr="00B530A0" w:rsidRDefault="00B530A0" w:rsidP="00CB48A9">
      <w:pPr>
        <w:suppressAutoHyphens/>
        <w:overflowPunct/>
        <w:adjustRightInd/>
        <w:jc w:val="both"/>
        <w:textAlignment w:val="auto"/>
        <w:rPr>
          <w:sz w:val="28"/>
          <w:szCs w:val="28"/>
          <w:lang w:eastAsia="en-US"/>
        </w:rPr>
      </w:pPr>
      <w:r>
        <w:rPr>
          <w:spacing w:val="-2"/>
          <w:sz w:val="28"/>
          <w:szCs w:val="28"/>
          <w:lang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756EC">
        <w:rPr>
          <w:spacing w:val="-2"/>
          <w:sz w:val="28"/>
          <w:szCs w:val="28"/>
          <w:lang w:eastAsia="en-US"/>
        </w:rPr>
        <w:t>____________</w:t>
      </w:r>
    </w:p>
    <w:p w14:paraId="0A8B225B" w14:textId="77777777" w:rsidR="008D06AA" w:rsidRPr="0030639D" w:rsidRDefault="00ED4FB9" w:rsidP="00CB48A9">
      <w:pPr>
        <w:suppressAutoHyphens/>
        <w:overflowPunct/>
        <w:adjustRightInd/>
        <w:ind w:firstLine="709"/>
        <w:jc w:val="center"/>
        <w:textAlignment w:val="auto"/>
        <w:rPr>
          <w:lang w:eastAsia="en-US"/>
        </w:rPr>
      </w:pPr>
      <w:proofErr w:type="gramStart"/>
      <w:r w:rsidRPr="0030639D">
        <w:rPr>
          <w:lang w:eastAsia="en-US"/>
        </w:rPr>
        <w:t xml:space="preserve">(фамилия, имя, отчество (последнее - при наличии), должность лица </w:t>
      </w:r>
      <w:proofErr w:type="gramEnd"/>
    </w:p>
    <w:p w14:paraId="16B1AC0B" w14:textId="77777777" w:rsidR="008D06AA" w:rsidRPr="0030639D" w:rsidRDefault="00ED4FB9" w:rsidP="00CB48A9">
      <w:pPr>
        <w:suppressAutoHyphens/>
        <w:overflowPunct/>
        <w:adjustRightInd/>
        <w:ind w:firstLine="709"/>
        <w:jc w:val="center"/>
        <w:textAlignment w:val="auto"/>
        <w:rPr>
          <w:lang w:eastAsia="en-US"/>
        </w:rPr>
      </w:pPr>
      <w:r w:rsidRPr="0030639D">
        <w:rPr>
          <w:lang w:eastAsia="en-US"/>
        </w:rPr>
        <w:t>(должност</w:t>
      </w:r>
      <w:r w:rsidR="008D06AA" w:rsidRPr="0030639D">
        <w:rPr>
          <w:lang w:eastAsia="en-US"/>
        </w:rPr>
        <w:t>ных</w:t>
      </w:r>
      <w:r w:rsidRPr="0030639D">
        <w:rPr>
          <w:lang w:eastAsia="en-US"/>
        </w:rPr>
        <w:t xml:space="preserve"> лиц), проводив</w:t>
      </w:r>
      <w:r w:rsidR="008D06AA" w:rsidRPr="0030639D">
        <w:rPr>
          <w:lang w:eastAsia="en-US"/>
        </w:rPr>
        <w:t>ш</w:t>
      </w:r>
      <w:r w:rsidRPr="0030639D">
        <w:rPr>
          <w:lang w:eastAsia="en-US"/>
        </w:rPr>
        <w:t>ег</w:t>
      </w:r>
      <w:proofErr w:type="gramStart"/>
      <w:r w:rsidRPr="0030639D">
        <w:rPr>
          <w:lang w:eastAsia="en-US"/>
        </w:rPr>
        <w:t>о(</w:t>
      </w:r>
      <w:proofErr w:type="gramEnd"/>
      <w:r w:rsidRPr="0030639D">
        <w:rPr>
          <w:lang w:eastAsia="en-US"/>
        </w:rPr>
        <w:t xml:space="preserve">их) проверку; в случае привлечения к участию </w:t>
      </w:r>
    </w:p>
    <w:p w14:paraId="3921D134" w14:textId="255F7BB0" w:rsidR="00400B61" w:rsidRPr="0030639D" w:rsidRDefault="00ED4FB9" w:rsidP="00CB48A9">
      <w:pPr>
        <w:suppressAutoHyphens/>
        <w:overflowPunct/>
        <w:adjustRightInd/>
        <w:ind w:firstLine="709"/>
        <w:jc w:val="center"/>
        <w:textAlignment w:val="auto"/>
        <w:rPr>
          <w:lang w:eastAsia="en-US"/>
        </w:rPr>
      </w:pPr>
      <w:r w:rsidRPr="0030639D">
        <w:rPr>
          <w:lang w:eastAsia="en-US"/>
        </w:rPr>
        <w:t xml:space="preserve">в проверке экспертов, </w:t>
      </w:r>
      <w:r w:rsidR="008D06AA" w:rsidRPr="0030639D">
        <w:rPr>
          <w:lang w:eastAsia="en-US"/>
        </w:rPr>
        <w:t>экспертных организаций указываются фамилии, имена, отчества (последнее при наличии), должности экспертов и/или наименования экспертных</w:t>
      </w:r>
    </w:p>
    <w:p w14:paraId="61637C00" w14:textId="5B18D7D7" w:rsidR="008D06AA" w:rsidRPr="0030639D" w:rsidRDefault="008D06AA" w:rsidP="00CB48A9">
      <w:pPr>
        <w:suppressAutoHyphens/>
        <w:overflowPunct/>
        <w:adjustRightInd/>
        <w:ind w:firstLine="709"/>
        <w:jc w:val="center"/>
        <w:textAlignment w:val="auto"/>
        <w:rPr>
          <w:lang w:eastAsia="en-US"/>
        </w:rPr>
      </w:pPr>
      <w:r w:rsidRPr="0030639D">
        <w:rPr>
          <w:lang w:eastAsia="en-US"/>
        </w:rPr>
        <w:t xml:space="preserve"> организаций с указанием реквизитов свидетельства об аккредитации </w:t>
      </w:r>
    </w:p>
    <w:p w14:paraId="4098EA1C" w14:textId="12212176" w:rsidR="008D06AA" w:rsidRPr="0030639D" w:rsidRDefault="008D06AA" w:rsidP="00CB48A9">
      <w:pPr>
        <w:suppressAutoHyphens/>
        <w:overflowPunct/>
        <w:adjustRightInd/>
        <w:ind w:firstLine="709"/>
        <w:jc w:val="center"/>
        <w:textAlignment w:val="auto"/>
        <w:rPr>
          <w:lang w:eastAsia="en-US"/>
        </w:rPr>
      </w:pPr>
      <w:r w:rsidRPr="0030639D">
        <w:rPr>
          <w:lang w:eastAsia="en-US"/>
        </w:rPr>
        <w:t>и наименование органа по аккредитации, выдавшего свидетельство)</w:t>
      </w:r>
    </w:p>
    <w:p w14:paraId="455A1368" w14:textId="77777777" w:rsidR="008D06AA" w:rsidRDefault="008D06AA" w:rsidP="00CB48A9">
      <w:pPr>
        <w:suppressAutoHyphens/>
        <w:overflowPunct/>
        <w:adjustRightInd/>
        <w:ind w:firstLine="709"/>
        <w:jc w:val="center"/>
        <w:textAlignment w:val="auto"/>
        <w:rPr>
          <w:spacing w:val="-6"/>
          <w:sz w:val="25"/>
          <w:szCs w:val="22"/>
          <w:lang w:eastAsia="en-US"/>
        </w:rPr>
      </w:pPr>
    </w:p>
    <w:p w14:paraId="2BA75174" w14:textId="77777777" w:rsidR="00431CB9" w:rsidRDefault="00ED4FB9" w:rsidP="00CB48A9">
      <w:pPr>
        <w:suppressAutoHyphens/>
        <w:overflowPunct/>
        <w:adjustRightInd/>
        <w:jc w:val="both"/>
        <w:textAlignment w:val="auto"/>
        <w:rPr>
          <w:spacing w:val="-2"/>
          <w:sz w:val="28"/>
          <w:szCs w:val="28"/>
          <w:lang w:eastAsia="en-US"/>
        </w:rPr>
      </w:pPr>
      <w:r w:rsidRPr="00ED4FB9">
        <w:rPr>
          <w:sz w:val="28"/>
          <w:szCs w:val="28"/>
          <w:lang w:eastAsia="en-US"/>
        </w:rPr>
        <w:t>При</w:t>
      </w:r>
      <w:r w:rsidRPr="00ED4FB9">
        <w:rPr>
          <w:spacing w:val="-16"/>
          <w:sz w:val="28"/>
          <w:szCs w:val="28"/>
          <w:lang w:eastAsia="en-US"/>
        </w:rPr>
        <w:t xml:space="preserve"> </w:t>
      </w:r>
      <w:r w:rsidRPr="00ED4FB9">
        <w:rPr>
          <w:sz w:val="28"/>
          <w:szCs w:val="28"/>
          <w:lang w:eastAsia="en-US"/>
        </w:rPr>
        <w:t>проведении</w:t>
      </w:r>
      <w:r w:rsidRPr="00ED4FB9">
        <w:rPr>
          <w:spacing w:val="-3"/>
          <w:sz w:val="28"/>
          <w:szCs w:val="28"/>
          <w:lang w:eastAsia="en-US"/>
        </w:rPr>
        <w:t xml:space="preserve"> </w:t>
      </w:r>
      <w:r w:rsidRPr="00ED4FB9">
        <w:rPr>
          <w:sz w:val="28"/>
          <w:szCs w:val="28"/>
          <w:lang w:eastAsia="en-US"/>
        </w:rPr>
        <w:t>проверки</w:t>
      </w:r>
      <w:r w:rsidRPr="00ED4FB9">
        <w:rPr>
          <w:spacing w:val="-3"/>
          <w:sz w:val="28"/>
          <w:szCs w:val="28"/>
          <w:lang w:eastAsia="en-US"/>
        </w:rPr>
        <w:t xml:space="preserve"> </w:t>
      </w:r>
      <w:r w:rsidRPr="00ED4FB9">
        <w:rPr>
          <w:spacing w:val="-2"/>
          <w:sz w:val="28"/>
          <w:szCs w:val="28"/>
          <w:lang w:eastAsia="en-US"/>
        </w:rPr>
        <w:t>присутствовали:</w:t>
      </w:r>
    </w:p>
    <w:p w14:paraId="4CEC8C5B" w14:textId="77777777" w:rsidR="008D06AA" w:rsidRDefault="00431CB9" w:rsidP="00CB48A9">
      <w:pPr>
        <w:suppressAutoHyphens/>
        <w:overflowPunct/>
        <w:adjustRightInd/>
        <w:jc w:val="both"/>
        <w:textAlignment w:val="auto"/>
        <w:rPr>
          <w:spacing w:val="-2"/>
          <w:sz w:val="28"/>
          <w:szCs w:val="28"/>
          <w:lang w:eastAsia="en-US"/>
        </w:rPr>
      </w:pPr>
      <w:r>
        <w:rPr>
          <w:spacing w:val="-2"/>
          <w:sz w:val="28"/>
          <w:szCs w:val="28"/>
          <w:lang w:eastAsia="en-US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9D16842" w14:textId="77777777" w:rsidR="00431CB9" w:rsidRPr="0030639D" w:rsidRDefault="00ED4FB9" w:rsidP="00CB48A9">
      <w:pPr>
        <w:suppressAutoHyphens/>
        <w:overflowPunct/>
        <w:adjustRightInd/>
        <w:jc w:val="center"/>
        <w:textAlignment w:val="auto"/>
        <w:rPr>
          <w:lang w:eastAsia="en-US"/>
        </w:rPr>
      </w:pPr>
      <w:proofErr w:type="gramStart"/>
      <w:r w:rsidRPr="0030639D">
        <w:rPr>
          <w:lang w:eastAsia="en-US"/>
        </w:rPr>
        <w:t xml:space="preserve">(фамилия, имя, отчество (последнее </w:t>
      </w:r>
      <w:r w:rsidRPr="0030639D">
        <w:rPr>
          <w:color w:val="030303"/>
          <w:lang w:eastAsia="en-US"/>
        </w:rPr>
        <w:t xml:space="preserve">- </w:t>
      </w:r>
      <w:r w:rsidRPr="0030639D">
        <w:rPr>
          <w:lang w:eastAsia="en-US"/>
        </w:rPr>
        <w:t xml:space="preserve">при наличии), должность руководителя, </w:t>
      </w:r>
      <w:proofErr w:type="gramEnd"/>
    </w:p>
    <w:p w14:paraId="59D1F30B" w14:textId="592801E6" w:rsidR="00431CB9" w:rsidRPr="0030639D" w:rsidRDefault="00ED4FB9" w:rsidP="00CB48A9">
      <w:pPr>
        <w:suppressAutoHyphens/>
        <w:overflowPunct/>
        <w:adjustRightInd/>
        <w:jc w:val="center"/>
        <w:textAlignment w:val="auto"/>
        <w:rPr>
          <w:lang w:eastAsia="en-US"/>
        </w:rPr>
      </w:pPr>
      <w:r w:rsidRPr="0030639D">
        <w:rPr>
          <w:lang w:eastAsia="en-US"/>
        </w:rPr>
        <w:t>иного должностного лица (должностн</w:t>
      </w:r>
      <w:r w:rsidR="00431CB9" w:rsidRPr="0030639D">
        <w:rPr>
          <w:lang w:eastAsia="en-US"/>
        </w:rPr>
        <w:t>ых</w:t>
      </w:r>
      <w:r w:rsidRPr="0030639D">
        <w:rPr>
          <w:lang w:eastAsia="en-US"/>
        </w:rPr>
        <w:t xml:space="preserve"> лиц) или уполномоченного представителя юридического лица, уполномоченного представителя индивидуального предпринимателя, уполномочен</w:t>
      </w:r>
      <w:r w:rsidR="00431CB9" w:rsidRPr="0030639D">
        <w:rPr>
          <w:lang w:eastAsia="en-US"/>
        </w:rPr>
        <w:t>н</w:t>
      </w:r>
      <w:r w:rsidRPr="0030639D">
        <w:rPr>
          <w:lang w:eastAsia="en-US"/>
        </w:rPr>
        <w:t>ого представ</w:t>
      </w:r>
      <w:r w:rsidR="00431CB9" w:rsidRPr="0030639D">
        <w:rPr>
          <w:lang w:eastAsia="en-US"/>
        </w:rPr>
        <w:t>и</w:t>
      </w:r>
      <w:r w:rsidRPr="0030639D">
        <w:rPr>
          <w:lang w:eastAsia="en-US"/>
        </w:rPr>
        <w:t xml:space="preserve">теля саморегулируемой организации (в случае проведения проверки члена саморегулируемой организации), </w:t>
      </w:r>
    </w:p>
    <w:p w14:paraId="6665E1A8" w14:textId="77777777" w:rsidR="00ED4FB9" w:rsidRPr="0030639D" w:rsidRDefault="00ED4FB9" w:rsidP="00CB48A9">
      <w:pPr>
        <w:suppressAutoHyphens/>
        <w:overflowPunct/>
        <w:adjustRightInd/>
        <w:jc w:val="center"/>
        <w:textAlignment w:val="auto"/>
        <w:rPr>
          <w:lang w:eastAsia="en-US"/>
        </w:rPr>
      </w:pPr>
      <w:r w:rsidRPr="0030639D">
        <w:rPr>
          <w:lang w:eastAsia="en-US"/>
        </w:rPr>
        <w:t>пр</w:t>
      </w:r>
      <w:r w:rsidR="00431CB9" w:rsidRPr="0030639D">
        <w:rPr>
          <w:lang w:eastAsia="en-US"/>
        </w:rPr>
        <w:t>и</w:t>
      </w:r>
      <w:r w:rsidRPr="0030639D">
        <w:rPr>
          <w:lang w:eastAsia="en-US"/>
        </w:rPr>
        <w:t>сутствовав</w:t>
      </w:r>
      <w:r w:rsidR="00431CB9" w:rsidRPr="0030639D">
        <w:rPr>
          <w:lang w:eastAsia="en-US"/>
        </w:rPr>
        <w:t>ши</w:t>
      </w:r>
      <w:r w:rsidRPr="0030639D">
        <w:rPr>
          <w:lang w:eastAsia="en-US"/>
        </w:rPr>
        <w:t>х при проведении мероприятий по проверке)</w:t>
      </w:r>
    </w:p>
    <w:p w14:paraId="6D8EE31D" w14:textId="77777777" w:rsidR="00431CB9" w:rsidRDefault="00431CB9" w:rsidP="00CB48A9">
      <w:pPr>
        <w:suppressAutoHyphens/>
        <w:overflowPunct/>
        <w:adjustRightInd/>
        <w:ind w:right="567" w:firstLine="709"/>
        <w:jc w:val="both"/>
        <w:textAlignment w:val="auto"/>
        <w:rPr>
          <w:color w:val="0F0F0F"/>
          <w:spacing w:val="-6"/>
          <w:sz w:val="29"/>
          <w:szCs w:val="22"/>
          <w:lang w:eastAsia="en-US"/>
        </w:rPr>
      </w:pPr>
    </w:p>
    <w:p w14:paraId="1DABBDC2" w14:textId="77777777" w:rsidR="00ED4FB9" w:rsidRPr="003E237C" w:rsidRDefault="00ED4FB9" w:rsidP="00CB48A9">
      <w:pPr>
        <w:suppressAutoHyphens/>
        <w:overflowPunct/>
        <w:adjustRightInd/>
        <w:jc w:val="both"/>
        <w:textAlignment w:val="auto"/>
        <w:rPr>
          <w:sz w:val="28"/>
          <w:szCs w:val="28"/>
          <w:lang w:eastAsia="en-US"/>
        </w:rPr>
      </w:pPr>
      <w:r w:rsidRPr="003E237C">
        <w:rPr>
          <w:color w:val="0F0F0F"/>
          <w:sz w:val="28"/>
          <w:szCs w:val="28"/>
          <w:lang w:eastAsia="en-US"/>
        </w:rPr>
        <w:t xml:space="preserve">В </w:t>
      </w:r>
      <w:r w:rsidRPr="003E237C">
        <w:rPr>
          <w:sz w:val="28"/>
          <w:szCs w:val="28"/>
          <w:lang w:eastAsia="en-US"/>
        </w:rPr>
        <w:t>ходе проведения проверки:</w:t>
      </w:r>
    </w:p>
    <w:p w14:paraId="609B7672" w14:textId="77777777" w:rsidR="004813B1" w:rsidRPr="004813B1" w:rsidRDefault="00ED4FB9" w:rsidP="00CB48A9">
      <w:pPr>
        <w:tabs>
          <w:tab w:val="left" w:pos="10064"/>
        </w:tabs>
        <w:suppressAutoHyphens/>
        <w:overflowPunct/>
        <w:adjustRightInd/>
        <w:ind w:firstLine="709"/>
        <w:jc w:val="both"/>
        <w:textAlignment w:val="auto"/>
        <w:rPr>
          <w:spacing w:val="-4"/>
          <w:sz w:val="28"/>
          <w:szCs w:val="28"/>
          <w:lang w:eastAsia="en-US"/>
        </w:rPr>
      </w:pPr>
      <w:r w:rsidRPr="003E237C">
        <w:rPr>
          <w:sz w:val="28"/>
          <w:szCs w:val="28"/>
          <w:lang w:eastAsia="en-US"/>
        </w:rPr>
        <w:t>выявлены нарушения обязательных требований или требований, установленн</w:t>
      </w:r>
      <w:r w:rsidR="004813B1" w:rsidRPr="003E237C">
        <w:rPr>
          <w:sz w:val="28"/>
          <w:szCs w:val="28"/>
          <w:lang w:eastAsia="en-US"/>
        </w:rPr>
        <w:t>ых</w:t>
      </w:r>
      <w:r w:rsidRPr="003E237C">
        <w:rPr>
          <w:sz w:val="28"/>
          <w:szCs w:val="28"/>
          <w:lang w:eastAsia="en-US"/>
        </w:rPr>
        <w:t xml:space="preserve"> муниципальными правовыми актами (с указанием положений (нормативн</w:t>
      </w:r>
      <w:r w:rsidR="004813B1" w:rsidRPr="003E237C">
        <w:rPr>
          <w:sz w:val="28"/>
          <w:szCs w:val="28"/>
          <w:lang w:eastAsia="en-US"/>
        </w:rPr>
        <w:t>ы</w:t>
      </w:r>
      <w:r w:rsidRPr="003E237C">
        <w:rPr>
          <w:sz w:val="28"/>
          <w:szCs w:val="28"/>
          <w:lang w:eastAsia="en-US"/>
        </w:rPr>
        <w:t>х)</w:t>
      </w:r>
      <w:r w:rsidR="004813B1" w:rsidRPr="003E237C">
        <w:rPr>
          <w:sz w:val="28"/>
          <w:szCs w:val="28"/>
          <w:lang w:eastAsia="en-US"/>
        </w:rPr>
        <w:t xml:space="preserve"> </w:t>
      </w:r>
      <w:r w:rsidRPr="003E237C">
        <w:rPr>
          <w:sz w:val="28"/>
          <w:szCs w:val="28"/>
          <w:lang w:eastAsia="en-US"/>
        </w:rPr>
        <w:t>правовых</w:t>
      </w:r>
      <w:r w:rsidR="004813B1" w:rsidRPr="003E237C">
        <w:rPr>
          <w:sz w:val="28"/>
          <w:szCs w:val="28"/>
          <w:lang w:eastAsia="en-US"/>
        </w:rPr>
        <w:t xml:space="preserve"> </w:t>
      </w:r>
      <w:r w:rsidRPr="003E237C">
        <w:rPr>
          <w:sz w:val="28"/>
          <w:szCs w:val="28"/>
          <w:lang w:eastAsia="en-US"/>
        </w:rPr>
        <w:t>актов):</w:t>
      </w:r>
      <w:r w:rsidR="008756EC" w:rsidRPr="003E237C">
        <w:rPr>
          <w:sz w:val="28"/>
          <w:szCs w:val="28"/>
          <w:lang w:eastAsia="en-US"/>
        </w:rPr>
        <w:t>__________</w:t>
      </w:r>
      <w:r w:rsidR="004813B1" w:rsidRPr="003E237C">
        <w:rPr>
          <w:sz w:val="28"/>
          <w:szCs w:val="28"/>
          <w:lang w:eastAsia="en-US"/>
        </w:rPr>
        <w:t>____________________________</w:t>
      </w:r>
      <w:r w:rsidR="004813B1">
        <w:rPr>
          <w:spacing w:val="-4"/>
          <w:sz w:val="28"/>
          <w:szCs w:val="28"/>
          <w:lang w:eastAsia="en-US"/>
        </w:rPr>
        <w:t xml:space="preserve"> </w:t>
      </w:r>
      <w:r w:rsidR="004813B1" w:rsidRPr="004813B1">
        <w:rPr>
          <w:spacing w:val="-4"/>
          <w:sz w:val="28"/>
          <w:szCs w:val="28"/>
          <w:lang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4813B1">
        <w:rPr>
          <w:spacing w:val="-4"/>
          <w:sz w:val="28"/>
          <w:szCs w:val="28"/>
          <w:lang w:eastAsia="en-US"/>
        </w:rPr>
        <w:t>____</w:t>
      </w:r>
    </w:p>
    <w:p w14:paraId="471BCB61" w14:textId="77777777" w:rsidR="00ED4FB9" w:rsidRPr="0030639D" w:rsidRDefault="00ED4FB9" w:rsidP="00CB48A9">
      <w:pPr>
        <w:suppressAutoHyphens/>
        <w:overflowPunct/>
        <w:adjustRightInd/>
        <w:jc w:val="center"/>
        <w:textAlignment w:val="auto"/>
        <w:rPr>
          <w:lang w:eastAsia="en-US"/>
        </w:rPr>
      </w:pPr>
      <w:r w:rsidRPr="0030639D">
        <w:rPr>
          <w:lang w:eastAsia="en-US"/>
        </w:rPr>
        <w:t>(с указанием характера нарушений; лиц, допустив</w:t>
      </w:r>
      <w:r w:rsidR="004813B1" w:rsidRPr="0030639D">
        <w:rPr>
          <w:lang w:eastAsia="en-US"/>
        </w:rPr>
        <w:t>ш</w:t>
      </w:r>
      <w:r w:rsidRPr="0030639D">
        <w:rPr>
          <w:lang w:eastAsia="en-US"/>
        </w:rPr>
        <w:t>их нарушения)</w:t>
      </w:r>
    </w:p>
    <w:p w14:paraId="10562B86" w14:textId="77777777" w:rsidR="00ED4FB9" w:rsidRPr="00ED4FB9" w:rsidRDefault="00ED4FB9" w:rsidP="00CB48A9">
      <w:pPr>
        <w:suppressAutoHyphens/>
        <w:overflowPunct/>
        <w:adjustRightInd/>
        <w:ind w:firstLine="709"/>
        <w:textAlignment w:val="auto"/>
        <w:rPr>
          <w:sz w:val="25"/>
          <w:szCs w:val="28"/>
          <w:lang w:eastAsia="en-US"/>
        </w:rPr>
      </w:pPr>
    </w:p>
    <w:p w14:paraId="54D05AA4" w14:textId="77777777" w:rsidR="00ED4FB9" w:rsidRDefault="00ED4FB9" w:rsidP="00CB48A9">
      <w:pPr>
        <w:suppressAutoHyphens/>
        <w:overflowPunct/>
        <w:adjustRightInd/>
        <w:ind w:firstLine="709"/>
        <w:textAlignment w:val="auto"/>
        <w:rPr>
          <w:sz w:val="28"/>
          <w:szCs w:val="28"/>
          <w:lang w:eastAsia="en-US"/>
        </w:rPr>
      </w:pPr>
      <w:r w:rsidRPr="00ED4FB9">
        <w:rPr>
          <w:sz w:val="28"/>
          <w:szCs w:val="28"/>
          <w:lang w:eastAsia="en-US"/>
        </w:rPr>
        <w:t>выявлены</w:t>
      </w:r>
      <w:r w:rsidRPr="00ED4FB9">
        <w:rPr>
          <w:spacing w:val="80"/>
          <w:sz w:val="28"/>
          <w:szCs w:val="28"/>
          <w:lang w:eastAsia="en-US"/>
        </w:rPr>
        <w:t xml:space="preserve"> </w:t>
      </w:r>
      <w:r w:rsidRPr="00ED4FB9">
        <w:rPr>
          <w:sz w:val="28"/>
          <w:szCs w:val="28"/>
          <w:lang w:eastAsia="en-US"/>
        </w:rPr>
        <w:t>факты</w:t>
      </w:r>
      <w:r w:rsidRPr="00ED4FB9">
        <w:rPr>
          <w:spacing w:val="40"/>
          <w:sz w:val="28"/>
          <w:szCs w:val="28"/>
          <w:lang w:eastAsia="en-US"/>
        </w:rPr>
        <w:t xml:space="preserve"> </w:t>
      </w:r>
      <w:r w:rsidRPr="00ED4FB9">
        <w:rPr>
          <w:sz w:val="28"/>
          <w:szCs w:val="28"/>
          <w:lang w:eastAsia="en-US"/>
        </w:rPr>
        <w:t>невыполнения</w:t>
      </w:r>
      <w:r w:rsidRPr="00ED4FB9">
        <w:rPr>
          <w:spacing w:val="80"/>
          <w:sz w:val="28"/>
          <w:szCs w:val="28"/>
          <w:lang w:eastAsia="en-US"/>
        </w:rPr>
        <w:t xml:space="preserve"> </w:t>
      </w:r>
      <w:r w:rsidRPr="00ED4FB9">
        <w:rPr>
          <w:sz w:val="28"/>
          <w:szCs w:val="28"/>
          <w:lang w:eastAsia="en-US"/>
        </w:rPr>
        <w:t>предписаний</w:t>
      </w:r>
      <w:r w:rsidRPr="00ED4FB9">
        <w:rPr>
          <w:spacing w:val="80"/>
          <w:sz w:val="28"/>
          <w:szCs w:val="28"/>
          <w:lang w:eastAsia="en-US"/>
        </w:rPr>
        <w:t xml:space="preserve"> </w:t>
      </w:r>
      <w:r w:rsidRPr="00ED4FB9">
        <w:rPr>
          <w:sz w:val="28"/>
          <w:szCs w:val="28"/>
          <w:lang w:eastAsia="en-US"/>
        </w:rPr>
        <w:t>органа</w:t>
      </w:r>
      <w:r w:rsidRPr="00ED4FB9">
        <w:rPr>
          <w:spacing w:val="40"/>
          <w:sz w:val="28"/>
          <w:szCs w:val="28"/>
          <w:lang w:eastAsia="en-US"/>
        </w:rPr>
        <w:t xml:space="preserve"> </w:t>
      </w:r>
      <w:r w:rsidRPr="00ED4FB9">
        <w:rPr>
          <w:sz w:val="28"/>
          <w:szCs w:val="28"/>
          <w:lang w:eastAsia="en-US"/>
        </w:rPr>
        <w:t>муниципального контроля (с</w:t>
      </w:r>
      <w:r w:rsidRPr="00ED4FB9">
        <w:rPr>
          <w:spacing w:val="-4"/>
          <w:sz w:val="28"/>
          <w:szCs w:val="28"/>
          <w:lang w:eastAsia="en-US"/>
        </w:rPr>
        <w:t xml:space="preserve"> </w:t>
      </w:r>
      <w:r w:rsidRPr="00ED4FB9">
        <w:rPr>
          <w:sz w:val="28"/>
          <w:szCs w:val="28"/>
          <w:lang w:eastAsia="en-US"/>
        </w:rPr>
        <w:t>указанием реквизитов выданных предписаний):</w:t>
      </w:r>
      <w:r w:rsidR="004813B1">
        <w:rPr>
          <w:sz w:val="28"/>
          <w:szCs w:val="28"/>
          <w:lang w:eastAsia="en-US"/>
        </w:rPr>
        <w:t xml:space="preserve"> </w:t>
      </w:r>
    </w:p>
    <w:p w14:paraId="583230CD" w14:textId="77777777" w:rsidR="004813B1" w:rsidRDefault="004813B1" w:rsidP="00CB48A9">
      <w:pPr>
        <w:suppressAutoHyphens/>
        <w:overflowPunct/>
        <w:adjustRightInd/>
        <w:textAlignment w:val="auto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____________________________________________________________________________________________________________________________________________________________________________________________________________</w:t>
      </w:r>
    </w:p>
    <w:p w14:paraId="1886FF8B" w14:textId="77777777" w:rsidR="00ED4FB9" w:rsidRDefault="00ED4FB9" w:rsidP="00CB48A9">
      <w:pPr>
        <w:suppressAutoHyphens/>
        <w:overflowPunct/>
        <w:adjustRightInd/>
        <w:ind w:firstLine="709"/>
        <w:textAlignment w:val="auto"/>
        <w:rPr>
          <w:spacing w:val="-2"/>
          <w:sz w:val="28"/>
          <w:szCs w:val="28"/>
          <w:lang w:eastAsia="en-US"/>
        </w:rPr>
      </w:pPr>
      <w:r w:rsidRPr="00ED4FB9">
        <w:rPr>
          <w:sz w:val="28"/>
          <w:szCs w:val="28"/>
          <w:lang w:eastAsia="en-US"/>
        </w:rPr>
        <w:t>нарушений</w:t>
      </w:r>
      <w:r w:rsidRPr="00ED4FB9">
        <w:rPr>
          <w:spacing w:val="4"/>
          <w:sz w:val="28"/>
          <w:szCs w:val="28"/>
          <w:lang w:eastAsia="en-US"/>
        </w:rPr>
        <w:t xml:space="preserve"> </w:t>
      </w:r>
      <w:r w:rsidRPr="00ED4FB9">
        <w:rPr>
          <w:sz w:val="28"/>
          <w:szCs w:val="28"/>
          <w:lang w:eastAsia="en-US"/>
        </w:rPr>
        <w:t>не</w:t>
      </w:r>
      <w:r w:rsidRPr="00ED4FB9">
        <w:rPr>
          <w:spacing w:val="-10"/>
          <w:sz w:val="28"/>
          <w:szCs w:val="28"/>
          <w:lang w:eastAsia="en-US"/>
        </w:rPr>
        <w:t xml:space="preserve"> </w:t>
      </w:r>
      <w:r w:rsidRPr="00ED4FB9">
        <w:rPr>
          <w:spacing w:val="-2"/>
          <w:sz w:val="28"/>
          <w:szCs w:val="28"/>
          <w:lang w:eastAsia="en-US"/>
        </w:rPr>
        <w:t>выявлено.</w:t>
      </w:r>
    </w:p>
    <w:p w14:paraId="0E062D86" w14:textId="77777777" w:rsidR="009E09E0" w:rsidRPr="00ED4FB9" w:rsidRDefault="009E09E0" w:rsidP="00CB48A9">
      <w:pPr>
        <w:suppressAutoHyphens/>
        <w:overflowPunct/>
        <w:adjustRightInd/>
        <w:ind w:firstLine="709"/>
        <w:textAlignment w:val="auto"/>
        <w:rPr>
          <w:sz w:val="28"/>
          <w:szCs w:val="28"/>
          <w:lang w:eastAsia="en-US"/>
        </w:rPr>
      </w:pPr>
    </w:p>
    <w:p w14:paraId="1E0D1FBC" w14:textId="77777777" w:rsidR="00A95FD7" w:rsidRDefault="00ED4FB9" w:rsidP="00CB48A9">
      <w:pPr>
        <w:tabs>
          <w:tab w:val="left" w:pos="9931"/>
        </w:tabs>
        <w:suppressAutoHyphens/>
        <w:overflowPunct/>
        <w:adjustRightInd/>
        <w:jc w:val="both"/>
        <w:textAlignment w:val="auto"/>
        <w:rPr>
          <w:sz w:val="28"/>
          <w:szCs w:val="28"/>
          <w:lang w:eastAsia="en-US"/>
        </w:rPr>
      </w:pPr>
      <w:r w:rsidRPr="00ED4FB9">
        <w:rPr>
          <w:sz w:val="28"/>
          <w:szCs w:val="28"/>
          <w:lang w:eastAsia="en-US"/>
        </w:rPr>
        <w:t>Информация о</w:t>
      </w:r>
      <w:r w:rsidRPr="00ED4FB9">
        <w:rPr>
          <w:spacing w:val="-12"/>
          <w:sz w:val="28"/>
          <w:szCs w:val="28"/>
          <w:lang w:eastAsia="en-US"/>
        </w:rPr>
        <w:t xml:space="preserve"> </w:t>
      </w:r>
      <w:r w:rsidRPr="00ED4FB9">
        <w:rPr>
          <w:sz w:val="28"/>
          <w:szCs w:val="28"/>
          <w:lang w:eastAsia="en-US"/>
        </w:rPr>
        <w:t>проведении фотосъемки, аудио-</w:t>
      </w:r>
      <w:r w:rsidRPr="00ED4FB9">
        <w:rPr>
          <w:spacing w:val="-2"/>
          <w:sz w:val="28"/>
          <w:szCs w:val="28"/>
          <w:lang w:eastAsia="en-US"/>
        </w:rPr>
        <w:t xml:space="preserve"> </w:t>
      </w:r>
      <w:r w:rsidRPr="00ED4FB9">
        <w:rPr>
          <w:sz w:val="28"/>
          <w:szCs w:val="28"/>
          <w:lang w:eastAsia="en-US"/>
        </w:rPr>
        <w:t>и</w:t>
      </w:r>
      <w:r w:rsidRPr="00ED4FB9">
        <w:rPr>
          <w:spacing w:val="-8"/>
          <w:sz w:val="28"/>
          <w:szCs w:val="28"/>
          <w:lang w:eastAsia="en-US"/>
        </w:rPr>
        <w:t xml:space="preserve"> </w:t>
      </w:r>
      <w:r w:rsidRPr="00ED4FB9">
        <w:rPr>
          <w:sz w:val="28"/>
          <w:szCs w:val="28"/>
          <w:lang w:eastAsia="en-US"/>
        </w:rPr>
        <w:t>видеозаписи, геодезических и картометрических</w:t>
      </w:r>
      <w:r w:rsidRPr="00ED4FB9">
        <w:rPr>
          <w:spacing w:val="-1"/>
          <w:sz w:val="28"/>
          <w:szCs w:val="28"/>
          <w:lang w:eastAsia="en-US"/>
        </w:rPr>
        <w:t xml:space="preserve"> </w:t>
      </w:r>
      <w:r w:rsidRPr="00ED4FB9">
        <w:rPr>
          <w:sz w:val="28"/>
          <w:szCs w:val="28"/>
          <w:lang w:eastAsia="en-US"/>
        </w:rPr>
        <w:t xml:space="preserve">измерений и использованных для этих целей технических средств </w:t>
      </w:r>
      <w:r w:rsidR="00A95FD7">
        <w:rPr>
          <w:sz w:val="28"/>
          <w:szCs w:val="28"/>
          <w:lang w:eastAsia="en-US"/>
        </w:rPr>
        <w:t>___________________________________________________________</w:t>
      </w:r>
    </w:p>
    <w:p w14:paraId="78872FA8" w14:textId="77777777" w:rsidR="00A95FD7" w:rsidRDefault="00A95FD7" w:rsidP="00CB48A9">
      <w:pPr>
        <w:tabs>
          <w:tab w:val="left" w:pos="9931"/>
        </w:tabs>
        <w:suppressAutoHyphens/>
        <w:overflowPunct/>
        <w:adjustRightInd/>
        <w:jc w:val="both"/>
        <w:textAlignment w:val="auto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_______________________________________________________________________________________________________________________________________</w:t>
      </w:r>
    </w:p>
    <w:p w14:paraId="753C415B" w14:textId="77777777" w:rsidR="00A95FD7" w:rsidRDefault="00A95FD7" w:rsidP="00CB48A9">
      <w:pPr>
        <w:tabs>
          <w:tab w:val="left" w:pos="9931"/>
        </w:tabs>
        <w:suppressAutoHyphens/>
        <w:overflowPunct/>
        <w:adjustRightInd/>
        <w:jc w:val="both"/>
        <w:textAlignment w:val="auto"/>
        <w:rPr>
          <w:sz w:val="28"/>
          <w:szCs w:val="28"/>
          <w:lang w:eastAsia="en-US"/>
        </w:rPr>
      </w:pPr>
    </w:p>
    <w:p w14:paraId="23A42DAE" w14:textId="77777777" w:rsidR="00ED4FB9" w:rsidRPr="00ED4FB9" w:rsidRDefault="00ED4FB9" w:rsidP="00CB48A9">
      <w:pPr>
        <w:suppressAutoHyphens/>
        <w:overflowPunct/>
        <w:adjustRightInd/>
        <w:jc w:val="both"/>
        <w:textAlignment w:val="auto"/>
        <w:rPr>
          <w:sz w:val="28"/>
          <w:szCs w:val="28"/>
          <w:lang w:eastAsia="en-US"/>
        </w:rPr>
      </w:pPr>
      <w:r w:rsidRPr="00ED4FB9">
        <w:rPr>
          <w:sz w:val="28"/>
          <w:szCs w:val="28"/>
          <w:lang w:eastAsia="en-US"/>
        </w:rPr>
        <w:t>Запись в</w:t>
      </w:r>
      <w:r w:rsidRPr="00ED4FB9">
        <w:rPr>
          <w:spacing w:val="-2"/>
          <w:sz w:val="28"/>
          <w:szCs w:val="28"/>
          <w:lang w:eastAsia="en-US"/>
        </w:rPr>
        <w:t xml:space="preserve"> </w:t>
      </w:r>
      <w:r w:rsidRPr="00ED4FB9">
        <w:rPr>
          <w:sz w:val="28"/>
          <w:szCs w:val="28"/>
          <w:lang w:eastAsia="en-US"/>
        </w:rPr>
        <w:t>Журнал учета проверок проводимых органами государственного контроля (надзора), органами муниципального</w:t>
      </w:r>
      <w:r w:rsidRPr="00ED4FB9">
        <w:rPr>
          <w:spacing w:val="-13"/>
          <w:sz w:val="28"/>
          <w:szCs w:val="28"/>
          <w:lang w:eastAsia="en-US"/>
        </w:rPr>
        <w:t xml:space="preserve"> </w:t>
      </w:r>
      <w:r w:rsidRPr="00ED4FB9">
        <w:rPr>
          <w:sz w:val="28"/>
          <w:szCs w:val="28"/>
          <w:lang w:eastAsia="en-US"/>
        </w:rPr>
        <w:t>контроля, внесена (заполняется при проведении выездной проверки):</w:t>
      </w:r>
    </w:p>
    <w:p w14:paraId="6C793C28" w14:textId="77777777" w:rsidR="00A95FD7" w:rsidRDefault="00A95FD7" w:rsidP="00CB48A9">
      <w:pPr>
        <w:suppressAutoHyphens/>
        <w:overflowPunct/>
        <w:adjustRightInd/>
        <w:textAlignment w:val="auto"/>
        <w:rPr>
          <w:sz w:val="28"/>
          <w:szCs w:val="28"/>
          <w:lang w:eastAsia="en-US"/>
        </w:rPr>
      </w:pPr>
    </w:p>
    <w:p w14:paraId="0205C378" w14:textId="77777777" w:rsidR="00A95FD7" w:rsidRDefault="00ED4FB9" w:rsidP="00CB48A9">
      <w:pPr>
        <w:suppressAutoHyphens/>
        <w:overflowPunct/>
        <w:adjustRightInd/>
        <w:textAlignment w:val="auto"/>
        <w:rPr>
          <w:sz w:val="28"/>
          <w:szCs w:val="28"/>
          <w:lang w:eastAsia="en-US"/>
        </w:rPr>
      </w:pPr>
      <w:r w:rsidRPr="00ED4FB9">
        <w:rPr>
          <w:sz w:val="28"/>
          <w:szCs w:val="28"/>
          <w:lang w:eastAsia="en-US"/>
        </w:rPr>
        <w:t xml:space="preserve">Муниципальный инспектор </w:t>
      </w:r>
    </w:p>
    <w:p w14:paraId="32288CAA" w14:textId="77777777" w:rsidR="00A95FD7" w:rsidRDefault="00ED4FB9" w:rsidP="00CB48A9">
      <w:pPr>
        <w:suppressAutoHyphens/>
        <w:overflowPunct/>
        <w:adjustRightInd/>
        <w:textAlignment w:val="auto"/>
        <w:rPr>
          <w:spacing w:val="-2"/>
          <w:sz w:val="28"/>
          <w:szCs w:val="28"/>
          <w:lang w:eastAsia="en-US"/>
        </w:rPr>
      </w:pPr>
      <w:r w:rsidRPr="00ED4FB9">
        <w:rPr>
          <w:sz w:val="28"/>
          <w:szCs w:val="28"/>
          <w:lang w:eastAsia="en-US"/>
        </w:rPr>
        <w:t xml:space="preserve">по контролю </w:t>
      </w:r>
      <w:r w:rsidRPr="00ED4FB9">
        <w:rPr>
          <w:spacing w:val="-2"/>
          <w:sz w:val="28"/>
          <w:szCs w:val="28"/>
          <w:lang w:eastAsia="en-US"/>
        </w:rPr>
        <w:t>муниципального</w:t>
      </w:r>
    </w:p>
    <w:p w14:paraId="58A926D5" w14:textId="77777777" w:rsidR="00A95FD7" w:rsidRDefault="00ED4FB9" w:rsidP="00CB48A9">
      <w:pPr>
        <w:suppressAutoHyphens/>
        <w:overflowPunct/>
        <w:adjustRightInd/>
        <w:textAlignment w:val="auto"/>
        <w:rPr>
          <w:sz w:val="28"/>
          <w:szCs w:val="28"/>
          <w:lang w:eastAsia="en-US"/>
        </w:rPr>
      </w:pPr>
      <w:r w:rsidRPr="00ED4FB9">
        <w:rPr>
          <w:spacing w:val="-2"/>
          <w:sz w:val="28"/>
          <w:szCs w:val="28"/>
          <w:lang w:eastAsia="en-US"/>
        </w:rPr>
        <w:t xml:space="preserve">образования </w:t>
      </w:r>
      <w:r w:rsidRPr="00ED4FB9">
        <w:rPr>
          <w:sz w:val="28"/>
          <w:szCs w:val="28"/>
          <w:lang w:eastAsia="en-US"/>
        </w:rPr>
        <w:t>Щербиновский</w:t>
      </w:r>
    </w:p>
    <w:p w14:paraId="6C439863" w14:textId="77777777" w:rsidR="00ED4FB9" w:rsidRDefault="00A95FD7" w:rsidP="00CB48A9">
      <w:pPr>
        <w:suppressAutoHyphens/>
        <w:overflowPunct/>
        <w:adjustRightInd/>
        <w:textAlignment w:val="auto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муниципальный</w:t>
      </w:r>
      <w:r w:rsidR="00ED4FB9" w:rsidRPr="00ED4FB9">
        <w:rPr>
          <w:sz w:val="28"/>
          <w:szCs w:val="28"/>
          <w:lang w:eastAsia="en-US"/>
        </w:rPr>
        <w:t xml:space="preserve"> район</w:t>
      </w:r>
    </w:p>
    <w:p w14:paraId="7839F417" w14:textId="77777777" w:rsidR="00A95FD7" w:rsidRPr="00ED4FB9" w:rsidRDefault="00A95FD7" w:rsidP="00CB48A9">
      <w:pPr>
        <w:suppressAutoHyphens/>
        <w:overflowPunct/>
        <w:adjustRightInd/>
        <w:textAlignment w:val="auto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Краснодарского края    </w:t>
      </w:r>
      <w:r w:rsidR="008756EC">
        <w:rPr>
          <w:sz w:val="28"/>
          <w:szCs w:val="28"/>
          <w:lang w:eastAsia="en-US"/>
        </w:rPr>
        <w:t xml:space="preserve">                                            </w:t>
      </w:r>
      <w:r>
        <w:rPr>
          <w:sz w:val="28"/>
          <w:szCs w:val="28"/>
          <w:lang w:eastAsia="en-US"/>
        </w:rPr>
        <w:t>_______________________</w:t>
      </w:r>
    </w:p>
    <w:p w14:paraId="6256065F" w14:textId="77777777" w:rsidR="00ED4FB9" w:rsidRPr="007932F1" w:rsidRDefault="00A95FD7" w:rsidP="00CB48A9">
      <w:pPr>
        <w:suppressAutoHyphens/>
        <w:overflowPunct/>
        <w:adjustRightInd/>
        <w:ind w:firstLine="709"/>
        <w:jc w:val="both"/>
        <w:textAlignment w:val="auto"/>
        <w:rPr>
          <w:lang w:eastAsia="en-US"/>
        </w:rPr>
      </w:pPr>
      <w:r>
        <w:rPr>
          <w:spacing w:val="-2"/>
          <w:sz w:val="28"/>
          <w:szCs w:val="28"/>
          <w:lang w:eastAsia="en-US"/>
        </w:rPr>
        <w:t xml:space="preserve">                                                                                             </w:t>
      </w:r>
      <w:r w:rsidR="00ED4FB9" w:rsidRPr="007932F1">
        <w:rPr>
          <w:spacing w:val="-2"/>
          <w:lang w:eastAsia="en-US"/>
        </w:rPr>
        <w:t>(ФИО)</w:t>
      </w:r>
    </w:p>
    <w:p w14:paraId="193F59A2" w14:textId="77777777" w:rsidR="00A95FD7" w:rsidRDefault="00A95FD7" w:rsidP="00CB48A9">
      <w:pPr>
        <w:suppressAutoHyphens/>
        <w:overflowPunct/>
        <w:adjustRightInd/>
        <w:jc w:val="both"/>
        <w:textAlignment w:val="auto"/>
        <w:rPr>
          <w:sz w:val="28"/>
          <w:szCs w:val="28"/>
          <w:lang w:eastAsia="en-US"/>
        </w:rPr>
      </w:pPr>
    </w:p>
    <w:p w14:paraId="2E5E5DA4" w14:textId="631D4931" w:rsidR="00ED4FB9" w:rsidRDefault="00ED4FB9" w:rsidP="00CB48A9">
      <w:pPr>
        <w:suppressAutoHyphens/>
        <w:overflowPunct/>
        <w:adjustRightInd/>
        <w:jc w:val="both"/>
        <w:textAlignment w:val="auto"/>
        <w:rPr>
          <w:spacing w:val="-2"/>
          <w:sz w:val="28"/>
          <w:szCs w:val="28"/>
          <w:lang w:eastAsia="en-US"/>
        </w:rPr>
      </w:pPr>
      <w:r w:rsidRPr="00ED4FB9">
        <w:rPr>
          <w:sz w:val="28"/>
          <w:szCs w:val="28"/>
          <w:lang w:eastAsia="en-US"/>
        </w:rPr>
        <w:t>Журнал учета проверок юридического лица, индивидуального</w:t>
      </w:r>
      <w:r w:rsidRPr="00ED4FB9">
        <w:rPr>
          <w:spacing w:val="-3"/>
          <w:sz w:val="28"/>
          <w:szCs w:val="28"/>
          <w:lang w:eastAsia="en-US"/>
        </w:rPr>
        <w:t xml:space="preserve"> </w:t>
      </w:r>
      <w:r w:rsidRPr="00ED4FB9">
        <w:rPr>
          <w:sz w:val="28"/>
          <w:szCs w:val="28"/>
          <w:lang w:eastAsia="en-US"/>
        </w:rPr>
        <w:t xml:space="preserve">предпринимателя, проводимых органами государственного контроля (надзора), </w:t>
      </w:r>
      <w:r w:rsidRPr="00ED4FB9">
        <w:rPr>
          <w:sz w:val="28"/>
          <w:szCs w:val="28"/>
          <w:lang w:eastAsia="en-US"/>
        </w:rPr>
        <w:lastRenderedPageBreak/>
        <w:t xml:space="preserve">органами муниципального контроля, отсутствует (заполняется при проведении выездной </w:t>
      </w:r>
      <w:r w:rsidRPr="00ED4FB9">
        <w:rPr>
          <w:spacing w:val="-2"/>
          <w:sz w:val="28"/>
          <w:szCs w:val="28"/>
          <w:lang w:eastAsia="en-US"/>
        </w:rPr>
        <w:t>проверки):</w:t>
      </w:r>
    </w:p>
    <w:p w14:paraId="753B227C" w14:textId="77777777" w:rsidR="00A95FD7" w:rsidRDefault="00A95FD7" w:rsidP="00CB48A9">
      <w:pPr>
        <w:suppressAutoHyphens/>
        <w:overflowPunct/>
        <w:adjustRightInd/>
        <w:jc w:val="both"/>
        <w:textAlignment w:val="auto"/>
        <w:rPr>
          <w:spacing w:val="-2"/>
          <w:sz w:val="28"/>
          <w:szCs w:val="28"/>
          <w:lang w:eastAsia="en-US"/>
        </w:rPr>
      </w:pPr>
    </w:p>
    <w:p w14:paraId="78A6DAF1" w14:textId="77777777" w:rsidR="00A95FD7" w:rsidRPr="00A95FD7" w:rsidRDefault="00A95FD7" w:rsidP="00CB48A9">
      <w:pPr>
        <w:suppressAutoHyphens/>
        <w:overflowPunct/>
        <w:adjustRightInd/>
        <w:jc w:val="both"/>
        <w:textAlignment w:val="auto"/>
        <w:rPr>
          <w:spacing w:val="-2"/>
          <w:sz w:val="28"/>
          <w:szCs w:val="28"/>
          <w:lang w:eastAsia="en-US"/>
        </w:rPr>
      </w:pPr>
      <w:r w:rsidRPr="00A95FD7">
        <w:rPr>
          <w:spacing w:val="-2"/>
          <w:sz w:val="28"/>
          <w:szCs w:val="28"/>
          <w:lang w:eastAsia="en-US"/>
        </w:rPr>
        <w:t xml:space="preserve">Муниципальный инспектор </w:t>
      </w:r>
    </w:p>
    <w:p w14:paraId="342A3EF8" w14:textId="77777777" w:rsidR="00A95FD7" w:rsidRPr="00A95FD7" w:rsidRDefault="00A95FD7" w:rsidP="00CB48A9">
      <w:pPr>
        <w:suppressAutoHyphens/>
        <w:overflowPunct/>
        <w:adjustRightInd/>
        <w:jc w:val="both"/>
        <w:textAlignment w:val="auto"/>
        <w:rPr>
          <w:spacing w:val="-2"/>
          <w:sz w:val="28"/>
          <w:szCs w:val="28"/>
          <w:lang w:eastAsia="en-US"/>
        </w:rPr>
      </w:pPr>
      <w:r w:rsidRPr="00A95FD7">
        <w:rPr>
          <w:spacing w:val="-2"/>
          <w:sz w:val="28"/>
          <w:szCs w:val="28"/>
          <w:lang w:eastAsia="en-US"/>
        </w:rPr>
        <w:t>по контролю муниципального</w:t>
      </w:r>
    </w:p>
    <w:p w14:paraId="53BE8DD4" w14:textId="77777777" w:rsidR="00A95FD7" w:rsidRPr="00A95FD7" w:rsidRDefault="00A95FD7" w:rsidP="00CB48A9">
      <w:pPr>
        <w:suppressAutoHyphens/>
        <w:overflowPunct/>
        <w:adjustRightInd/>
        <w:jc w:val="both"/>
        <w:textAlignment w:val="auto"/>
        <w:rPr>
          <w:spacing w:val="-2"/>
          <w:sz w:val="28"/>
          <w:szCs w:val="28"/>
          <w:lang w:eastAsia="en-US"/>
        </w:rPr>
      </w:pPr>
      <w:r w:rsidRPr="00A95FD7">
        <w:rPr>
          <w:spacing w:val="-2"/>
          <w:sz w:val="28"/>
          <w:szCs w:val="28"/>
          <w:lang w:eastAsia="en-US"/>
        </w:rPr>
        <w:t>образования Щербиновский</w:t>
      </w:r>
    </w:p>
    <w:p w14:paraId="5053E0C5" w14:textId="77777777" w:rsidR="00A95FD7" w:rsidRPr="00A95FD7" w:rsidRDefault="00A95FD7" w:rsidP="00CB48A9">
      <w:pPr>
        <w:suppressAutoHyphens/>
        <w:overflowPunct/>
        <w:adjustRightInd/>
        <w:jc w:val="both"/>
        <w:textAlignment w:val="auto"/>
        <w:rPr>
          <w:spacing w:val="-2"/>
          <w:sz w:val="28"/>
          <w:szCs w:val="28"/>
          <w:lang w:eastAsia="en-US"/>
        </w:rPr>
      </w:pPr>
      <w:r w:rsidRPr="00A95FD7">
        <w:rPr>
          <w:spacing w:val="-2"/>
          <w:sz w:val="28"/>
          <w:szCs w:val="28"/>
          <w:lang w:eastAsia="en-US"/>
        </w:rPr>
        <w:t>муниципальный район</w:t>
      </w:r>
    </w:p>
    <w:p w14:paraId="3CE2CED7" w14:textId="77777777" w:rsidR="00A95FD7" w:rsidRPr="00A95FD7" w:rsidRDefault="00A95FD7" w:rsidP="00CB48A9">
      <w:pPr>
        <w:suppressAutoHyphens/>
        <w:overflowPunct/>
        <w:adjustRightInd/>
        <w:jc w:val="both"/>
        <w:textAlignment w:val="auto"/>
        <w:rPr>
          <w:spacing w:val="-2"/>
          <w:sz w:val="28"/>
          <w:szCs w:val="28"/>
          <w:lang w:eastAsia="en-US"/>
        </w:rPr>
      </w:pPr>
      <w:r w:rsidRPr="00A95FD7">
        <w:rPr>
          <w:spacing w:val="-2"/>
          <w:sz w:val="28"/>
          <w:szCs w:val="28"/>
          <w:lang w:eastAsia="en-US"/>
        </w:rPr>
        <w:t>Краснодарского края                                                         _______________________</w:t>
      </w:r>
    </w:p>
    <w:p w14:paraId="6425EFCF" w14:textId="53FF057F" w:rsidR="00A95FD7" w:rsidRPr="007932F1" w:rsidRDefault="00A95FD7" w:rsidP="00CB48A9">
      <w:pPr>
        <w:suppressAutoHyphens/>
        <w:overflowPunct/>
        <w:adjustRightInd/>
        <w:jc w:val="both"/>
        <w:textAlignment w:val="auto"/>
        <w:rPr>
          <w:spacing w:val="-2"/>
          <w:lang w:eastAsia="en-US"/>
        </w:rPr>
      </w:pPr>
      <w:r w:rsidRPr="00A95FD7">
        <w:rPr>
          <w:spacing w:val="-2"/>
          <w:sz w:val="28"/>
          <w:szCs w:val="28"/>
          <w:lang w:eastAsia="en-US"/>
        </w:rPr>
        <w:t xml:space="preserve">                                                                                              </w:t>
      </w:r>
      <w:r w:rsidR="008756EC">
        <w:rPr>
          <w:spacing w:val="-2"/>
          <w:sz w:val="28"/>
          <w:szCs w:val="28"/>
          <w:lang w:eastAsia="en-US"/>
        </w:rPr>
        <w:t xml:space="preserve">           </w:t>
      </w:r>
      <w:r w:rsidR="007932F1">
        <w:rPr>
          <w:spacing w:val="-2"/>
          <w:sz w:val="28"/>
          <w:szCs w:val="28"/>
          <w:lang w:eastAsia="en-US"/>
        </w:rPr>
        <w:t xml:space="preserve">          </w:t>
      </w:r>
      <w:r w:rsidRPr="00A95FD7">
        <w:rPr>
          <w:spacing w:val="-2"/>
          <w:sz w:val="28"/>
          <w:szCs w:val="28"/>
          <w:lang w:eastAsia="en-US"/>
        </w:rPr>
        <w:t xml:space="preserve"> </w:t>
      </w:r>
      <w:r w:rsidRPr="007932F1">
        <w:rPr>
          <w:spacing w:val="-2"/>
          <w:lang w:eastAsia="en-US"/>
        </w:rPr>
        <w:t>(ФИО)</w:t>
      </w:r>
    </w:p>
    <w:p w14:paraId="1E6DD302" w14:textId="77777777" w:rsidR="00ED4FB9" w:rsidRDefault="00ED4FB9" w:rsidP="00CB48A9">
      <w:pPr>
        <w:suppressAutoHyphens/>
        <w:overflowPunct/>
        <w:adjustRightInd/>
        <w:ind w:right="567"/>
        <w:textAlignment w:val="auto"/>
        <w:rPr>
          <w:spacing w:val="-2"/>
          <w:sz w:val="28"/>
          <w:szCs w:val="28"/>
          <w:lang w:eastAsia="en-US"/>
        </w:rPr>
      </w:pPr>
      <w:r w:rsidRPr="00ED4FB9">
        <w:rPr>
          <w:sz w:val="28"/>
          <w:szCs w:val="28"/>
          <w:lang w:eastAsia="en-US"/>
        </w:rPr>
        <w:t>Прилагаемые</w:t>
      </w:r>
      <w:r w:rsidRPr="00ED4FB9">
        <w:rPr>
          <w:spacing w:val="9"/>
          <w:sz w:val="28"/>
          <w:szCs w:val="28"/>
          <w:lang w:eastAsia="en-US"/>
        </w:rPr>
        <w:t xml:space="preserve"> </w:t>
      </w:r>
      <w:r w:rsidRPr="00ED4FB9">
        <w:rPr>
          <w:sz w:val="28"/>
          <w:szCs w:val="28"/>
          <w:lang w:eastAsia="en-US"/>
        </w:rPr>
        <w:t>к</w:t>
      </w:r>
      <w:r w:rsidRPr="00ED4FB9">
        <w:rPr>
          <w:spacing w:val="-13"/>
          <w:sz w:val="28"/>
          <w:szCs w:val="28"/>
          <w:lang w:eastAsia="en-US"/>
        </w:rPr>
        <w:t xml:space="preserve"> </w:t>
      </w:r>
      <w:r w:rsidRPr="00ED4FB9">
        <w:rPr>
          <w:sz w:val="28"/>
          <w:szCs w:val="28"/>
          <w:lang w:eastAsia="en-US"/>
        </w:rPr>
        <w:t>акту</w:t>
      </w:r>
      <w:r w:rsidRPr="00ED4FB9">
        <w:rPr>
          <w:spacing w:val="-10"/>
          <w:sz w:val="28"/>
          <w:szCs w:val="28"/>
          <w:lang w:eastAsia="en-US"/>
        </w:rPr>
        <w:t xml:space="preserve"> </w:t>
      </w:r>
      <w:r w:rsidRPr="00ED4FB9">
        <w:rPr>
          <w:spacing w:val="-2"/>
          <w:sz w:val="28"/>
          <w:szCs w:val="28"/>
          <w:lang w:eastAsia="en-US"/>
        </w:rPr>
        <w:t>документы:</w:t>
      </w:r>
    </w:p>
    <w:p w14:paraId="7644C266" w14:textId="77777777" w:rsidR="00A95FD7" w:rsidRDefault="00A95FD7" w:rsidP="00CB48A9">
      <w:pPr>
        <w:suppressAutoHyphens/>
        <w:overflowPunct/>
        <w:adjustRightInd/>
        <w:textAlignment w:val="auto"/>
        <w:rPr>
          <w:spacing w:val="-2"/>
          <w:sz w:val="28"/>
          <w:szCs w:val="28"/>
          <w:lang w:eastAsia="en-US"/>
        </w:rPr>
      </w:pPr>
      <w:r>
        <w:rPr>
          <w:spacing w:val="-2"/>
          <w:sz w:val="28"/>
          <w:szCs w:val="28"/>
          <w:lang w:eastAsia="en-US"/>
        </w:rPr>
        <w:t>__________________________________________________________________________________________________________________________________________</w:t>
      </w:r>
    </w:p>
    <w:p w14:paraId="46E2B89E" w14:textId="77777777" w:rsidR="00A95FD7" w:rsidRDefault="00A95FD7" w:rsidP="00CB48A9">
      <w:pPr>
        <w:suppressAutoHyphens/>
        <w:overflowPunct/>
        <w:adjustRightInd/>
        <w:ind w:right="567"/>
        <w:textAlignment w:val="auto"/>
        <w:rPr>
          <w:sz w:val="28"/>
          <w:szCs w:val="28"/>
          <w:lang w:eastAsia="en-US"/>
        </w:rPr>
      </w:pPr>
    </w:p>
    <w:p w14:paraId="02D15F17" w14:textId="77777777" w:rsidR="00F603EC" w:rsidRDefault="00F603EC" w:rsidP="00CB48A9">
      <w:pPr>
        <w:tabs>
          <w:tab w:val="left" w:pos="9639"/>
        </w:tabs>
        <w:suppressAutoHyphens/>
        <w:overflowPunct/>
        <w:adjustRightInd/>
        <w:ind w:right="567"/>
        <w:textAlignment w:val="auto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Подписи лиц проводивших проверку:</w:t>
      </w:r>
    </w:p>
    <w:p w14:paraId="3539B917" w14:textId="77777777" w:rsidR="00F603EC" w:rsidRDefault="00F603EC" w:rsidP="00CB48A9">
      <w:pPr>
        <w:tabs>
          <w:tab w:val="left" w:pos="9639"/>
        </w:tabs>
        <w:suppressAutoHyphens/>
        <w:overflowPunct/>
        <w:adjustRightInd/>
        <w:textAlignment w:val="auto"/>
        <w:rPr>
          <w:spacing w:val="-2"/>
          <w:sz w:val="28"/>
          <w:szCs w:val="28"/>
          <w:lang w:eastAsia="en-US"/>
        </w:rPr>
      </w:pPr>
      <w:r>
        <w:rPr>
          <w:spacing w:val="-2"/>
          <w:sz w:val="28"/>
          <w:szCs w:val="28"/>
          <w:lang w:eastAsia="en-US"/>
        </w:rPr>
        <w:t>______________________________         ______________________________</w:t>
      </w:r>
      <w:r w:rsidR="008756EC">
        <w:rPr>
          <w:spacing w:val="-2"/>
          <w:sz w:val="28"/>
          <w:szCs w:val="28"/>
          <w:lang w:eastAsia="en-US"/>
        </w:rPr>
        <w:t>_____</w:t>
      </w:r>
    </w:p>
    <w:p w14:paraId="027E88FE" w14:textId="54906651" w:rsidR="00F603EC" w:rsidRPr="007932F1" w:rsidRDefault="00F603EC" w:rsidP="00CB48A9">
      <w:pPr>
        <w:tabs>
          <w:tab w:val="left" w:pos="9639"/>
        </w:tabs>
        <w:suppressAutoHyphens/>
        <w:overflowPunct/>
        <w:adjustRightInd/>
        <w:ind w:right="567"/>
        <w:textAlignment w:val="auto"/>
        <w:rPr>
          <w:spacing w:val="-2"/>
          <w:lang w:eastAsia="en-US"/>
        </w:rPr>
      </w:pPr>
      <w:r w:rsidRPr="007932F1">
        <w:rPr>
          <w:spacing w:val="-2"/>
          <w:lang w:eastAsia="en-US"/>
        </w:rPr>
        <w:t xml:space="preserve">                 (должность)                                                           </w:t>
      </w:r>
      <w:r w:rsidR="007932F1">
        <w:rPr>
          <w:spacing w:val="-2"/>
          <w:lang w:eastAsia="en-US"/>
        </w:rPr>
        <w:t xml:space="preserve">                                                </w:t>
      </w:r>
      <w:r w:rsidRPr="007932F1">
        <w:rPr>
          <w:spacing w:val="-2"/>
          <w:lang w:eastAsia="en-US"/>
        </w:rPr>
        <w:t xml:space="preserve">       (ФИО)</w:t>
      </w:r>
    </w:p>
    <w:p w14:paraId="4B5A3663" w14:textId="77777777" w:rsidR="00F603EC" w:rsidRDefault="00F603EC" w:rsidP="00CB48A9">
      <w:pPr>
        <w:tabs>
          <w:tab w:val="left" w:pos="9639"/>
        </w:tabs>
        <w:suppressAutoHyphens/>
        <w:overflowPunct/>
        <w:adjustRightInd/>
        <w:ind w:right="567"/>
        <w:textAlignment w:val="auto"/>
        <w:rPr>
          <w:spacing w:val="-2"/>
          <w:sz w:val="28"/>
          <w:szCs w:val="28"/>
          <w:lang w:eastAsia="en-US"/>
        </w:rPr>
      </w:pPr>
    </w:p>
    <w:p w14:paraId="5EE5640F" w14:textId="77777777" w:rsidR="00F603EC" w:rsidRPr="00256044" w:rsidRDefault="00F603EC" w:rsidP="00CB48A9">
      <w:pPr>
        <w:tabs>
          <w:tab w:val="left" w:pos="9639"/>
        </w:tabs>
        <w:suppressAutoHyphens/>
        <w:overflowPunct/>
        <w:adjustRightInd/>
        <w:textAlignment w:val="auto"/>
        <w:rPr>
          <w:spacing w:val="-2"/>
          <w:sz w:val="28"/>
          <w:szCs w:val="28"/>
          <w:lang w:eastAsia="en-US"/>
        </w:rPr>
      </w:pPr>
      <w:r w:rsidRPr="00256044">
        <w:rPr>
          <w:spacing w:val="-2"/>
          <w:sz w:val="28"/>
          <w:szCs w:val="28"/>
          <w:lang w:eastAsia="en-US"/>
        </w:rPr>
        <w:t>______________________________          ______________________________</w:t>
      </w:r>
      <w:r w:rsidR="008756EC">
        <w:rPr>
          <w:spacing w:val="-2"/>
          <w:sz w:val="28"/>
          <w:szCs w:val="28"/>
          <w:lang w:eastAsia="en-US"/>
        </w:rPr>
        <w:t>____</w:t>
      </w:r>
    </w:p>
    <w:p w14:paraId="213C7A1A" w14:textId="5A12B031" w:rsidR="00F603EC" w:rsidRPr="007932F1" w:rsidRDefault="00F603EC" w:rsidP="00CB48A9">
      <w:pPr>
        <w:tabs>
          <w:tab w:val="left" w:pos="9639"/>
        </w:tabs>
        <w:suppressAutoHyphens/>
        <w:overflowPunct/>
        <w:adjustRightInd/>
        <w:ind w:right="567"/>
        <w:textAlignment w:val="auto"/>
        <w:rPr>
          <w:spacing w:val="-2"/>
          <w:lang w:eastAsia="en-US"/>
        </w:rPr>
      </w:pPr>
      <w:r w:rsidRPr="007932F1">
        <w:rPr>
          <w:spacing w:val="-2"/>
          <w:lang w:eastAsia="en-US"/>
        </w:rPr>
        <w:t xml:space="preserve">                 (должность)                                                            </w:t>
      </w:r>
      <w:r w:rsidR="007932F1">
        <w:rPr>
          <w:spacing w:val="-2"/>
          <w:lang w:eastAsia="en-US"/>
        </w:rPr>
        <w:t xml:space="preserve">                                                    </w:t>
      </w:r>
      <w:r w:rsidRPr="007932F1">
        <w:rPr>
          <w:spacing w:val="-2"/>
          <w:lang w:eastAsia="en-US"/>
        </w:rPr>
        <w:t xml:space="preserve">   (ФИО)</w:t>
      </w:r>
    </w:p>
    <w:p w14:paraId="28250B71" w14:textId="77777777" w:rsidR="00F603EC" w:rsidRDefault="00F603EC" w:rsidP="00CB48A9">
      <w:pPr>
        <w:tabs>
          <w:tab w:val="left" w:pos="9639"/>
        </w:tabs>
        <w:suppressAutoHyphens/>
        <w:overflowPunct/>
        <w:adjustRightInd/>
        <w:ind w:right="567"/>
        <w:textAlignment w:val="auto"/>
        <w:rPr>
          <w:spacing w:val="-2"/>
          <w:sz w:val="28"/>
          <w:szCs w:val="28"/>
          <w:lang w:eastAsia="en-US"/>
        </w:rPr>
      </w:pPr>
    </w:p>
    <w:p w14:paraId="3034B948" w14:textId="77777777" w:rsidR="00F603EC" w:rsidRPr="00256044" w:rsidRDefault="00F603EC" w:rsidP="00CB48A9">
      <w:pPr>
        <w:tabs>
          <w:tab w:val="left" w:pos="9639"/>
        </w:tabs>
        <w:suppressAutoHyphens/>
        <w:overflowPunct/>
        <w:adjustRightInd/>
        <w:textAlignment w:val="auto"/>
        <w:rPr>
          <w:spacing w:val="-2"/>
          <w:sz w:val="28"/>
          <w:szCs w:val="28"/>
          <w:lang w:eastAsia="en-US"/>
        </w:rPr>
      </w:pPr>
      <w:r w:rsidRPr="00256044">
        <w:rPr>
          <w:spacing w:val="-2"/>
          <w:sz w:val="28"/>
          <w:szCs w:val="28"/>
          <w:lang w:eastAsia="en-US"/>
        </w:rPr>
        <w:t>______________________________         ______________________________</w:t>
      </w:r>
      <w:r w:rsidR="008756EC">
        <w:rPr>
          <w:spacing w:val="-2"/>
          <w:sz w:val="28"/>
          <w:szCs w:val="28"/>
          <w:lang w:eastAsia="en-US"/>
        </w:rPr>
        <w:t>_____</w:t>
      </w:r>
    </w:p>
    <w:p w14:paraId="71B4C0B7" w14:textId="43C3EFB0" w:rsidR="00F603EC" w:rsidRPr="007932F1" w:rsidRDefault="00F603EC" w:rsidP="00CB48A9">
      <w:pPr>
        <w:tabs>
          <w:tab w:val="left" w:pos="9639"/>
        </w:tabs>
        <w:suppressAutoHyphens/>
        <w:overflowPunct/>
        <w:adjustRightInd/>
        <w:ind w:right="567"/>
        <w:textAlignment w:val="auto"/>
        <w:rPr>
          <w:spacing w:val="-2"/>
          <w:lang w:eastAsia="en-US"/>
        </w:rPr>
      </w:pPr>
      <w:r w:rsidRPr="007932F1">
        <w:rPr>
          <w:spacing w:val="-2"/>
          <w:lang w:eastAsia="en-US"/>
        </w:rPr>
        <w:t xml:space="preserve">                 (должность)                                                  </w:t>
      </w:r>
      <w:r w:rsidR="007932F1">
        <w:rPr>
          <w:spacing w:val="-2"/>
          <w:lang w:eastAsia="en-US"/>
        </w:rPr>
        <w:t xml:space="preserve">                                                 </w:t>
      </w:r>
      <w:r w:rsidRPr="007932F1">
        <w:rPr>
          <w:spacing w:val="-2"/>
          <w:lang w:eastAsia="en-US"/>
        </w:rPr>
        <w:t xml:space="preserve">                (ФИО)</w:t>
      </w:r>
    </w:p>
    <w:p w14:paraId="3E522A36" w14:textId="77777777" w:rsidR="00361C90" w:rsidRDefault="00361C90" w:rsidP="00CB48A9">
      <w:pPr>
        <w:tabs>
          <w:tab w:val="left" w:pos="9639"/>
        </w:tabs>
        <w:suppressAutoHyphens/>
        <w:overflowPunct/>
        <w:adjustRightInd/>
        <w:ind w:right="567"/>
        <w:textAlignment w:val="auto"/>
        <w:rPr>
          <w:sz w:val="28"/>
          <w:szCs w:val="28"/>
          <w:lang w:eastAsia="en-US"/>
        </w:rPr>
      </w:pPr>
    </w:p>
    <w:p w14:paraId="712A2BA9" w14:textId="77777777" w:rsidR="00F603EC" w:rsidRDefault="00F603EC" w:rsidP="00CB48A9">
      <w:pPr>
        <w:tabs>
          <w:tab w:val="left" w:pos="9639"/>
        </w:tabs>
        <w:suppressAutoHyphens/>
        <w:overflowPunct/>
        <w:adjustRightInd/>
        <w:textAlignment w:val="auto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С актом проверки ознакомлен(а), копию акта проверки со всеми приложениями получил(а):</w:t>
      </w:r>
    </w:p>
    <w:p w14:paraId="79D9EE9F" w14:textId="77777777" w:rsidR="00F603EC" w:rsidRDefault="00F603EC" w:rsidP="00CB48A9">
      <w:pPr>
        <w:tabs>
          <w:tab w:val="left" w:pos="9639"/>
        </w:tabs>
        <w:suppressAutoHyphens/>
        <w:overflowPunct/>
        <w:adjustRightInd/>
        <w:textAlignment w:val="auto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________________________________________________________________________________________________________________________________________</w:t>
      </w:r>
    </w:p>
    <w:p w14:paraId="38A45042" w14:textId="77777777" w:rsidR="00F603EC" w:rsidRPr="007932F1" w:rsidRDefault="00F603EC" w:rsidP="00CB48A9">
      <w:pPr>
        <w:tabs>
          <w:tab w:val="left" w:pos="9639"/>
        </w:tabs>
        <w:suppressAutoHyphens/>
        <w:overflowPunct/>
        <w:adjustRightInd/>
        <w:ind w:right="567"/>
        <w:jc w:val="center"/>
        <w:textAlignment w:val="auto"/>
        <w:rPr>
          <w:lang w:eastAsia="en-US"/>
        </w:rPr>
      </w:pPr>
      <w:r w:rsidRPr="007932F1">
        <w:rPr>
          <w:lang w:eastAsia="en-US"/>
        </w:rPr>
        <w:t>(фамилия, имя, отчество (последнее - при наличии) физического лица)</w:t>
      </w:r>
    </w:p>
    <w:p w14:paraId="12A7CF9E" w14:textId="77777777" w:rsidR="00F603EC" w:rsidRDefault="00F603EC" w:rsidP="00CB48A9">
      <w:pPr>
        <w:tabs>
          <w:tab w:val="left" w:pos="9639"/>
        </w:tabs>
        <w:suppressAutoHyphens/>
        <w:overflowPunct/>
        <w:adjustRightInd/>
        <w:ind w:right="567"/>
        <w:jc w:val="right"/>
        <w:textAlignment w:val="auto"/>
        <w:rPr>
          <w:sz w:val="28"/>
          <w:szCs w:val="24"/>
          <w:lang w:eastAsia="en-US"/>
        </w:rPr>
      </w:pPr>
    </w:p>
    <w:p w14:paraId="4AD4997E" w14:textId="77777777" w:rsidR="00F603EC" w:rsidRDefault="00F603EC" w:rsidP="00CB48A9">
      <w:pPr>
        <w:tabs>
          <w:tab w:val="left" w:pos="9639"/>
        </w:tabs>
        <w:suppressAutoHyphens/>
        <w:overflowPunct/>
        <w:adjustRightInd/>
        <w:jc w:val="right"/>
        <w:textAlignment w:val="auto"/>
        <w:rPr>
          <w:sz w:val="28"/>
          <w:szCs w:val="24"/>
          <w:lang w:eastAsia="en-US"/>
        </w:rPr>
      </w:pPr>
      <w:r w:rsidRPr="00F603EC">
        <w:rPr>
          <w:sz w:val="28"/>
          <w:szCs w:val="24"/>
          <w:lang w:eastAsia="en-US"/>
        </w:rPr>
        <w:t>«__»________________20___г.</w:t>
      </w:r>
    </w:p>
    <w:p w14:paraId="59116059" w14:textId="77777777" w:rsidR="00F603EC" w:rsidRDefault="00F603EC" w:rsidP="00CB48A9">
      <w:pPr>
        <w:tabs>
          <w:tab w:val="left" w:pos="9639"/>
        </w:tabs>
        <w:suppressAutoHyphens/>
        <w:overflowPunct/>
        <w:adjustRightInd/>
        <w:jc w:val="right"/>
        <w:textAlignment w:val="auto"/>
        <w:rPr>
          <w:sz w:val="28"/>
          <w:szCs w:val="24"/>
          <w:lang w:eastAsia="en-US"/>
        </w:rPr>
      </w:pPr>
    </w:p>
    <w:p w14:paraId="0AAA0D8D" w14:textId="77777777" w:rsidR="00F603EC" w:rsidRDefault="00F603EC" w:rsidP="00CB48A9">
      <w:pPr>
        <w:tabs>
          <w:tab w:val="left" w:pos="9639"/>
        </w:tabs>
        <w:suppressAutoHyphens/>
        <w:overflowPunct/>
        <w:adjustRightInd/>
        <w:jc w:val="right"/>
        <w:textAlignment w:val="auto"/>
        <w:rPr>
          <w:sz w:val="28"/>
          <w:szCs w:val="24"/>
          <w:lang w:eastAsia="en-US"/>
        </w:rPr>
      </w:pPr>
      <w:r>
        <w:rPr>
          <w:sz w:val="28"/>
          <w:szCs w:val="24"/>
          <w:lang w:eastAsia="en-US"/>
        </w:rPr>
        <w:t>_________________________</w:t>
      </w:r>
    </w:p>
    <w:p w14:paraId="38D69E2F" w14:textId="585A7592" w:rsidR="00F603EC" w:rsidRPr="007932F1" w:rsidRDefault="00F603EC" w:rsidP="00CB48A9">
      <w:pPr>
        <w:tabs>
          <w:tab w:val="left" w:pos="9639"/>
        </w:tabs>
        <w:suppressAutoHyphens/>
        <w:overflowPunct/>
        <w:adjustRightInd/>
        <w:jc w:val="center"/>
        <w:textAlignment w:val="auto"/>
        <w:rPr>
          <w:lang w:eastAsia="en-US"/>
        </w:rPr>
      </w:pPr>
      <w:r w:rsidRPr="007932F1">
        <w:rPr>
          <w:lang w:eastAsia="en-US"/>
        </w:rPr>
        <w:t xml:space="preserve">                                                                                            </w:t>
      </w:r>
      <w:r w:rsidR="007932F1">
        <w:rPr>
          <w:lang w:eastAsia="en-US"/>
        </w:rPr>
        <w:t xml:space="preserve">                        </w:t>
      </w:r>
      <w:r w:rsidRPr="007932F1">
        <w:rPr>
          <w:lang w:eastAsia="en-US"/>
        </w:rPr>
        <w:t xml:space="preserve">    (подпись)</w:t>
      </w:r>
    </w:p>
    <w:p w14:paraId="1C7F4140" w14:textId="77777777" w:rsidR="00F603EC" w:rsidRDefault="00F603EC" w:rsidP="00CB48A9">
      <w:pPr>
        <w:tabs>
          <w:tab w:val="left" w:pos="9639"/>
        </w:tabs>
        <w:suppressAutoHyphens/>
        <w:overflowPunct/>
        <w:adjustRightInd/>
        <w:ind w:right="567"/>
        <w:textAlignment w:val="auto"/>
        <w:rPr>
          <w:sz w:val="28"/>
          <w:szCs w:val="28"/>
          <w:lang w:eastAsia="en-US"/>
        </w:rPr>
      </w:pPr>
    </w:p>
    <w:p w14:paraId="58F6F55D" w14:textId="77777777" w:rsidR="00F603EC" w:rsidRDefault="00F603EC" w:rsidP="00CB48A9">
      <w:pPr>
        <w:tabs>
          <w:tab w:val="left" w:pos="9639"/>
        </w:tabs>
        <w:suppressAutoHyphens/>
        <w:overflowPunct/>
        <w:adjustRightInd/>
        <w:ind w:right="567"/>
        <w:textAlignment w:val="auto"/>
        <w:rPr>
          <w:sz w:val="28"/>
          <w:szCs w:val="28"/>
          <w:lang w:eastAsia="en-US"/>
        </w:rPr>
      </w:pPr>
    </w:p>
    <w:p w14:paraId="3F3CA52C" w14:textId="2564C3FC" w:rsidR="00361C90" w:rsidRDefault="00361C90" w:rsidP="007038FB">
      <w:pPr>
        <w:tabs>
          <w:tab w:val="left" w:pos="9639"/>
        </w:tabs>
        <w:suppressAutoHyphens/>
        <w:overflowPunct/>
        <w:adjustRightInd/>
        <w:textAlignment w:val="auto"/>
        <w:rPr>
          <w:sz w:val="28"/>
          <w:szCs w:val="28"/>
          <w:lang w:eastAsia="en-US"/>
        </w:rPr>
      </w:pPr>
    </w:p>
    <w:p w14:paraId="14996586" w14:textId="77777777" w:rsidR="00361C90" w:rsidRDefault="00361C90" w:rsidP="00CB48A9">
      <w:pPr>
        <w:tabs>
          <w:tab w:val="left" w:pos="9639"/>
        </w:tabs>
        <w:suppressAutoHyphens/>
        <w:overflowPunct/>
        <w:adjustRightInd/>
        <w:ind w:right="567"/>
        <w:textAlignment w:val="auto"/>
        <w:rPr>
          <w:sz w:val="28"/>
          <w:szCs w:val="28"/>
          <w:lang w:eastAsia="en-US"/>
        </w:rPr>
      </w:pPr>
    </w:p>
    <w:p w14:paraId="5BD885AB" w14:textId="77777777" w:rsidR="00361C90" w:rsidRDefault="00361C90" w:rsidP="00CB48A9">
      <w:pPr>
        <w:tabs>
          <w:tab w:val="left" w:pos="9639"/>
        </w:tabs>
        <w:suppressAutoHyphens/>
        <w:overflowPunct/>
        <w:adjustRightInd/>
        <w:ind w:right="567"/>
        <w:textAlignment w:val="auto"/>
        <w:rPr>
          <w:sz w:val="28"/>
          <w:szCs w:val="28"/>
          <w:lang w:eastAsia="en-US"/>
        </w:rPr>
      </w:pPr>
    </w:p>
    <w:p w14:paraId="1C8CCF9C" w14:textId="77777777" w:rsidR="00361C90" w:rsidRPr="00ED4FB9" w:rsidRDefault="00361C90" w:rsidP="00CB48A9">
      <w:pPr>
        <w:tabs>
          <w:tab w:val="left" w:pos="9639"/>
        </w:tabs>
        <w:suppressAutoHyphens/>
        <w:overflowPunct/>
        <w:adjustRightInd/>
        <w:ind w:right="567"/>
        <w:textAlignment w:val="auto"/>
        <w:rPr>
          <w:sz w:val="28"/>
          <w:szCs w:val="28"/>
          <w:lang w:eastAsia="en-US"/>
        </w:rPr>
      </w:pPr>
    </w:p>
    <w:p w14:paraId="61054905" w14:textId="77777777" w:rsidR="00ED4FB9" w:rsidRDefault="00ED4FB9" w:rsidP="00CB48A9">
      <w:pPr>
        <w:suppressAutoHyphens/>
        <w:overflowPunct/>
        <w:adjustRightInd/>
        <w:ind w:right="567" w:firstLine="709"/>
        <w:textAlignment w:val="auto"/>
        <w:rPr>
          <w:szCs w:val="28"/>
          <w:lang w:eastAsia="en-US"/>
        </w:rPr>
      </w:pPr>
    </w:p>
    <w:p w14:paraId="39FE0CE0" w14:textId="77777777" w:rsidR="0054129A" w:rsidRDefault="0054129A" w:rsidP="00CB48A9">
      <w:pPr>
        <w:suppressAutoHyphens/>
        <w:overflowPunct/>
        <w:adjustRightInd/>
        <w:ind w:right="567" w:firstLine="709"/>
        <w:textAlignment w:val="auto"/>
        <w:rPr>
          <w:szCs w:val="28"/>
          <w:lang w:eastAsia="en-US"/>
        </w:rPr>
      </w:pPr>
    </w:p>
    <w:p w14:paraId="6240B7B4" w14:textId="77777777" w:rsidR="0054129A" w:rsidRDefault="0054129A" w:rsidP="00CB48A9">
      <w:pPr>
        <w:suppressAutoHyphens/>
        <w:overflowPunct/>
        <w:adjustRightInd/>
        <w:ind w:right="567" w:firstLine="709"/>
        <w:textAlignment w:val="auto"/>
        <w:rPr>
          <w:szCs w:val="28"/>
          <w:lang w:eastAsia="en-US"/>
        </w:rPr>
      </w:pPr>
    </w:p>
    <w:p w14:paraId="67D4556C" w14:textId="77777777" w:rsidR="0054129A" w:rsidRDefault="0054129A" w:rsidP="00CB48A9">
      <w:pPr>
        <w:suppressAutoHyphens/>
        <w:overflowPunct/>
        <w:adjustRightInd/>
        <w:ind w:right="567" w:firstLine="709"/>
        <w:textAlignment w:val="auto"/>
        <w:rPr>
          <w:szCs w:val="28"/>
          <w:lang w:eastAsia="en-US"/>
        </w:rPr>
      </w:pPr>
    </w:p>
    <w:p w14:paraId="57DDF2B0" w14:textId="77777777" w:rsidR="0054129A" w:rsidRDefault="0054129A" w:rsidP="00CB48A9">
      <w:pPr>
        <w:suppressAutoHyphens/>
        <w:overflowPunct/>
        <w:adjustRightInd/>
        <w:ind w:right="567" w:firstLine="709"/>
        <w:textAlignment w:val="auto"/>
        <w:rPr>
          <w:szCs w:val="28"/>
          <w:lang w:eastAsia="en-US"/>
        </w:rPr>
      </w:pPr>
    </w:p>
    <w:p w14:paraId="78B43DB3" w14:textId="77777777" w:rsidR="0054129A" w:rsidRDefault="0054129A" w:rsidP="00CB48A9">
      <w:pPr>
        <w:suppressAutoHyphens/>
        <w:overflowPunct/>
        <w:adjustRightInd/>
        <w:ind w:right="567" w:firstLine="709"/>
        <w:textAlignment w:val="auto"/>
        <w:rPr>
          <w:szCs w:val="28"/>
          <w:lang w:eastAsia="en-US"/>
        </w:rPr>
      </w:pPr>
    </w:p>
    <w:p w14:paraId="35AFEE38" w14:textId="77777777" w:rsidR="0054129A" w:rsidRDefault="0054129A" w:rsidP="00CB48A9">
      <w:pPr>
        <w:suppressAutoHyphens/>
        <w:overflowPunct/>
        <w:adjustRightInd/>
        <w:ind w:right="567" w:firstLine="709"/>
        <w:textAlignment w:val="auto"/>
        <w:rPr>
          <w:szCs w:val="28"/>
          <w:lang w:eastAsia="en-US"/>
        </w:rPr>
      </w:pPr>
    </w:p>
    <w:p w14:paraId="3952AD4A" w14:textId="77777777" w:rsidR="0054129A" w:rsidRDefault="0054129A" w:rsidP="00CB48A9">
      <w:pPr>
        <w:suppressAutoHyphens/>
        <w:overflowPunct/>
        <w:adjustRightInd/>
        <w:ind w:right="567" w:firstLine="709"/>
        <w:textAlignment w:val="auto"/>
        <w:rPr>
          <w:szCs w:val="28"/>
          <w:lang w:eastAsia="en-US"/>
        </w:rPr>
      </w:pPr>
    </w:p>
    <w:p w14:paraId="33CECCA5" w14:textId="77777777" w:rsidR="0054129A" w:rsidRDefault="0054129A" w:rsidP="00CB48A9">
      <w:pPr>
        <w:suppressAutoHyphens/>
        <w:overflowPunct/>
        <w:adjustRightInd/>
        <w:ind w:right="567" w:firstLine="709"/>
        <w:textAlignment w:val="auto"/>
        <w:rPr>
          <w:szCs w:val="28"/>
          <w:lang w:eastAsia="en-US"/>
        </w:rPr>
      </w:pPr>
    </w:p>
    <w:p w14:paraId="1F8DAAD6" w14:textId="77777777" w:rsidR="0054129A" w:rsidRDefault="0054129A" w:rsidP="00CB48A9">
      <w:pPr>
        <w:suppressAutoHyphens/>
        <w:overflowPunct/>
        <w:adjustRightInd/>
        <w:ind w:right="567" w:firstLine="709"/>
        <w:textAlignment w:val="auto"/>
        <w:rPr>
          <w:szCs w:val="28"/>
          <w:lang w:eastAsia="en-US"/>
        </w:rPr>
      </w:pPr>
    </w:p>
    <w:p w14:paraId="18DFA5DE" w14:textId="77777777" w:rsidR="0054129A" w:rsidRDefault="0054129A" w:rsidP="00CB48A9">
      <w:pPr>
        <w:suppressAutoHyphens/>
        <w:overflowPunct/>
        <w:adjustRightInd/>
        <w:ind w:right="567" w:firstLine="709"/>
        <w:textAlignment w:val="auto"/>
        <w:rPr>
          <w:szCs w:val="28"/>
          <w:lang w:eastAsia="en-US"/>
        </w:rPr>
      </w:pPr>
    </w:p>
    <w:p w14:paraId="56EAEC1F" w14:textId="77777777" w:rsidR="0054129A" w:rsidRDefault="0054129A" w:rsidP="00CB48A9">
      <w:pPr>
        <w:suppressAutoHyphens/>
        <w:overflowPunct/>
        <w:adjustRightInd/>
        <w:ind w:right="567" w:firstLine="709"/>
        <w:textAlignment w:val="auto"/>
        <w:rPr>
          <w:szCs w:val="28"/>
          <w:lang w:eastAsia="en-US"/>
        </w:rPr>
      </w:pPr>
    </w:p>
    <w:p w14:paraId="0D713D21" w14:textId="77777777" w:rsidR="0054129A" w:rsidRDefault="0054129A" w:rsidP="00CB48A9">
      <w:pPr>
        <w:suppressAutoHyphens/>
        <w:overflowPunct/>
        <w:adjustRightInd/>
        <w:ind w:right="567" w:firstLine="709"/>
        <w:textAlignment w:val="auto"/>
        <w:rPr>
          <w:szCs w:val="28"/>
          <w:lang w:eastAsia="en-US"/>
        </w:rPr>
      </w:pPr>
    </w:p>
    <w:p w14:paraId="4C42C2A0" w14:textId="77777777" w:rsidR="0054129A" w:rsidRDefault="0054129A" w:rsidP="00CB48A9">
      <w:pPr>
        <w:suppressAutoHyphens/>
        <w:overflowPunct/>
        <w:adjustRightInd/>
        <w:ind w:right="567" w:firstLine="709"/>
        <w:textAlignment w:val="auto"/>
        <w:rPr>
          <w:szCs w:val="28"/>
          <w:lang w:eastAsia="en-US"/>
        </w:rPr>
      </w:pPr>
    </w:p>
    <w:p w14:paraId="38315156" w14:textId="77777777" w:rsidR="0054129A" w:rsidRDefault="0054129A" w:rsidP="00CB48A9">
      <w:pPr>
        <w:suppressAutoHyphens/>
        <w:overflowPunct/>
        <w:adjustRightInd/>
        <w:ind w:right="567" w:firstLine="709"/>
        <w:textAlignment w:val="auto"/>
        <w:rPr>
          <w:szCs w:val="28"/>
          <w:lang w:eastAsia="en-US"/>
        </w:rPr>
      </w:pPr>
    </w:p>
    <w:p w14:paraId="570A2895" w14:textId="77777777" w:rsidR="0054129A" w:rsidRDefault="0054129A" w:rsidP="00CB48A9">
      <w:pPr>
        <w:suppressAutoHyphens/>
        <w:overflowPunct/>
        <w:adjustRightInd/>
        <w:ind w:right="567" w:firstLine="709"/>
        <w:textAlignment w:val="auto"/>
        <w:rPr>
          <w:szCs w:val="28"/>
          <w:lang w:eastAsia="en-US"/>
        </w:rPr>
      </w:pPr>
    </w:p>
    <w:p w14:paraId="3BC3BBE3" w14:textId="77777777" w:rsidR="0054129A" w:rsidRDefault="0054129A" w:rsidP="00CB48A9">
      <w:pPr>
        <w:suppressAutoHyphens/>
        <w:overflowPunct/>
        <w:adjustRightInd/>
        <w:ind w:right="567" w:firstLine="709"/>
        <w:textAlignment w:val="auto"/>
        <w:rPr>
          <w:szCs w:val="28"/>
          <w:lang w:eastAsia="en-US"/>
        </w:rPr>
      </w:pPr>
    </w:p>
    <w:p w14:paraId="5F0BD28C" w14:textId="77777777" w:rsidR="0054129A" w:rsidRDefault="0054129A" w:rsidP="00CB48A9">
      <w:pPr>
        <w:suppressAutoHyphens/>
        <w:overflowPunct/>
        <w:adjustRightInd/>
        <w:ind w:right="567" w:firstLine="709"/>
        <w:textAlignment w:val="auto"/>
        <w:rPr>
          <w:szCs w:val="28"/>
          <w:lang w:eastAsia="en-US"/>
        </w:rPr>
      </w:pPr>
    </w:p>
    <w:p w14:paraId="639931F4" w14:textId="77777777" w:rsidR="0054129A" w:rsidRDefault="0054129A" w:rsidP="00CB48A9">
      <w:pPr>
        <w:suppressAutoHyphens/>
        <w:overflowPunct/>
        <w:adjustRightInd/>
        <w:ind w:right="567" w:firstLine="709"/>
        <w:textAlignment w:val="auto"/>
        <w:rPr>
          <w:szCs w:val="28"/>
          <w:lang w:eastAsia="en-US"/>
        </w:rPr>
      </w:pPr>
    </w:p>
    <w:p w14:paraId="071E4977" w14:textId="77777777" w:rsidR="0054129A" w:rsidRDefault="0054129A" w:rsidP="00CB48A9">
      <w:pPr>
        <w:suppressAutoHyphens/>
        <w:overflowPunct/>
        <w:adjustRightInd/>
        <w:ind w:right="567" w:firstLine="709"/>
        <w:textAlignment w:val="auto"/>
        <w:rPr>
          <w:szCs w:val="28"/>
          <w:lang w:eastAsia="en-US"/>
        </w:rPr>
      </w:pPr>
    </w:p>
    <w:p w14:paraId="2FF51C52" w14:textId="77777777" w:rsidR="0054129A" w:rsidRDefault="0054129A" w:rsidP="00CB48A9">
      <w:pPr>
        <w:suppressAutoHyphens/>
        <w:overflowPunct/>
        <w:adjustRightInd/>
        <w:ind w:right="567" w:firstLine="709"/>
        <w:textAlignment w:val="auto"/>
        <w:rPr>
          <w:szCs w:val="28"/>
          <w:lang w:eastAsia="en-US"/>
        </w:rPr>
      </w:pPr>
    </w:p>
    <w:p w14:paraId="694C3134" w14:textId="77777777" w:rsidR="0054129A" w:rsidRDefault="0054129A" w:rsidP="00CB48A9">
      <w:pPr>
        <w:suppressAutoHyphens/>
        <w:overflowPunct/>
        <w:adjustRightInd/>
        <w:ind w:right="567" w:firstLine="709"/>
        <w:textAlignment w:val="auto"/>
        <w:rPr>
          <w:szCs w:val="28"/>
          <w:lang w:eastAsia="en-US"/>
        </w:rPr>
      </w:pPr>
    </w:p>
    <w:p w14:paraId="2B0899AB" w14:textId="77777777" w:rsidR="0054129A" w:rsidRDefault="0054129A" w:rsidP="00CB48A9">
      <w:pPr>
        <w:suppressAutoHyphens/>
        <w:overflowPunct/>
        <w:adjustRightInd/>
        <w:ind w:right="567" w:firstLine="709"/>
        <w:textAlignment w:val="auto"/>
        <w:rPr>
          <w:szCs w:val="28"/>
          <w:lang w:eastAsia="en-US"/>
        </w:rPr>
      </w:pPr>
    </w:p>
    <w:p w14:paraId="03FBFFAE" w14:textId="77777777" w:rsidR="0054129A" w:rsidRDefault="0054129A" w:rsidP="00CB48A9">
      <w:pPr>
        <w:suppressAutoHyphens/>
        <w:overflowPunct/>
        <w:adjustRightInd/>
        <w:ind w:right="567" w:firstLine="709"/>
        <w:textAlignment w:val="auto"/>
        <w:rPr>
          <w:szCs w:val="28"/>
          <w:lang w:eastAsia="en-US"/>
        </w:rPr>
      </w:pPr>
    </w:p>
    <w:p w14:paraId="758C5F6B" w14:textId="77777777" w:rsidR="0054129A" w:rsidRDefault="0054129A" w:rsidP="00CB48A9">
      <w:pPr>
        <w:suppressAutoHyphens/>
        <w:overflowPunct/>
        <w:adjustRightInd/>
        <w:ind w:right="567" w:firstLine="709"/>
        <w:textAlignment w:val="auto"/>
        <w:rPr>
          <w:szCs w:val="28"/>
          <w:lang w:eastAsia="en-US"/>
        </w:rPr>
      </w:pPr>
    </w:p>
    <w:p w14:paraId="25358854" w14:textId="77777777" w:rsidR="0054129A" w:rsidRDefault="0054129A" w:rsidP="00CB48A9">
      <w:pPr>
        <w:suppressAutoHyphens/>
        <w:overflowPunct/>
        <w:adjustRightInd/>
        <w:ind w:right="567" w:firstLine="709"/>
        <w:textAlignment w:val="auto"/>
        <w:rPr>
          <w:szCs w:val="28"/>
          <w:lang w:eastAsia="en-US"/>
        </w:rPr>
      </w:pPr>
    </w:p>
    <w:p w14:paraId="11BBCD1E" w14:textId="77777777" w:rsidR="0054129A" w:rsidRDefault="0054129A" w:rsidP="00CB48A9">
      <w:pPr>
        <w:suppressAutoHyphens/>
        <w:overflowPunct/>
        <w:adjustRightInd/>
        <w:ind w:right="567" w:firstLine="709"/>
        <w:textAlignment w:val="auto"/>
        <w:rPr>
          <w:szCs w:val="28"/>
          <w:lang w:eastAsia="en-US"/>
        </w:rPr>
      </w:pPr>
    </w:p>
    <w:p w14:paraId="6CB8C020" w14:textId="77777777" w:rsidR="0054129A" w:rsidRDefault="0054129A" w:rsidP="00CB48A9">
      <w:pPr>
        <w:suppressAutoHyphens/>
        <w:overflowPunct/>
        <w:adjustRightInd/>
        <w:ind w:right="567" w:firstLine="709"/>
        <w:textAlignment w:val="auto"/>
        <w:rPr>
          <w:szCs w:val="28"/>
          <w:lang w:eastAsia="en-US"/>
        </w:rPr>
      </w:pPr>
    </w:p>
    <w:p w14:paraId="06AF8FBA" w14:textId="77777777" w:rsidR="0054129A" w:rsidRDefault="0054129A" w:rsidP="00CB48A9">
      <w:pPr>
        <w:suppressAutoHyphens/>
        <w:overflowPunct/>
        <w:adjustRightInd/>
        <w:ind w:right="567" w:firstLine="709"/>
        <w:textAlignment w:val="auto"/>
        <w:rPr>
          <w:szCs w:val="28"/>
          <w:lang w:eastAsia="en-US"/>
        </w:rPr>
      </w:pPr>
    </w:p>
    <w:p w14:paraId="18298F0A" w14:textId="77777777" w:rsidR="0054129A" w:rsidRDefault="0054129A" w:rsidP="00CB48A9">
      <w:pPr>
        <w:suppressAutoHyphens/>
        <w:overflowPunct/>
        <w:adjustRightInd/>
        <w:ind w:right="567" w:firstLine="709"/>
        <w:textAlignment w:val="auto"/>
        <w:rPr>
          <w:szCs w:val="28"/>
          <w:lang w:eastAsia="en-US"/>
        </w:rPr>
      </w:pPr>
    </w:p>
    <w:p w14:paraId="0D613C84" w14:textId="77777777" w:rsidR="0054129A" w:rsidRDefault="0054129A" w:rsidP="00CB48A9">
      <w:pPr>
        <w:suppressAutoHyphens/>
        <w:overflowPunct/>
        <w:adjustRightInd/>
        <w:ind w:right="567" w:firstLine="709"/>
        <w:textAlignment w:val="auto"/>
        <w:rPr>
          <w:szCs w:val="28"/>
          <w:lang w:eastAsia="en-US"/>
        </w:rPr>
      </w:pPr>
    </w:p>
    <w:p w14:paraId="665B4B2C" w14:textId="77777777" w:rsidR="0054129A" w:rsidRDefault="0054129A" w:rsidP="00CB48A9">
      <w:pPr>
        <w:suppressAutoHyphens/>
        <w:overflowPunct/>
        <w:adjustRightInd/>
        <w:ind w:right="567" w:firstLine="709"/>
        <w:textAlignment w:val="auto"/>
        <w:rPr>
          <w:szCs w:val="28"/>
          <w:lang w:eastAsia="en-US"/>
        </w:rPr>
      </w:pPr>
    </w:p>
    <w:p w14:paraId="575FD22A" w14:textId="77777777" w:rsidR="0054129A" w:rsidRDefault="0054129A" w:rsidP="00CB48A9">
      <w:pPr>
        <w:suppressAutoHyphens/>
        <w:overflowPunct/>
        <w:adjustRightInd/>
        <w:ind w:right="567" w:firstLine="709"/>
        <w:textAlignment w:val="auto"/>
        <w:rPr>
          <w:szCs w:val="28"/>
          <w:lang w:eastAsia="en-US"/>
        </w:rPr>
      </w:pPr>
    </w:p>
    <w:p w14:paraId="120E86C7" w14:textId="77777777" w:rsidR="0054129A" w:rsidRPr="00ED4FB9" w:rsidRDefault="0054129A" w:rsidP="00CB48A9">
      <w:pPr>
        <w:suppressAutoHyphens/>
        <w:overflowPunct/>
        <w:adjustRightInd/>
        <w:ind w:right="567" w:firstLine="709"/>
        <w:textAlignment w:val="auto"/>
        <w:rPr>
          <w:szCs w:val="28"/>
          <w:lang w:eastAsia="en-US"/>
        </w:rPr>
      </w:pPr>
    </w:p>
    <w:p w14:paraId="22CF2B3F" w14:textId="77777777" w:rsidR="00361C90" w:rsidRDefault="00361C90" w:rsidP="00CB48A9">
      <w:pPr>
        <w:suppressAutoHyphens/>
        <w:ind w:right="567"/>
        <w:textAlignment w:val="auto"/>
        <w:rPr>
          <w:sz w:val="28"/>
        </w:rPr>
      </w:pPr>
    </w:p>
    <w:p w14:paraId="1101F413" w14:textId="77777777" w:rsidR="009F2A6F" w:rsidRPr="00361C90" w:rsidRDefault="009F2A6F" w:rsidP="00CB48A9">
      <w:pPr>
        <w:suppressAutoHyphens/>
        <w:ind w:right="567"/>
        <w:textAlignment w:val="auto"/>
        <w:rPr>
          <w:sz w:val="28"/>
        </w:rPr>
      </w:pPr>
    </w:p>
    <w:tbl>
      <w:tblPr>
        <w:tblStyle w:val="11"/>
        <w:tblW w:w="0" w:type="auto"/>
        <w:tblInd w:w="5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0"/>
      </w:tblGrid>
      <w:tr w:rsidR="00361C90" w:rsidRPr="00361C90" w14:paraId="1A69A135" w14:textId="77777777" w:rsidTr="00361C90">
        <w:tc>
          <w:tcPr>
            <w:tcW w:w="4394" w:type="dxa"/>
          </w:tcPr>
          <w:p w14:paraId="56B6D1DB" w14:textId="22F9E9B6" w:rsidR="00361C90" w:rsidRPr="00361C90" w:rsidRDefault="00361C90" w:rsidP="00CB48A9">
            <w:pPr>
              <w:suppressAutoHyphens/>
              <w:overflowPunct/>
              <w:adjustRightInd/>
              <w:ind w:right="567" w:firstLine="709"/>
              <w:jc w:val="center"/>
              <w:textAlignment w:val="auto"/>
              <w:rPr>
                <w:sz w:val="28"/>
                <w:szCs w:val="28"/>
                <w:lang w:eastAsia="en-US"/>
              </w:rPr>
            </w:pPr>
            <w:r w:rsidRPr="00361C90">
              <w:rPr>
                <w:spacing w:val="-4"/>
                <w:sz w:val="28"/>
                <w:szCs w:val="28"/>
                <w:lang w:eastAsia="en-US"/>
              </w:rPr>
              <w:t>П</w:t>
            </w:r>
            <w:r w:rsidR="0054129A">
              <w:rPr>
                <w:spacing w:val="-4"/>
                <w:sz w:val="28"/>
                <w:szCs w:val="28"/>
                <w:lang w:eastAsia="en-US"/>
              </w:rPr>
              <w:t>риложение</w:t>
            </w:r>
            <w:r w:rsidRPr="00361C90">
              <w:rPr>
                <w:spacing w:val="8"/>
                <w:sz w:val="28"/>
                <w:szCs w:val="28"/>
                <w:lang w:eastAsia="en-US"/>
              </w:rPr>
              <w:t xml:space="preserve"> </w:t>
            </w:r>
            <w:r w:rsidRPr="00361C90">
              <w:rPr>
                <w:spacing w:val="-4"/>
                <w:sz w:val="28"/>
                <w:szCs w:val="28"/>
                <w:lang w:eastAsia="en-US"/>
              </w:rPr>
              <w:t>№</w:t>
            </w:r>
            <w:r w:rsidRPr="00361C90">
              <w:rPr>
                <w:spacing w:val="27"/>
                <w:sz w:val="28"/>
                <w:szCs w:val="28"/>
                <w:lang w:eastAsia="en-US"/>
              </w:rPr>
              <w:t xml:space="preserve"> </w:t>
            </w:r>
            <w:r>
              <w:rPr>
                <w:spacing w:val="-10"/>
                <w:sz w:val="28"/>
                <w:szCs w:val="28"/>
                <w:lang w:eastAsia="en-US"/>
              </w:rPr>
              <w:t>3</w:t>
            </w:r>
          </w:p>
          <w:p w14:paraId="3E9D9D45" w14:textId="758DC0D4" w:rsidR="00361C90" w:rsidRPr="00361C90" w:rsidRDefault="00361C90" w:rsidP="00CB48A9">
            <w:pPr>
              <w:suppressAutoHyphens/>
              <w:overflowPunct/>
              <w:adjustRightInd/>
              <w:ind w:firstLine="34"/>
              <w:jc w:val="center"/>
              <w:textAlignment w:val="auto"/>
              <w:rPr>
                <w:sz w:val="28"/>
                <w:szCs w:val="28"/>
                <w:lang w:eastAsia="en-US"/>
              </w:rPr>
            </w:pPr>
            <w:r w:rsidRPr="00361C90">
              <w:rPr>
                <w:sz w:val="28"/>
                <w:szCs w:val="28"/>
                <w:lang w:eastAsia="en-US"/>
              </w:rPr>
              <w:t>к</w:t>
            </w:r>
            <w:r w:rsidRPr="00361C90">
              <w:rPr>
                <w:spacing w:val="-4"/>
                <w:sz w:val="28"/>
                <w:szCs w:val="28"/>
                <w:lang w:eastAsia="en-US"/>
              </w:rPr>
              <w:t xml:space="preserve"> </w:t>
            </w:r>
            <w:r w:rsidRPr="00361C90">
              <w:rPr>
                <w:spacing w:val="-2"/>
                <w:sz w:val="28"/>
                <w:szCs w:val="28"/>
                <w:lang w:eastAsia="en-US"/>
              </w:rPr>
              <w:t xml:space="preserve">Положению </w:t>
            </w:r>
            <w:r w:rsidRPr="00361C90">
              <w:rPr>
                <w:sz w:val="28"/>
                <w:szCs w:val="28"/>
                <w:lang w:eastAsia="en-US"/>
              </w:rPr>
              <w:t>о</w:t>
            </w:r>
            <w:r w:rsidRPr="00361C90">
              <w:rPr>
                <w:spacing w:val="-16"/>
                <w:sz w:val="28"/>
                <w:szCs w:val="28"/>
                <w:lang w:eastAsia="en-US"/>
              </w:rPr>
              <w:t xml:space="preserve"> </w:t>
            </w:r>
            <w:r w:rsidRPr="00361C90">
              <w:rPr>
                <w:sz w:val="28"/>
                <w:szCs w:val="28"/>
                <w:lang w:eastAsia="en-US"/>
              </w:rPr>
              <w:t>муниципальном</w:t>
            </w:r>
            <w:r w:rsidRPr="00361C90">
              <w:rPr>
                <w:spacing w:val="12"/>
                <w:sz w:val="28"/>
                <w:szCs w:val="28"/>
                <w:lang w:eastAsia="en-US"/>
              </w:rPr>
              <w:t xml:space="preserve"> </w:t>
            </w:r>
            <w:r w:rsidRPr="00361C90">
              <w:rPr>
                <w:sz w:val="28"/>
                <w:szCs w:val="28"/>
                <w:lang w:eastAsia="en-US"/>
              </w:rPr>
              <w:t>контроле на</w:t>
            </w:r>
            <w:r w:rsidRPr="00361C90">
              <w:rPr>
                <w:spacing w:val="-14"/>
                <w:sz w:val="28"/>
                <w:szCs w:val="28"/>
                <w:lang w:eastAsia="en-US"/>
              </w:rPr>
              <w:t xml:space="preserve"> </w:t>
            </w:r>
            <w:r w:rsidRPr="00361C90">
              <w:rPr>
                <w:sz w:val="28"/>
                <w:szCs w:val="28"/>
                <w:lang w:eastAsia="en-US"/>
              </w:rPr>
              <w:t xml:space="preserve">автомобильном транспорте, городском </w:t>
            </w:r>
            <w:r w:rsidRPr="00361C90">
              <w:rPr>
                <w:spacing w:val="-2"/>
                <w:sz w:val="28"/>
                <w:szCs w:val="28"/>
                <w:lang w:eastAsia="en-US"/>
              </w:rPr>
              <w:t>наземном</w:t>
            </w:r>
            <w:r w:rsidRPr="00361C90">
              <w:rPr>
                <w:spacing w:val="-8"/>
                <w:sz w:val="28"/>
                <w:szCs w:val="28"/>
                <w:lang w:eastAsia="en-US"/>
              </w:rPr>
              <w:t xml:space="preserve"> </w:t>
            </w:r>
            <w:r w:rsidRPr="00361C90">
              <w:rPr>
                <w:spacing w:val="-2"/>
                <w:sz w:val="28"/>
                <w:szCs w:val="28"/>
                <w:lang w:eastAsia="en-US"/>
              </w:rPr>
              <w:t>электрическом</w:t>
            </w:r>
            <w:r w:rsidRPr="00361C90">
              <w:rPr>
                <w:spacing w:val="3"/>
                <w:sz w:val="28"/>
                <w:szCs w:val="28"/>
                <w:lang w:eastAsia="en-US"/>
              </w:rPr>
              <w:t xml:space="preserve"> </w:t>
            </w:r>
            <w:r w:rsidRPr="00361C90">
              <w:rPr>
                <w:spacing w:val="-2"/>
                <w:sz w:val="28"/>
                <w:szCs w:val="28"/>
                <w:lang w:eastAsia="en-US"/>
              </w:rPr>
              <w:t xml:space="preserve">транспорте </w:t>
            </w:r>
            <w:r w:rsidRPr="00361C90">
              <w:rPr>
                <w:sz w:val="28"/>
                <w:szCs w:val="28"/>
                <w:lang w:eastAsia="en-US"/>
              </w:rPr>
              <w:t>и в дорожном хозяйстве</w:t>
            </w:r>
          </w:p>
          <w:p w14:paraId="3FA74153" w14:textId="77777777" w:rsidR="00361C90" w:rsidRPr="00361C90" w:rsidRDefault="00361C90" w:rsidP="00CB48A9">
            <w:pPr>
              <w:suppressAutoHyphens/>
              <w:overflowPunct/>
              <w:adjustRightInd/>
              <w:ind w:firstLine="709"/>
              <w:jc w:val="center"/>
              <w:textAlignment w:val="auto"/>
              <w:rPr>
                <w:sz w:val="28"/>
                <w:szCs w:val="28"/>
                <w:lang w:eastAsia="en-US"/>
              </w:rPr>
            </w:pPr>
          </w:p>
          <w:p w14:paraId="27343F35" w14:textId="77777777" w:rsidR="00361C90" w:rsidRPr="00361C90" w:rsidRDefault="00361C90" w:rsidP="0054129A">
            <w:pPr>
              <w:suppressAutoHyphens/>
              <w:overflowPunct/>
              <w:adjustRightInd/>
              <w:ind w:firstLine="34"/>
              <w:jc w:val="center"/>
              <w:textAlignment w:val="auto"/>
              <w:rPr>
                <w:sz w:val="28"/>
                <w:szCs w:val="28"/>
                <w:lang w:eastAsia="zh-CN"/>
              </w:rPr>
            </w:pPr>
          </w:p>
        </w:tc>
      </w:tr>
    </w:tbl>
    <w:p w14:paraId="615A36A2" w14:textId="77777777" w:rsidR="00ED4FB9" w:rsidRDefault="00ED4FB9" w:rsidP="00CB48A9">
      <w:pPr>
        <w:suppressAutoHyphens/>
        <w:overflowPunct/>
        <w:adjustRightInd/>
        <w:ind w:right="567" w:firstLine="709"/>
        <w:textAlignment w:val="auto"/>
        <w:rPr>
          <w:szCs w:val="28"/>
          <w:lang w:eastAsia="en-US"/>
        </w:rPr>
      </w:pPr>
    </w:p>
    <w:p w14:paraId="5CEED086" w14:textId="77777777" w:rsidR="00361C90" w:rsidRDefault="00361C90" w:rsidP="00CB48A9">
      <w:pPr>
        <w:suppressAutoHyphens/>
        <w:overflowPunct/>
        <w:adjustRightInd/>
        <w:ind w:right="567" w:firstLine="709"/>
        <w:textAlignment w:val="auto"/>
        <w:rPr>
          <w:szCs w:val="28"/>
          <w:lang w:eastAsia="en-US"/>
        </w:rPr>
      </w:pPr>
    </w:p>
    <w:p w14:paraId="50C27F31" w14:textId="77777777" w:rsidR="00361C90" w:rsidRDefault="00361C90" w:rsidP="00CB48A9">
      <w:pPr>
        <w:suppressAutoHyphens/>
        <w:overflowPunct/>
        <w:adjustRightInd/>
        <w:jc w:val="center"/>
        <w:textAlignment w:val="auto"/>
        <w:rPr>
          <w:spacing w:val="-11"/>
          <w:sz w:val="28"/>
          <w:szCs w:val="28"/>
          <w:lang w:eastAsia="en-US"/>
        </w:rPr>
      </w:pPr>
      <w:r w:rsidRPr="00361C90">
        <w:rPr>
          <w:sz w:val="28"/>
          <w:szCs w:val="28"/>
          <w:lang w:eastAsia="en-US"/>
        </w:rPr>
        <w:t>Администрация</w:t>
      </w:r>
      <w:r w:rsidRPr="00361C90">
        <w:rPr>
          <w:spacing w:val="3"/>
          <w:sz w:val="28"/>
          <w:szCs w:val="28"/>
          <w:lang w:eastAsia="en-US"/>
        </w:rPr>
        <w:t xml:space="preserve"> </w:t>
      </w:r>
      <w:r w:rsidRPr="00361C90">
        <w:rPr>
          <w:sz w:val="28"/>
          <w:szCs w:val="28"/>
          <w:lang w:eastAsia="en-US"/>
        </w:rPr>
        <w:t>муниципального</w:t>
      </w:r>
      <w:r w:rsidRPr="00361C90">
        <w:rPr>
          <w:spacing w:val="-18"/>
          <w:sz w:val="28"/>
          <w:szCs w:val="28"/>
          <w:lang w:eastAsia="en-US"/>
        </w:rPr>
        <w:t xml:space="preserve"> </w:t>
      </w:r>
      <w:r w:rsidRPr="00361C90">
        <w:rPr>
          <w:sz w:val="28"/>
          <w:szCs w:val="28"/>
          <w:lang w:eastAsia="en-US"/>
        </w:rPr>
        <w:t>образования</w:t>
      </w:r>
      <w:r w:rsidRPr="00361C90">
        <w:rPr>
          <w:spacing w:val="-6"/>
          <w:sz w:val="28"/>
          <w:szCs w:val="28"/>
          <w:lang w:eastAsia="en-US"/>
        </w:rPr>
        <w:t xml:space="preserve"> </w:t>
      </w:r>
      <w:r w:rsidRPr="00361C90">
        <w:rPr>
          <w:sz w:val="28"/>
          <w:szCs w:val="28"/>
          <w:lang w:eastAsia="en-US"/>
        </w:rPr>
        <w:t>Щербиновский</w:t>
      </w:r>
      <w:r w:rsidRPr="00361C90">
        <w:rPr>
          <w:spacing w:val="-11"/>
          <w:sz w:val="28"/>
          <w:szCs w:val="28"/>
          <w:lang w:eastAsia="en-US"/>
        </w:rPr>
        <w:t xml:space="preserve"> </w:t>
      </w:r>
    </w:p>
    <w:p w14:paraId="509664D3" w14:textId="77777777" w:rsidR="00361C90" w:rsidRDefault="00361C90" w:rsidP="00CB48A9">
      <w:pPr>
        <w:suppressAutoHyphens/>
        <w:overflowPunct/>
        <w:adjustRightInd/>
        <w:jc w:val="center"/>
        <w:textAlignment w:val="auto"/>
        <w:rPr>
          <w:sz w:val="28"/>
          <w:szCs w:val="28"/>
          <w:lang w:eastAsia="en-US"/>
        </w:rPr>
      </w:pPr>
      <w:r>
        <w:rPr>
          <w:spacing w:val="-11"/>
          <w:sz w:val="28"/>
          <w:szCs w:val="28"/>
          <w:lang w:eastAsia="en-US"/>
        </w:rPr>
        <w:t xml:space="preserve">муниципальный </w:t>
      </w:r>
      <w:r w:rsidRPr="00361C90">
        <w:rPr>
          <w:sz w:val="28"/>
          <w:szCs w:val="28"/>
          <w:lang w:eastAsia="en-US"/>
        </w:rPr>
        <w:t>район</w:t>
      </w:r>
      <w:r>
        <w:rPr>
          <w:sz w:val="28"/>
          <w:szCs w:val="28"/>
          <w:lang w:eastAsia="en-US"/>
        </w:rPr>
        <w:t xml:space="preserve"> Краснодарского края</w:t>
      </w:r>
      <w:r w:rsidRPr="00361C90">
        <w:rPr>
          <w:sz w:val="28"/>
          <w:szCs w:val="28"/>
          <w:lang w:eastAsia="en-US"/>
        </w:rPr>
        <w:t xml:space="preserve"> </w:t>
      </w:r>
    </w:p>
    <w:p w14:paraId="34A6CD51" w14:textId="77777777" w:rsidR="00361C90" w:rsidRPr="00361C90" w:rsidRDefault="00361C90" w:rsidP="00CB48A9">
      <w:pPr>
        <w:suppressAutoHyphens/>
        <w:overflowPunct/>
        <w:adjustRightInd/>
        <w:jc w:val="center"/>
        <w:textAlignment w:val="auto"/>
        <w:rPr>
          <w:sz w:val="28"/>
          <w:szCs w:val="28"/>
          <w:lang w:eastAsia="en-US"/>
        </w:rPr>
      </w:pPr>
      <w:r w:rsidRPr="00361C90">
        <w:rPr>
          <w:sz w:val="28"/>
          <w:szCs w:val="28"/>
          <w:lang w:eastAsia="en-US"/>
        </w:rPr>
        <w:t>Советов ул., д. 68, ст. Старощербиновская, 353620,</w:t>
      </w:r>
    </w:p>
    <w:p w14:paraId="7E1F6E05" w14:textId="77777777" w:rsidR="00361C90" w:rsidRPr="00832260" w:rsidRDefault="00361C90" w:rsidP="00CB48A9">
      <w:pPr>
        <w:suppressAutoHyphens/>
        <w:overflowPunct/>
        <w:adjustRightInd/>
        <w:jc w:val="center"/>
        <w:textAlignment w:val="auto"/>
        <w:rPr>
          <w:sz w:val="28"/>
          <w:szCs w:val="28"/>
          <w:lang w:val="en-US" w:eastAsia="en-US"/>
        </w:rPr>
      </w:pPr>
      <w:r w:rsidRPr="00361C90">
        <w:rPr>
          <w:spacing w:val="-2"/>
          <w:sz w:val="28"/>
          <w:szCs w:val="28"/>
          <w:lang w:eastAsia="en-US"/>
        </w:rPr>
        <w:t>тел</w:t>
      </w:r>
      <w:r w:rsidRPr="00832260">
        <w:rPr>
          <w:spacing w:val="-2"/>
          <w:sz w:val="28"/>
          <w:szCs w:val="28"/>
          <w:lang w:val="en-US" w:eastAsia="en-US"/>
        </w:rPr>
        <w:t>.</w:t>
      </w:r>
      <w:r w:rsidRPr="00832260">
        <w:rPr>
          <w:spacing w:val="-10"/>
          <w:sz w:val="28"/>
          <w:szCs w:val="28"/>
          <w:lang w:val="en-US" w:eastAsia="en-US"/>
        </w:rPr>
        <w:t xml:space="preserve"> </w:t>
      </w:r>
      <w:r w:rsidRPr="00832260">
        <w:rPr>
          <w:spacing w:val="-2"/>
          <w:sz w:val="28"/>
          <w:szCs w:val="28"/>
          <w:lang w:val="en-US" w:eastAsia="en-US"/>
        </w:rPr>
        <w:t>(886151)</w:t>
      </w:r>
      <w:r w:rsidRPr="00832260">
        <w:rPr>
          <w:spacing w:val="-4"/>
          <w:sz w:val="28"/>
          <w:szCs w:val="28"/>
          <w:lang w:val="en-US" w:eastAsia="en-US"/>
        </w:rPr>
        <w:t xml:space="preserve"> </w:t>
      </w:r>
      <w:r w:rsidRPr="00832260">
        <w:rPr>
          <w:spacing w:val="-2"/>
          <w:sz w:val="28"/>
          <w:szCs w:val="28"/>
          <w:lang w:val="en-US" w:eastAsia="en-US"/>
        </w:rPr>
        <w:t>7-82-86,</w:t>
      </w:r>
      <w:r w:rsidRPr="00832260">
        <w:rPr>
          <w:spacing w:val="-3"/>
          <w:sz w:val="28"/>
          <w:szCs w:val="28"/>
          <w:lang w:val="en-US" w:eastAsia="en-US"/>
        </w:rPr>
        <w:t xml:space="preserve"> </w:t>
      </w:r>
      <w:r w:rsidRPr="00832260">
        <w:rPr>
          <w:spacing w:val="-2"/>
          <w:sz w:val="28"/>
          <w:szCs w:val="28"/>
          <w:lang w:val="en-US" w:eastAsia="en-US"/>
        </w:rPr>
        <w:t>e-mai1:</w:t>
      </w:r>
      <w:r w:rsidRPr="00832260">
        <w:rPr>
          <w:spacing w:val="-4"/>
          <w:sz w:val="28"/>
          <w:szCs w:val="28"/>
          <w:lang w:val="en-US" w:eastAsia="en-US"/>
        </w:rPr>
        <w:t xml:space="preserve"> </w:t>
      </w:r>
      <w:hyperlink r:id="rId11">
        <w:r w:rsidRPr="00832260">
          <w:rPr>
            <w:spacing w:val="-2"/>
            <w:sz w:val="28"/>
            <w:szCs w:val="28"/>
            <w:lang w:val="en-US" w:eastAsia="en-US"/>
          </w:rPr>
          <w:t>gkh.amoshr@mail.ru</w:t>
        </w:r>
      </w:hyperlink>
    </w:p>
    <w:p w14:paraId="16CCAE9B" w14:textId="77777777" w:rsidR="00361C90" w:rsidRPr="00832260" w:rsidRDefault="00361C90" w:rsidP="00CB48A9">
      <w:pPr>
        <w:suppressAutoHyphens/>
        <w:overflowPunct/>
        <w:adjustRightInd/>
        <w:textAlignment w:val="auto"/>
        <w:rPr>
          <w:sz w:val="28"/>
          <w:szCs w:val="28"/>
          <w:lang w:val="en-US" w:eastAsia="en-US"/>
        </w:rPr>
      </w:pPr>
    </w:p>
    <w:p w14:paraId="45531C4B" w14:textId="77777777" w:rsidR="00361C90" w:rsidRPr="00361C90" w:rsidRDefault="00361C90" w:rsidP="00CB48A9">
      <w:pPr>
        <w:suppressAutoHyphens/>
        <w:overflowPunct/>
        <w:adjustRightInd/>
        <w:jc w:val="center"/>
        <w:textAlignment w:val="auto"/>
        <w:rPr>
          <w:b/>
          <w:sz w:val="28"/>
          <w:szCs w:val="28"/>
          <w:lang w:eastAsia="en-US"/>
        </w:rPr>
      </w:pPr>
      <w:r w:rsidRPr="00361C90">
        <w:rPr>
          <w:b/>
          <w:spacing w:val="-2"/>
          <w:sz w:val="28"/>
          <w:szCs w:val="28"/>
          <w:lang w:eastAsia="en-US"/>
        </w:rPr>
        <w:t>ПРЕДПИСАНИЕ</w:t>
      </w:r>
    </w:p>
    <w:p w14:paraId="207134A0" w14:textId="77777777" w:rsidR="00361C90" w:rsidRPr="00361C90" w:rsidRDefault="00361C90" w:rsidP="00CB48A9">
      <w:pPr>
        <w:suppressAutoHyphens/>
        <w:overflowPunct/>
        <w:adjustRightInd/>
        <w:jc w:val="center"/>
        <w:textAlignment w:val="auto"/>
        <w:rPr>
          <w:b/>
          <w:sz w:val="28"/>
          <w:szCs w:val="28"/>
          <w:lang w:eastAsia="en-US"/>
        </w:rPr>
      </w:pPr>
      <w:r w:rsidRPr="00361C90">
        <w:rPr>
          <w:b/>
          <w:sz w:val="28"/>
          <w:szCs w:val="28"/>
          <w:lang w:eastAsia="en-US"/>
        </w:rPr>
        <w:t>об</w:t>
      </w:r>
      <w:r w:rsidRPr="00361C90">
        <w:rPr>
          <w:b/>
          <w:spacing w:val="-17"/>
          <w:sz w:val="28"/>
          <w:szCs w:val="28"/>
          <w:lang w:eastAsia="en-US"/>
        </w:rPr>
        <w:t xml:space="preserve"> </w:t>
      </w:r>
      <w:r w:rsidRPr="00361C90">
        <w:rPr>
          <w:b/>
          <w:sz w:val="28"/>
          <w:szCs w:val="28"/>
          <w:lang w:eastAsia="en-US"/>
        </w:rPr>
        <w:t>устранении</w:t>
      </w:r>
      <w:r w:rsidRPr="00361C90">
        <w:rPr>
          <w:b/>
          <w:spacing w:val="-3"/>
          <w:sz w:val="28"/>
          <w:szCs w:val="28"/>
          <w:lang w:eastAsia="en-US"/>
        </w:rPr>
        <w:t xml:space="preserve"> </w:t>
      </w:r>
      <w:r w:rsidRPr="00361C90">
        <w:rPr>
          <w:b/>
          <w:spacing w:val="-2"/>
          <w:sz w:val="28"/>
          <w:szCs w:val="28"/>
          <w:lang w:eastAsia="en-US"/>
        </w:rPr>
        <w:t>правонарушения</w:t>
      </w:r>
    </w:p>
    <w:p w14:paraId="31FCADA0" w14:textId="77777777" w:rsidR="00361C90" w:rsidRPr="00361C90" w:rsidRDefault="00361C90" w:rsidP="00CB48A9">
      <w:pPr>
        <w:suppressAutoHyphens/>
        <w:overflowPunct/>
        <w:adjustRightInd/>
        <w:textAlignment w:val="auto"/>
        <w:rPr>
          <w:sz w:val="28"/>
          <w:szCs w:val="28"/>
          <w:lang w:eastAsia="en-US"/>
        </w:rPr>
      </w:pPr>
    </w:p>
    <w:p w14:paraId="459DA240" w14:textId="32472A6A" w:rsidR="00361C90" w:rsidRPr="00361C90" w:rsidRDefault="00361C90" w:rsidP="00CB48A9">
      <w:pPr>
        <w:tabs>
          <w:tab w:val="left" w:pos="1204"/>
          <w:tab w:val="left" w:pos="2743"/>
          <w:tab w:val="left" w:pos="3661"/>
          <w:tab w:val="left" w:pos="9639"/>
          <w:tab w:val="left" w:pos="9927"/>
        </w:tabs>
        <w:suppressAutoHyphens/>
        <w:overflowPunct/>
        <w:adjustRightInd/>
        <w:textAlignment w:val="auto"/>
        <w:rPr>
          <w:sz w:val="28"/>
          <w:szCs w:val="28"/>
          <w:lang w:eastAsia="en-US"/>
        </w:rPr>
      </w:pPr>
      <w:r w:rsidRPr="00361C90">
        <w:rPr>
          <w:spacing w:val="3"/>
          <w:sz w:val="28"/>
          <w:szCs w:val="28"/>
          <w:lang w:eastAsia="en-US"/>
        </w:rPr>
        <w:t>«</w:t>
      </w:r>
      <w:r w:rsidR="00B97013">
        <w:rPr>
          <w:spacing w:val="3"/>
          <w:sz w:val="28"/>
          <w:szCs w:val="28"/>
          <w:lang w:eastAsia="en-US"/>
        </w:rPr>
        <w:t>___</w:t>
      </w:r>
      <w:r w:rsidRPr="00361C90">
        <w:rPr>
          <w:sz w:val="28"/>
          <w:szCs w:val="28"/>
          <w:lang w:eastAsia="en-US"/>
        </w:rPr>
        <w:t xml:space="preserve">» </w:t>
      </w:r>
      <w:r w:rsidR="00B97013">
        <w:rPr>
          <w:sz w:val="28"/>
          <w:szCs w:val="28"/>
          <w:lang w:eastAsia="en-US"/>
        </w:rPr>
        <w:t>___</w:t>
      </w:r>
      <w:r w:rsidR="007038FB">
        <w:rPr>
          <w:sz w:val="28"/>
          <w:szCs w:val="28"/>
          <w:lang w:eastAsia="en-US"/>
        </w:rPr>
        <w:t>____</w:t>
      </w:r>
      <w:r w:rsidR="00B97013">
        <w:rPr>
          <w:sz w:val="28"/>
          <w:szCs w:val="28"/>
          <w:lang w:eastAsia="en-US"/>
        </w:rPr>
        <w:t>_</w:t>
      </w:r>
      <w:r w:rsidRPr="00361C90">
        <w:rPr>
          <w:spacing w:val="-5"/>
          <w:sz w:val="28"/>
          <w:szCs w:val="28"/>
          <w:lang w:eastAsia="en-US"/>
        </w:rPr>
        <w:t>20</w:t>
      </w:r>
      <w:r w:rsidR="00B97013">
        <w:rPr>
          <w:spacing w:val="-5"/>
          <w:sz w:val="28"/>
          <w:szCs w:val="28"/>
          <w:lang w:eastAsia="en-US"/>
        </w:rPr>
        <w:t>_____</w:t>
      </w:r>
      <w:r w:rsidRPr="00361C90">
        <w:rPr>
          <w:spacing w:val="-5"/>
          <w:sz w:val="28"/>
          <w:szCs w:val="28"/>
          <w:lang w:eastAsia="en-US"/>
        </w:rPr>
        <w:t>г.</w:t>
      </w:r>
      <w:r w:rsidR="0069472F">
        <w:rPr>
          <w:sz w:val="28"/>
          <w:szCs w:val="28"/>
          <w:lang w:eastAsia="en-US"/>
        </w:rPr>
        <w:t xml:space="preserve">                                                       </w:t>
      </w:r>
      <w:r w:rsidR="00B97013">
        <w:rPr>
          <w:sz w:val="28"/>
          <w:szCs w:val="28"/>
          <w:lang w:eastAsia="en-US"/>
        </w:rPr>
        <w:t xml:space="preserve">                       </w:t>
      </w:r>
      <w:r w:rsidR="0069472F">
        <w:rPr>
          <w:sz w:val="28"/>
          <w:szCs w:val="28"/>
          <w:lang w:eastAsia="en-US"/>
        </w:rPr>
        <w:t xml:space="preserve"> </w:t>
      </w:r>
      <w:r w:rsidRPr="00361C90">
        <w:rPr>
          <w:sz w:val="28"/>
          <w:szCs w:val="28"/>
          <w:lang w:eastAsia="en-US"/>
        </w:rPr>
        <w:t>№</w:t>
      </w:r>
      <w:r w:rsidRPr="00361C90">
        <w:rPr>
          <w:spacing w:val="77"/>
          <w:sz w:val="28"/>
          <w:szCs w:val="28"/>
          <w:lang w:eastAsia="en-US"/>
        </w:rPr>
        <w:t xml:space="preserve"> </w:t>
      </w:r>
      <w:r w:rsidR="00B97013" w:rsidRPr="00B97013">
        <w:rPr>
          <w:sz w:val="28"/>
          <w:szCs w:val="28"/>
          <w:lang w:eastAsia="en-US"/>
        </w:rPr>
        <w:t>___</w:t>
      </w:r>
    </w:p>
    <w:p w14:paraId="4B6643E5" w14:textId="77777777" w:rsidR="00236757" w:rsidRDefault="00236757" w:rsidP="00CB48A9">
      <w:pPr>
        <w:suppressAutoHyphens/>
        <w:overflowPunct/>
        <w:adjustRightInd/>
        <w:textAlignment w:val="auto"/>
        <w:rPr>
          <w:sz w:val="28"/>
          <w:szCs w:val="28"/>
          <w:lang w:eastAsia="en-US"/>
        </w:rPr>
      </w:pPr>
    </w:p>
    <w:p w14:paraId="579B60F2" w14:textId="77777777" w:rsidR="00AA21F8" w:rsidRDefault="00361C90" w:rsidP="008276F0">
      <w:pPr>
        <w:suppressAutoHyphens/>
        <w:overflowPunct/>
        <w:adjustRightInd/>
        <w:ind w:firstLine="708"/>
        <w:jc w:val="both"/>
        <w:textAlignment w:val="auto"/>
        <w:rPr>
          <w:sz w:val="27"/>
          <w:szCs w:val="22"/>
          <w:lang w:eastAsia="en-US"/>
        </w:rPr>
      </w:pPr>
      <w:r w:rsidRPr="00361C90">
        <w:rPr>
          <w:sz w:val="28"/>
          <w:szCs w:val="28"/>
          <w:lang w:eastAsia="en-US"/>
        </w:rPr>
        <w:t>В</w:t>
      </w:r>
      <w:r w:rsidRPr="00361C90">
        <w:rPr>
          <w:spacing w:val="-17"/>
          <w:sz w:val="28"/>
          <w:szCs w:val="28"/>
          <w:lang w:eastAsia="en-US"/>
        </w:rPr>
        <w:t xml:space="preserve"> </w:t>
      </w:r>
      <w:r w:rsidRPr="00361C90">
        <w:rPr>
          <w:sz w:val="28"/>
          <w:szCs w:val="28"/>
          <w:lang w:eastAsia="en-US"/>
        </w:rPr>
        <w:t>порядке осуществления муниципального</w:t>
      </w:r>
      <w:r w:rsidRPr="00361C90">
        <w:rPr>
          <w:spacing w:val="-18"/>
          <w:sz w:val="28"/>
          <w:szCs w:val="28"/>
          <w:lang w:eastAsia="en-US"/>
        </w:rPr>
        <w:t xml:space="preserve"> </w:t>
      </w:r>
      <w:r w:rsidRPr="00361C90">
        <w:rPr>
          <w:sz w:val="28"/>
          <w:szCs w:val="28"/>
          <w:lang w:eastAsia="en-US"/>
        </w:rPr>
        <w:t xml:space="preserve">контроля, </w:t>
      </w:r>
      <w:r w:rsidR="00B97013">
        <w:rPr>
          <w:sz w:val="28"/>
          <w:szCs w:val="28"/>
          <w:lang w:eastAsia="en-US"/>
        </w:rPr>
        <w:t>в</w:t>
      </w:r>
      <w:r w:rsidR="00B97013">
        <w:rPr>
          <w:sz w:val="27"/>
          <w:szCs w:val="22"/>
          <w:lang w:eastAsia="en-US"/>
        </w:rPr>
        <w:t xml:space="preserve"> период с «</w:t>
      </w:r>
      <w:r w:rsidR="00B97013" w:rsidRPr="00B97013">
        <w:rPr>
          <w:szCs w:val="22"/>
          <w:lang w:eastAsia="en-US"/>
        </w:rPr>
        <w:t>___</w:t>
      </w:r>
      <w:r w:rsidR="00B97013">
        <w:rPr>
          <w:sz w:val="27"/>
          <w:szCs w:val="22"/>
          <w:lang w:eastAsia="en-US"/>
        </w:rPr>
        <w:t xml:space="preserve">» _____20___ г. по </w:t>
      </w:r>
      <w:r w:rsidR="00B97013" w:rsidRPr="00B97013">
        <w:rPr>
          <w:sz w:val="27"/>
          <w:szCs w:val="22"/>
          <w:lang w:eastAsia="en-US"/>
        </w:rPr>
        <w:t xml:space="preserve">«___» _____20___ г. </w:t>
      </w:r>
      <w:r w:rsidR="00AA21F8">
        <w:rPr>
          <w:sz w:val="27"/>
          <w:szCs w:val="22"/>
          <w:lang w:eastAsia="en-US"/>
        </w:rPr>
        <w:t xml:space="preserve">на основании </w:t>
      </w:r>
    </w:p>
    <w:p w14:paraId="515863AD" w14:textId="77777777" w:rsidR="00AA21F8" w:rsidRDefault="00AA21F8" w:rsidP="00AA21F8">
      <w:pPr>
        <w:suppressAutoHyphens/>
        <w:overflowPunct/>
        <w:adjustRightInd/>
        <w:jc w:val="both"/>
        <w:textAlignment w:val="auto"/>
        <w:rPr>
          <w:sz w:val="27"/>
          <w:szCs w:val="22"/>
          <w:lang w:eastAsia="en-US"/>
        </w:rPr>
      </w:pPr>
      <w:r>
        <w:rPr>
          <w:sz w:val="27"/>
          <w:szCs w:val="22"/>
          <w:lang w:eastAsia="en-US"/>
        </w:rPr>
        <w:t>_______________________________________________________________________</w:t>
      </w:r>
    </w:p>
    <w:p w14:paraId="00927548" w14:textId="11908012" w:rsidR="00AA21F8" w:rsidRPr="00AA21F8" w:rsidRDefault="00AA21F8" w:rsidP="00AA21F8">
      <w:pPr>
        <w:suppressAutoHyphens/>
        <w:overflowPunct/>
        <w:adjustRightInd/>
        <w:jc w:val="center"/>
        <w:textAlignment w:val="auto"/>
        <w:rPr>
          <w:lang w:eastAsia="en-US"/>
        </w:rPr>
      </w:pPr>
      <w:r>
        <w:rPr>
          <w:lang w:eastAsia="en-US"/>
        </w:rPr>
        <w:t xml:space="preserve">(указывается наименование и реквизиты документа – основания) </w:t>
      </w:r>
    </w:p>
    <w:p w14:paraId="2D478F72" w14:textId="7B517F6D" w:rsidR="00361C90" w:rsidRPr="00361C90" w:rsidRDefault="00361C90" w:rsidP="00AA21F8">
      <w:pPr>
        <w:suppressAutoHyphens/>
        <w:overflowPunct/>
        <w:adjustRightInd/>
        <w:jc w:val="both"/>
        <w:textAlignment w:val="auto"/>
        <w:rPr>
          <w:sz w:val="28"/>
          <w:szCs w:val="28"/>
          <w:lang w:eastAsia="en-US"/>
        </w:rPr>
      </w:pPr>
      <w:r w:rsidRPr="00361C90">
        <w:rPr>
          <w:sz w:val="28"/>
          <w:szCs w:val="28"/>
          <w:lang w:eastAsia="en-US"/>
        </w:rPr>
        <w:t>муниципальный</w:t>
      </w:r>
      <w:r w:rsidRPr="00361C90">
        <w:rPr>
          <w:spacing w:val="18"/>
          <w:sz w:val="28"/>
          <w:szCs w:val="28"/>
          <w:lang w:eastAsia="en-US"/>
        </w:rPr>
        <w:t xml:space="preserve"> </w:t>
      </w:r>
      <w:r w:rsidR="0069472F">
        <w:rPr>
          <w:spacing w:val="18"/>
          <w:sz w:val="28"/>
          <w:szCs w:val="28"/>
          <w:lang w:eastAsia="en-US"/>
        </w:rPr>
        <w:t>и</w:t>
      </w:r>
      <w:r w:rsidR="0069472F">
        <w:rPr>
          <w:sz w:val="28"/>
          <w:szCs w:val="28"/>
          <w:lang w:eastAsia="en-US"/>
        </w:rPr>
        <w:t>н</w:t>
      </w:r>
      <w:r w:rsidRPr="00361C90">
        <w:rPr>
          <w:spacing w:val="-2"/>
          <w:sz w:val="28"/>
          <w:szCs w:val="28"/>
          <w:lang w:eastAsia="en-US"/>
        </w:rPr>
        <w:t>спектор</w:t>
      </w:r>
    </w:p>
    <w:p w14:paraId="2D56C76E" w14:textId="77777777" w:rsidR="00236757" w:rsidRDefault="00236757" w:rsidP="00CB48A9">
      <w:pPr>
        <w:suppressAutoHyphens/>
        <w:overflowPunct/>
        <w:adjustRightInd/>
        <w:textAlignment w:val="auto"/>
        <w:rPr>
          <w:spacing w:val="-2"/>
          <w:sz w:val="24"/>
          <w:szCs w:val="22"/>
          <w:lang w:eastAsia="en-US"/>
        </w:rPr>
      </w:pPr>
      <w:r>
        <w:rPr>
          <w:spacing w:val="-2"/>
          <w:sz w:val="24"/>
          <w:szCs w:val="22"/>
          <w:lang w:eastAsia="en-US"/>
        </w:rPr>
        <w:t>_________________________________________________________________________________</w:t>
      </w:r>
    </w:p>
    <w:p w14:paraId="752D9795" w14:textId="77777777" w:rsidR="00361C90" w:rsidRPr="00AA21F8" w:rsidRDefault="00361C90" w:rsidP="00CB48A9">
      <w:pPr>
        <w:suppressAutoHyphens/>
        <w:overflowPunct/>
        <w:adjustRightInd/>
        <w:jc w:val="center"/>
        <w:textAlignment w:val="auto"/>
        <w:rPr>
          <w:lang w:eastAsia="en-US"/>
        </w:rPr>
      </w:pPr>
      <w:r w:rsidRPr="00AA21F8">
        <w:rPr>
          <w:spacing w:val="-2"/>
          <w:lang w:eastAsia="en-US"/>
        </w:rPr>
        <w:t>(ФИО)</w:t>
      </w:r>
    </w:p>
    <w:p w14:paraId="711D1A0D" w14:textId="73409CCB" w:rsidR="00361C90" w:rsidRDefault="00361C90" w:rsidP="001164FB">
      <w:pPr>
        <w:suppressAutoHyphens/>
        <w:overflowPunct/>
        <w:adjustRightInd/>
        <w:jc w:val="both"/>
        <w:textAlignment w:val="auto"/>
        <w:rPr>
          <w:sz w:val="27"/>
          <w:szCs w:val="22"/>
          <w:lang w:eastAsia="en-US"/>
        </w:rPr>
      </w:pPr>
      <w:r w:rsidRPr="00361C90">
        <w:rPr>
          <w:sz w:val="27"/>
          <w:szCs w:val="22"/>
          <w:lang w:eastAsia="en-US"/>
        </w:rPr>
        <w:lastRenderedPageBreak/>
        <w:t>провел</w:t>
      </w:r>
      <w:r w:rsidRPr="00361C90">
        <w:rPr>
          <w:spacing w:val="40"/>
          <w:sz w:val="27"/>
          <w:szCs w:val="22"/>
          <w:lang w:eastAsia="en-US"/>
        </w:rPr>
        <w:t xml:space="preserve"> </w:t>
      </w:r>
      <w:r w:rsidRPr="00361C90">
        <w:rPr>
          <w:sz w:val="27"/>
          <w:szCs w:val="22"/>
          <w:lang w:eastAsia="en-US"/>
        </w:rPr>
        <w:t>проверку</w:t>
      </w:r>
      <w:r w:rsidRPr="00361C90">
        <w:rPr>
          <w:spacing w:val="40"/>
          <w:sz w:val="27"/>
          <w:szCs w:val="22"/>
          <w:lang w:eastAsia="en-US"/>
        </w:rPr>
        <w:t xml:space="preserve"> </w:t>
      </w:r>
      <w:r w:rsidRPr="00361C90">
        <w:rPr>
          <w:sz w:val="27"/>
          <w:szCs w:val="22"/>
          <w:lang w:eastAsia="en-US"/>
        </w:rPr>
        <w:t>соблюдения</w:t>
      </w:r>
      <w:r w:rsidRPr="00361C90">
        <w:rPr>
          <w:spacing w:val="80"/>
          <w:sz w:val="27"/>
          <w:szCs w:val="22"/>
          <w:lang w:eastAsia="en-US"/>
        </w:rPr>
        <w:t xml:space="preserve"> </w:t>
      </w:r>
      <w:r w:rsidRPr="00361C90">
        <w:rPr>
          <w:sz w:val="27"/>
          <w:szCs w:val="22"/>
          <w:lang w:eastAsia="en-US"/>
        </w:rPr>
        <w:t>законодательства</w:t>
      </w:r>
      <w:r w:rsidRPr="00361C90">
        <w:rPr>
          <w:spacing w:val="40"/>
          <w:sz w:val="27"/>
          <w:szCs w:val="22"/>
          <w:lang w:eastAsia="en-US"/>
        </w:rPr>
        <w:t xml:space="preserve"> </w:t>
      </w:r>
      <w:r w:rsidRPr="00361C90">
        <w:rPr>
          <w:sz w:val="27"/>
          <w:szCs w:val="22"/>
          <w:lang w:eastAsia="en-US"/>
        </w:rPr>
        <w:t>на</w:t>
      </w:r>
      <w:r w:rsidRPr="00361C90">
        <w:rPr>
          <w:spacing w:val="40"/>
          <w:sz w:val="27"/>
          <w:szCs w:val="22"/>
          <w:lang w:eastAsia="en-US"/>
        </w:rPr>
        <w:t xml:space="preserve"> </w:t>
      </w:r>
      <w:r w:rsidRPr="00361C90">
        <w:rPr>
          <w:sz w:val="27"/>
          <w:szCs w:val="22"/>
          <w:lang w:eastAsia="en-US"/>
        </w:rPr>
        <w:t>объекте</w:t>
      </w:r>
      <w:r w:rsidRPr="00361C90">
        <w:rPr>
          <w:spacing w:val="40"/>
          <w:sz w:val="27"/>
          <w:szCs w:val="22"/>
          <w:lang w:eastAsia="en-US"/>
        </w:rPr>
        <w:t xml:space="preserve"> </w:t>
      </w:r>
      <w:r w:rsidRPr="00361C90">
        <w:rPr>
          <w:sz w:val="27"/>
          <w:szCs w:val="22"/>
          <w:lang w:eastAsia="en-US"/>
        </w:rPr>
        <w:t>дорожной</w:t>
      </w:r>
      <w:r w:rsidRPr="00361C90">
        <w:rPr>
          <w:spacing w:val="40"/>
          <w:sz w:val="27"/>
          <w:szCs w:val="22"/>
          <w:lang w:eastAsia="en-US"/>
        </w:rPr>
        <w:t xml:space="preserve"> </w:t>
      </w:r>
      <w:r w:rsidRPr="00361C90">
        <w:rPr>
          <w:sz w:val="27"/>
          <w:szCs w:val="22"/>
          <w:lang w:eastAsia="en-US"/>
        </w:rPr>
        <w:t>деятельности, расположенного по адресу:</w:t>
      </w:r>
    </w:p>
    <w:p w14:paraId="047D465C" w14:textId="77777777" w:rsidR="00236757" w:rsidRPr="00361C90" w:rsidRDefault="00236757" w:rsidP="00CB48A9">
      <w:pPr>
        <w:suppressAutoHyphens/>
        <w:overflowPunct/>
        <w:adjustRightInd/>
        <w:textAlignment w:val="auto"/>
        <w:rPr>
          <w:sz w:val="27"/>
          <w:szCs w:val="22"/>
          <w:lang w:eastAsia="en-US"/>
        </w:rPr>
      </w:pPr>
      <w:r>
        <w:rPr>
          <w:sz w:val="27"/>
          <w:szCs w:val="22"/>
          <w:lang w:eastAsia="en-US"/>
        </w:rPr>
        <w:t>_______________________________________________________________________</w:t>
      </w:r>
    </w:p>
    <w:p w14:paraId="5500DE9C" w14:textId="77777777" w:rsidR="00236757" w:rsidRDefault="00361C90" w:rsidP="00CB48A9">
      <w:pPr>
        <w:tabs>
          <w:tab w:val="left" w:pos="9932"/>
        </w:tabs>
        <w:suppressAutoHyphens/>
        <w:overflowPunct/>
        <w:adjustRightInd/>
        <w:textAlignment w:val="auto"/>
        <w:rPr>
          <w:spacing w:val="-36"/>
          <w:sz w:val="28"/>
          <w:szCs w:val="28"/>
          <w:lang w:eastAsia="en-US"/>
        </w:rPr>
      </w:pPr>
      <w:r w:rsidRPr="00361C90">
        <w:rPr>
          <w:sz w:val="28"/>
          <w:szCs w:val="28"/>
          <w:lang w:eastAsia="en-US"/>
        </w:rPr>
        <w:t>Объект</w:t>
      </w:r>
      <w:r w:rsidRPr="00361C90">
        <w:rPr>
          <w:spacing w:val="-16"/>
          <w:sz w:val="28"/>
          <w:szCs w:val="28"/>
          <w:lang w:eastAsia="en-US"/>
        </w:rPr>
        <w:t xml:space="preserve"> </w:t>
      </w:r>
      <w:r w:rsidRPr="00361C90">
        <w:rPr>
          <w:sz w:val="28"/>
          <w:szCs w:val="28"/>
          <w:lang w:eastAsia="en-US"/>
        </w:rPr>
        <w:t>дорожной</w:t>
      </w:r>
      <w:r w:rsidRPr="00361C90">
        <w:rPr>
          <w:spacing w:val="-6"/>
          <w:sz w:val="28"/>
          <w:szCs w:val="28"/>
          <w:lang w:eastAsia="en-US"/>
        </w:rPr>
        <w:t xml:space="preserve"> </w:t>
      </w:r>
      <w:r w:rsidRPr="00361C90">
        <w:rPr>
          <w:sz w:val="28"/>
          <w:szCs w:val="28"/>
          <w:lang w:eastAsia="en-US"/>
        </w:rPr>
        <w:t>деятельности:</w:t>
      </w:r>
      <w:r w:rsidR="001C43B1">
        <w:rPr>
          <w:spacing w:val="-36"/>
          <w:sz w:val="28"/>
          <w:szCs w:val="28"/>
          <w:lang w:eastAsia="en-US"/>
        </w:rPr>
        <w:t xml:space="preserve"> </w:t>
      </w:r>
      <w:r w:rsidR="00236757">
        <w:rPr>
          <w:spacing w:val="-36"/>
          <w:sz w:val="28"/>
          <w:szCs w:val="28"/>
          <w:lang w:eastAsia="en-US"/>
        </w:rPr>
        <w:t>_______________________________________________________________________________________________________________________________________________________________________________________</w:t>
      </w:r>
    </w:p>
    <w:p w14:paraId="1D68E070" w14:textId="77777777" w:rsidR="00361C90" w:rsidRPr="00AA21F8" w:rsidRDefault="00236757" w:rsidP="00CB48A9">
      <w:pPr>
        <w:suppressAutoHyphens/>
        <w:overflowPunct/>
        <w:adjustRightInd/>
        <w:jc w:val="center"/>
        <w:textAlignment w:val="auto"/>
        <w:rPr>
          <w:lang w:eastAsia="en-US"/>
        </w:rPr>
      </w:pPr>
      <w:r w:rsidRPr="00AA21F8">
        <w:rPr>
          <w:lang w:eastAsia="en-US"/>
        </w:rPr>
        <w:t xml:space="preserve"> </w:t>
      </w:r>
      <w:r w:rsidR="00361C90" w:rsidRPr="00AA21F8">
        <w:rPr>
          <w:lang w:eastAsia="en-US"/>
        </w:rPr>
        <w:t>(данные о объекте дорожной деятел</w:t>
      </w:r>
      <w:r w:rsidRPr="00AA21F8">
        <w:rPr>
          <w:lang w:eastAsia="en-US"/>
        </w:rPr>
        <w:t>ь</w:t>
      </w:r>
      <w:r w:rsidR="00361C90" w:rsidRPr="00AA21F8">
        <w:rPr>
          <w:lang w:eastAsia="en-US"/>
        </w:rPr>
        <w:t>ности:</w:t>
      </w:r>
      <w:r w:rsidR="00361C90" w:rsidRPr="00AA21F8">
        <w:rPr>
          <w:spacing w:val="40"/>
          <w:lang w:eastAsia="en-US"/>
        </w:rPr>
        <w:t xml:space="preserve"> </w:t>
      </w:r>
      <w:r w:rsidR="00361C90" w:rsidRPr="00AA21F8">
        <w:rPr>
          <w:lang w:eastAsia="en-US"/>
        </w:rPr>
        <w:t>кадастровый</w:t>
      </w:r>
      <w:r w:rsidR="00361C90" w:rsidRPr="00AA21F8">
        <w:rPr>
          <w:spacing w:val="40"/>
          <w:lang w:eastAsia="en-US"/>
        </w:rPr>
        <w:t xml:space="preserve"> </w:t>
      </w:r>
      <w:r w:rsidR="00361C90" w:rsidRPr="00AA21F8">
        <w:rPr>
          <w:lang w:eastAsia="en-US"/>
        </w:rPr>
        <w:t>номер, наименование, назначение, площадь, количество этажей, год</w:t>
      </w:r>
      <w:r w:rsidR="00361C90" w:rsidRPr="00AA21F8">
        <w:rPr>
          <w:spacing w:val="-2"/>
          <w:lang w:eastAsia="en-US"/>
        </w:rPr>
        <w:t xml:space="preserve"> </w:t>
      </w:r>
      <w:r w:rsidR="00361C90" w:rsidRPr="00AA21F8">
        <w:rPr>
          <w:lang w:eastAsia="en-US"/>
        </w:rPr>
        <w:t>ввода в</w:t>
      </w:r>
      <w:r w:rsidR="00361C90" w:rsidRPr="00AA21F8">
        <w:rPr>
          <w:spacing w:val="-4"/>
          <w:lang w:eastAsia="en-US"/>
        </w:rPr>
        <w:t xml:space="preserve"> </w:t>
      </w:r>
      <w:r w:rsidR="00361C90" w:rsidRPr="00AA21F8">
        <w:rPr>
          <w:lang w:eastAsia="en-US"/>
        </w:rPr>
        <w:t>эксплуатацию,</w:t>
      </w:r>
      <w:r w:rsidR="00361C90" w:rsidRPr="00AA21F8">
        <w:rPr>
          <w:spacing w:val="30"/>
          <w:lang w:eastAsia="en-US"/>
        </w:rPr>
        <w:t xml:space="preserve"> </w:t>
      </w:r>
      <w:r w:rsidR="00361C90" w:rsidRPr="00AA21F8">
        <w:rPr>
          <w:lang w:eastAsia="en-US"/>
        </w:rPr>
        <w:t>способ управления, реквизиты правоустанавливающих</w:t>
      </w:r>
      <w:r w:rsidR="00361C90" w:rsidRPr="00AA21F8">
        <w:rPr>
          <w:spacing w:val="40"/>
          <w:lang w:eastAsia="en-US"/>
        </w:rPr>
        <w:t xml:space="preserve"> </w:t>
      </w:r>
      <w:r w:rsidR="00361C90" w:rsidRPr="00AA21F8">
        <w:rPr>
          <w:lang w:eastAsia="en-US"/>
        </w:rPr>
        <w:t>документов)</w:t>
      </w:r>
    </w:p>
    <w:p w14:paraId="5B76F364" w14:textId="77777777" w:rsidR="00361C90" w:rsidRDefault="00361C90" w:rsidP="00CB48A9">
      <w:pPr>
        <w:tabs>
          <w:tab w:val="left" w:pos="9778"/>
        </w:tabs>
        <w:suppressAutoHyphens/>
        <w:overflowPunct/>
        <w:adjustRightInd/>
        <w:textAlignment w:val="auto"/>
        <w:rPr>
          <w:spacing w:val="-11"/>
          <w:sz w:val="28"/>
          <w:szCs w:val="28"/>
          <w:lang w:eastAsia="en-US"/>
        </w:rPr>
      </w:pPr>
      <w:r w:rsidRPr="00361C90">
        <w:rPr>
          <w:sz w:val="28"/>
          <w:szCs w:val="28"/>
          <w:lang w:eastAsia="en-US"/>
        </w:rPr>
        <w:t>Используется</w:t>
      </w:r>
      <w:r w:rsidRPr="00361C90">
        <w:rPr>
          <w:spacing w:val="-11"/>
          <w:sz w:val="28"/>
          <w:szCs w:val="28"/>
          <w:lang w:eastAsia="en-US"/>
        </w:rPr>
        <w:t xml:space="preserve"> </w:t>
      </w:r>
      <w:r w:rsidR="001C43B1">
        <w:rPr>
          <w:spacing w:val="-11"/>
          <w:sz w:val="28"/>
          <w:szCs w:val="28"/>
          <w:lang w:eastAsia="en-US"/>
        </w:rPr>
        <w:t>________</w:t>
      </w:r>
      <w:r w:rsidR="00236757">
        <w:rPr>
          <w:spacing w:val="-11"/>
          <w:sz w:val="28"/>
          <w:szCs w:val="28"/>
          <w:lang w:eastAsia="en-US"/>
        </w:rPr>
        <w:t>___________________________________________________________________</w:t>
      </w:r>
      <w:r w:rsidR="001C43B1">
        <w:rPr>
          <w:spacing w:val="-11"/>
          <w:sz w:val="28"/>
          <w:szCs w:val="28"/>
          <w:lang w:eastAsia="en-US"/>
        </w:rPr>
        <w:t>_________________________________________________________________________</w:t>
      </w:r>
    </w:p>
    <w:p w14:paraId="7D6420D6" w14:textId="77777777" w:rsidR="00361C90" w:rsidRPr="00AA21F8" w:rsidRDefault="00361C90" w:rsidP="00CB48A9">
      <w:pPr>
        <w:suppressAutoHyphens/>
        <w:overflowPunct/>
        <w:adjustRightInd/>
        <w:jc w:val="center"/>
        <w:textAlignment w:val="auto"/>
        <w:rPr>
          <w:lang w:eastAsia="en-US"/>
        </w:rPr>
      </w:pPr>
      <w:r w:rsidRPr="00AA21F8">
        <w:rPr>
          <w:spacing w:val="-6"/>
          <w:lang w:eastAsia="en-US"/>
        </w:rPr>
        <w:t>(фамилия,</w:t>
      </w:r>
      <w:r w:rsidRPr="00AA21F8">
        <w:rPr>
          <w:spacing w:val="-9"/>
          <w:lang w:eastAsia="en-US"/>
        </w:rPr>
        <w:t xml:space="preserve"> </w:t>
      </w:r>
      <w:r w:rsidRPr="00AA21F8">
        <w:rPr>
          <w:spacing w:val="-6"/>
          <w:lang w:eastAsia="en-US"/>
        </w:rPr>
        <w:t>имя, отчество</w:t>
      </w:r>
      <w:r w:rsidRPr="00AA21F8">
        <w:rPr>
          <w:lang w:eastAsia="en-US"/>
        </w:rPr>
        <w:t xml:space="preserve"> </w:t>
      </w:r>
      <w:r w:rsidRPr="00AA21F8">
        <w:rPr>
          <w:spacing w:val="-6"/>
          <w:lang w:eastAsia="en-US"/>
        </w:rPr>
        <w:t>(последнее</w:t>
      </w:r>
      <w:r w:rsidRPr="00AA21F8">
        <w:rPr>
          <w:lang w:eastAsia="en-US"/>
        </w:rPr>
        <w:t xml:space="preserve"> </w:t>
      </w:r>
      <w:r w:rsidRPr="00AA21F8">
        <w:rPr>
          <w:spacing w:val="-6"/>
          <w:lang w:eastAsia="en-US"/>
        </w:rPr>
        <w:t>-</w:t>
      </w:r>
      <w:r w:rsidRPr="00AA21F8">
        <w:rPr>
          <w:spacing w:val="-11"/>
          <w:lang w:eastAsia="en-US"/>
        </w:rPr>
        <w:t xml:space="preserve"> </w:t>
      </w:r>
      <w:r w:rsidRPr="00AA21F8">
        <w:rPr>
          <w:spacing w:val="-6"/>
          <w:lang w:eastAsia="en-US"/>
        </w:rPr>
        <w:t>при</w:t>
      </w:r>
      <w:r w:rsidRPr="00AA21F8">
        <w:rPr>
          <w:spacing w:val="-10"/>
          <w:lang w:eastAsia="en-US"/>
        </w:rPr>
        <w:t xml:space="preserve"> </w:t>
      </w:r>
      <w:r w:rsidRPr="00AA21F8">
        <w:rPr>
          <w:spacing w:val="-6"/>
          <w:lang w:eastAsia="en-US"/>
        </w:rPr>
        <w:t>наличии), (ИНН), физического</w:t>
      </w:r>
      <w:r w:rsidRPr="00AA21F8">
        <w:rPr>
          <w:lang w:eastAsia="en-US"/>
        </w:rPr>
        <w:t xml:space="preserve"> </w:t>
      </w:r>
      <w:r w:rsidRPr="00AA21F8">
        <w:rPr>
          <w:spacing w:val="-6"/>
          <w:lang w:eastAsia="en-US"/>
        </w:rPr>
        <w:t>лица, паспортн</w:t>
      </w:r>
      <w:r w:rsidR="00236757" w:rsidRPr="00AA21F8">
        <w:rPr>
          <w:spacing w:val="-6"/>
          <w:lang w:eastAsia="en-US"/>
        </w:rPr>
        <w:t>ы</w:t>
      </w:r>
      <w:r w:rsidRPr="00AA21F8">
        <w:rPr>
          <w:spacing w:val="-6"/>
          <w:lang w:eastAsia="en-US"/>
        </w:rPr>
        <w:t xml:space="preserve">е </w:t>
      </w:r>
      <w:r w:rsidRPr="00AA21F8">
        <w:rPr>
          <w:spacing w:val="-2"/>
          <w:lang w:eastAsia="en-US"/>
        </w:rPr>
        <w:t>данные,</w:t>
      </w:r>
      <w:r w:rsidRPr="00AA21F8">
        <w:rPr>
          <w:spacing w:val="-14"/>
          <w:lang w:eastAsia="en-US"/>
        </w:rPr>
        <w:t xml:space="preserve"> </w:t>
      </w:r>
      <w:r w:rsidRPr="00AA21F8">
        <w:rPr>
          <w:spacing w:val="-2"/>
          <w:lang w:eastAsia="en-US"/>
        </w:rPr>
        <w:t>место</w:t>
      </w:r>
      <w:r w:rsidRPr="00AA21F8">
        <w:rPr>
          <w:spacing w:val="-14"/>
          <w:lang w:eastAsia="en-US"/>
        </w:rPr>
        <w:t xml:space="preserve"> </w:t>
      </w:r>
      <w:r w:rsidRPr="00AA21F8">
        <w:rPr>
          <w:spacing w:val="-2"/>
          <w:lang w:eastAsia="en-US"/>
        </w:rPr>
        <w:t>жительства,</w:t>
      </w:r>
      <w:r w:rsidRPr="00AA21F8">
        <w:rPr>
          <w:spacing w:val="-9"/>
          <w:lang w:eastAsia="en-US"/>
        </w:rPr>
        <w:t xml:space="preserve"> </w:t>
      </w:r>
      <w:r w:rsidRPr="00AA21F8">
        <w:rPr>
          <w:spacing w:val="-2"/>
          <w:lang w:eastAsia="en-US"/>
        </w:rPr>
        <w:t>наименование,</w:t>
      </w:r>
      <w:r w:rsidRPr="00AA21F8">
        <w:rPr>
          <w:spacing w:val="-5"/>
          <w:lang w:eastAsia="en-US"/>
        </w:rPr>
        <w:t xml:space="preserve"> </w:t>
      </w:r>
      <w:r w:rsidRPr="00AA21F8">
        <w:rPr>
          <w:spacing w:val="-2"/>
          <w:lang w:eastAsia="en-US"/>
        </w:rPr>
        <w:t>реквизиты</w:t>
      </w:r>
      <w:r w:rsidRPr="00AA21F8">
        <w:rPr>
          <w:spacing w:val="-13"/>
          <w:lang w:eastAsia="en-US"/>
        </w:rPr>
        <w:t xml:space="preserve"> </w:t>
      </w:r>
      <w:r w:rsidRPr="00AA21F8">
        <w:rPr>
          <w:spacing w:val="-2"/>
          <w:lang w:eastAsia="en-US"/>
        </w:rPr>
        <w:t>юридического</w:t>
      </w:r>
      <w:r w:rsidRPr="00AA21F8">
        <w:rPr>
          <w:spacing w:val="-1"/>
          <w:lang w:eastAsia="en-US"/>
        </w:rPr>
        <w:t xml:space="preserve"> </w:t>
      </w:r>
      <w:r w:rsidRPr="00AA21F8">
        <w:rPr>
          <w:spacing w:val="-2"/>
          <w:lang w:eastAsia="en-US"/>
        </w:rPr>
        <w:t>лица)</w:t>
      </w:r>
    </w:p>
    <w:p w14:paraId="054CA5F6" w14:textId="77777777" w:rsidR="0069472F" w:rsidRDefault="0069472F" w:rsidP="00CB48A9">
      <w:pPr>
        <w:suppressAutoHyphens/>
        <w:overflowPunct/>
        <w:adjustRightInd/>
        <w:textAlignment w:val="auto"/>
        <w:rPr>
          <w:sz w:val="28"/>
          <w:szCs w:val="28"/>
          <w:lang w:eastAsia="en-US"/>
        </w:rPr>
      </w:pPr>
    </w:p>
    <w:p w14:paraId="6887775A" w14:textId="77777777" w:rsidR="00361C90" w:rsidRPr="00361C90" w:rsidRDefault="00361C90" w:rsidP="00CB48A9">
      <w:pPr>
        <w:suppressAutoHyphens/>
        <w:overflowPunct/>
        <w:adjustRightInd/>
        <w:textAlignment w:val="auto"/>
        <w:rPr>
          <w:sz w:val="28"/>
          <w:szCs w:val="28"/>
          <w:lang w:eastAsia="en-US"/>
        </w:rPr>
      </w:pPr>
      <w:r w:rsidRPr="00361C90">
        <w:rPr>
          <w:sz w:val="28"/>
          <w:szCs w:val="28"/>
          <w:lang w:eastAsia="en-US"/>
        </w:rPr>
        <w:t>В</w:t>
      </w:r>
      <w:r w:rsidRPr="00361C90">
        <w:rPr>
          <w:spacing w:val="-11"/>
          <w:sz w:val="28"/>
          <w:szCs w:val="28"/>
          <w:lang w:eastAsia="en-US"/>
        </w:rPr>
        <w:t xml:space="preserve"> </w:t>
      </w:r>
      <w:r w:rsidRPr="00361C90">
        <w:rPr>
          <w:sz w:val="28"/>
          <w:szCs w:val="28"/>
          <w:lang w:eastAsia="en-US"/>
        </w:rPr>
        <w:t>результате</w:t>
      </w:r>
      <w:r w:rsidRPr="00361C90">
        <w:rPr>
          <w:spacing w:val="13"/>
          <w:sz w:val="28"/>
          <w:szCs w:val="28"/>
          <w:lang w:eastAsia="en-US"/>
        </w:rPr>
        <w:t xml:space="preserve"> </w:t>
      </w:r>
      <w:r w:rsidRPr="00361C90">
        <w:rPr>
          <w:sz w:val="28"/>
          <w:szCs w:val="28"/>
          <w:lang w:eastAsia="en-US"/>
        </w:rPr>
        <w:t>проверки выявлено</w:t>
      </w:r>
      <w:r w:rsidRPr="00361C90">
        <w:rPr>
          <w:spacing w:val="3"/>
          <w:sz w:val="28"/>
          <w:szCs w:val="28"/>
          <w:lang w:eastAsia="en-US"/>
        </w:rPr>
        <w:t xml:space="preserve"> </w:t>
      </w:r>
      <w:r w:rsidRPr="00361C90">
        <w:rPr>
          <w:sz w:val="28"/>
          <w:szCs w:val="28"/>
          <w:lang w:eastAsia="en-US"/>
        </w:rPr>
        <w:t>нарушение</w:t>
      </w:r>
      <w:r w:rsidRPr="00361C90">
        <w:rPr>
          <w:spacing w:val="8"/>
          <w:sz w:val="28"/>
          <w:szCs w:val="28"/>
          <w:lang w:eastAsia="en-US"/>
        </w:rPr>
        <w:t xml:space="preserve"> </w:t>
      </w:r>
      <w:r w:rsidRPr="00361C90">
        <w:rPr>
          <w:sz w:val="28"/>
          <w:szCs w:val="28"/>
          <w:lang w:eastAsia="en-US"/>
        </w:rPr>
        <w:t>законодательства,</w:t>
      </w:r>
      <w:r w:rsidRPr="00361C90">
        <w:rPr>
          <w:spacing w:val="-8"/>
          <w:sz w:val="28"/>
          <w:szCs w:val="28"/>
          <w:lang w:eastAsia="en-US"/>
        </w:rPr>
        <w:t xml:space="preserve"> </w:t>
      </w:r>
      <w:r w:rsidRPr="00361C90">
        <w:rPr>
          <w:sz w:val="28"/>
          <w:szCs w:val="28"/>
          <w:lang w:eastAsia="en-US"/>
        </w:rPr>
        <w:t>выразившееся</w:t>
      </w:r>
      <w:r w:rsidRPr="00361C90">
        <w:rPr>
          <w:spacing w:val="7"/>
          <w:sz w:val="28"/>
          <w:szCs w:val="28"/>
          <w:lang w:eastAsia="en-US"/>
        </w:rPr>
        <w:t xml:space="preserve"> </w:t>
      </w:r>
      <w:r w:rsidRPr="00361C90">
        <w:rPr>
          <w:spacing w:val="-5"/>
          <w:sz w:val="28"/>
          <w:szCs w:val="28"/>
          <w:lang w:eastAsia="en-US"/>
        </w:rPr>
        <w:t>в:</w:t>
      </w:r>
    </w:p>
    <w:p w14:paraId="2FFA9F3F" w14:textId="77777777" w:rsidR="00236757" w:rsidRDefault="00236757" w:rsidP="00CB48A9">
      <w:pPr>
        <w:suppressAutoHyphens/>
        <w:overflowPunct/>
        <w:adjustRightInd/>
        <w:jc w:val="center"/>
        <w:textAlignment w:val="auto"/>
        <w:rPr>
          <w:spacing w:val="-2"/>
          <w:sz w:val="24"/>
          <w:szCs w:val="22"/>
          <w:lang w:eastAsia="en-US"/>
        </w:rPr>
      </w:pPr>
      <w:r>
        <w:rPr>
          <w:spacing w:val="-2"/>
          <w:sz w:val="24"/>
          <w:szCs w:val="22"/>
          <w:lang w:eastAsia="en-US"/>
        </w:rPr>
        <w:t>__________________________________________________________________________________________________________________________________________________________________</w:t>
      </w:r>
    </w:p>
    <w:p w14:paraId="36530F28" w14:textId="77777777" w:rsidR="005665D3" w:rsidRPr="00AA21F8" w:rsidRDefault="00361C90" w:rsidP="00CB48A9">
      <w:pPr>
        <w:suppressAutoHyphens/>
        <w:overflowPunct/>
        <w:adjustRightInd/>
        <w:jc w:val="center"/>
        <w:textAlignment w:val="auto"/>
        <w:rPr>
          <w:spacing w:val="-2"/>
          <w:lang w:eastAsia="en-US"/>
        </w:rPr>
      </w:pPr>
      <w:r w:rsidRPr="00AA21F8">
        <w:rPr>
          <w:spacing w:val="-2"/>
          <w:lang w:eastAsia="en-US"/>
        </w:rPr>
        <w:t>(</w:t>
      </w:r>
      <w:r w:rsidR="005665D3" w:rsidRPr="00AA21F8">
        <w:rPr>
          <w:spacing w:val="-2"/>
          <w:lang w:eastAsia="en-US"/>
        </w:rPr>
        <w:t xml:space="preserve">описание каждого выявленного нарушения обязательных требований с указанием </w:t>
      </w:r>
    </w:p>
    <w:p w14:paraId="3CBC0EC6" w14:textId="30CCA7ED" w:rsidR="00361C90" w:rsidRPr="00AA21F8" w:rsidRDefault="005665D3" w:rsidP="00CB48A9">
      <w:pPr>
        <w:suppressAutoHyphens/>
        <w:overflowPunct/>
        <w:adjustRightInd/>
        <w:jc w:val="center"/>
        <w:textAlignment w:val="auto"/>
        <w:rPr>
          <w:lang w:eastAsia="en-US"/>
        </w:rPr>
      </w:pPr>
      <w:r w:rsidRPr="00AA21F8">
        <w:rPr>
          <w:spacing w:val="-2"/>
          <w:lang w:eastAsia="en-US"/>
        </w:rPr>
        <w:t>конкретных структурных единиц нормативного правового акта, содержащего нарушение обязательных требований</w:t>
      </w:r>
      <w:r w:rsidR="00361C90" w:rsidRPr="00AA21F8">
        <w:rPr>
          <w:spacing w:val="-2"/>
          <w:lang w:eastAsia="en-US"/>
        </w:rPr>
        <w:t>)</w:t>
      </w:r>
    </w:p>
    <w:p w14:paraId="158FA86F" w14:textId="77777777" w:rsidR="00236757" w:rsidRDefault="00361C90" w:rsidP="00CB48A9">
      <w:pPr>
        <w:suppressAutoHyphens/>
        <w:overflowPunct/>
        <w:adjustRightInd/>
        <w:textAlignment w:val="auto"/>
        <w:rPr>
          <w:spacing w:val="-2"/>
          <w:sz w:val="28"/>
          <w:szCs w:val="28"/>
          <w:lang w:eastAsia="en-US"/>
        </w:rPr>
      </w:pPr>
      <w:r w:rsidRPr="00361C90">
        <w:rPr>
          <w:spacing w:val="-2"/>
          <w:sz w:val="28"/>
          <w:szCs w:val="28"/>
          <w:lang w:eastAsia="en-US"/>
        </w:rPr>
        <w:t>Указанное</w:t>
      </w:r>
      <w:r w:rsidRPr="00361C90">
        <w:rPr>
          <w:spacing w:val="8"/>
          <w:sz w:val="28"/>
          <w:szCs w:val="28"/>
          <w:lang w:eastAsia="en-US"/>
        </w:rPr>
        <w:t xml:space="preserve"> </w:t>
      </w:r>
      <w:r w:rsidR="00236757">
        <w:rPr>
          <w:spacing w:val="8"/>
          <w:sz w:val="28"/>
          <w:szCs w:val="28"/>
          <w:lang w:eastAsia="en-US"/>
        </w:rPr>
        <w:t>на</w:t>
      </w:r>
      <w:r w:rsidRPr="00361C90">
        <w:rPr>
          <w:spacing w:val="-2"/>
          <w:sz w:val="28"/>
          <w:szCs w:val="28"/>
          <w:lang w:eastAsia="en-US"/>
        </w:rPr>
        <w:t>рушение</w:t>
      </w:r>
      <w:r w:rsidR="00236757">
        <w:rPr>
          <w:spacing w:val="-2"/>
          <w:sz w:val="28"/>
          <w:szCs w:val="28"/>
          <w:lang w:eastAsia="en-US"/>
        </w:rPr>
        <w:t xml:space="preserve"> </w:t>
      </w:r>
      <w:r w:rsidRPr="00361C90">
        <w:rPr>
          <w:spacing w:val="-2"/>
          <w:sz w:val="28"/>
          <w:szCs w:val="28"/>
          <w:lang w:eastAsia="en-US"/>
        </w:rPr>
        <w:t>допущено:</w:t>
      </w:r>
    </w:p>
    <w:p w14:paraId="433D7062" w14:textId="77777777" w:rsidR="00361C90" w:rsidRDefault="00236757" w:rsidP="00CB48A9">
      <w:pPr>
        <w:suppressAutoHyphens/>
        <w:overflowPunct/>
        <w:adjustRightInd/>
        <w:textAlignment w:val="auto"/>
        <w:rPr>
          <w:spacing w:val="-2"/>
          <w:sz w:val="28"/>
          <w:szCs w:val="28"/>
          <w:lang w:eastAsia="en-US"/>
        </w:rPr>
      </w:pPr>
      <w:r>
        <w:rPr>
          <w:spacing w:val="-2"/>
          <w:sz w:val="28"/>
          <w:szCs w:val="28"/>
          <w:lang w:eastAsia="en-US"/>
        </w:rPr>
        <w:t>__________________________________________________________________________________________________________________________________________</w:t>
      </w:r>
    </w:p>
    <w:p w14:paraId="270D3313" w14:textId="68CF2EE5" w:rsidR="00361C90" w:rsidRPr="00AA21F8" w:rsidRDefault="00361C90" w:rsidP="00CB48A9">
      <w:pPr>
        <w:suppressAutoHyphens/>
        <w:overflowPunct/>
        <w:adjustRightInd/>
        <w:ind w:firstLine="709"/>
        <w:jc w:val="center"/>
        <w:textAlignment w:val="auto"/>
        <w:rPr>
          <w:lang w:eastAsia="en-US"/>
        </w:rPr>
      </w:pPr>
      <w:r w:rsidRPr="00AA21F8">
        <w:rPr>
          <w:w w:val="90"/>
          <w:lang w:eastAsia="en-US"/>
        </w:rPr>
        <w:t>(</w:t>
      </w:r>
      <w:r w:rsidRPr="00AA21F8">
        <w:rPr>
          <w:lang w:eastAsia="en-US"/>
        </w:rPr>
        <w:t>фамилия, имя, отчество</w:t>
      </w:r>
      <w:r w:rsidR="007F07D1" w:rsidRPr="00AA21F8">
        <w:rPr>
          <w:lang w:eastAsia="en-US"/>
        </w:rPr>
        <w:t xml:space="preserve"> </w:t>
      </w:r>
      <w:r w:rsidRPr="00AA21F8">
        <w:rPr>
          <w:lang w:eastAsia="en-US"/>
        </w:rPr>
        <w:t>(последнее - при наличии), (ИНН), физического лица, паспортные</w:t>
      </w:r>
      <w:r w:rsidRPr="00AA21F8">
        <w:rPr>
          <w:w w:val="90"/>
          <w:lang w:eastAsia="en-US"/>
        </w:rPr>
        <w:t xml:space="preserve"> </w:t>
      </w:r>
      <w:r w:rsidRPr="00AA21F8">
        <w:rPr>
          <w:lang w:eastAsia="en-US"/>
        </w:rPr>
        <w:t>дан</w:t>
      </w:r>
      <w:r w:rsidR="00236757" w:rsidRPr="00AA21F8">
        <w:rPr>
          <w:lang w:eastAsia="en-US"/>
        </w:rPr>
        <w:t>н</w:t>
      </w:r>
      <w:r w:rsidRPr="00AA21F8">
        <w:rPr>
          <w:lang w:eastAsia="en-US"/>
        </w:rPr>
        <w:t>ые, место жительства, наименование, реквизиты юридического лица)</w:t>
      </w:r>
    </w:p>
    <w:p w14:paraId="406D20B7" w14:textId="77777777" w:rsidR="0052194C" w:rsidRDefault="0052194C" w:rsidP="00CB48A9">
      <w:pPr>
        <w:suppressAutoHyphens/>
        <w:overflowPunct/>
        <w:adjustRightInd/>
        <w:ind w:firstLine="709"/>
        <w:textAlignment w:val="auto"/>
        <w:rPr>
          <w:sz w:val="28"/>
          <w:szCs w:val="28"/>
          <w:lang w:eastAsia="en-US"/>
        </w:rPr>
      </w:pPr>
    </w:p>
    <w:p w14:paraId="358CEAE4" w14:textId="77777777" w:rsidR="00361C90" w:rsidRDefault="0052194C" w:rsidP="005665D3">
      <w:pPr>
        <w:suppressAutoHyphens/>
        <w:overflowPunct/>
        <w:adjustRightInd/>
        <w:ind w:firstLine="708"/>
        <w:jc w:val="both"/>
        <w:textAlignment w:val="auto"/>
        <w:rPr>
          <w:sz w:val="28"/>
          <w:szCs w:val="28"/>
          <w:lang w:eastAsia="en-US"/>
        </w:rPr>
      </w:pPr>
      <w:r w:rsidRPr="0052194C">
        <w:rPr>
          <w:sz w:val="28"/>
          <w:szCs w:val="28"/>
          <w:lang w:eastAsia="en-US"/>
        </w:rPr>
        <w:t>Я, муниципальный инспектор по муниципальному контролю</w:t>
      </w:r>
    </w:p>
    <w:p w14:paraId="7A1C0192" w14:textId="77777777" w:rsidR="0052194C" w:rsidRPr="0052194C" w:rsidRDefault="0052194C" w:rsidP="00CB48A9">
      <w:pPr>
        <w:suppressAutoHyphens/>
        <w:overflowPunct/>
        <w:adjustRightInd/>
        <w:textAlignment w:val="auto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____________________________________________________________________</w:t>
      </w:r>
    </w:p>
    <w:p w14:paraId="1F752897" w14:textId="77777777" w:rsidR="00361C90" w:rsidRPr="00AA21F8" w:rsidRDefault="00361C90" w:rsidP="00CB48A9">
      <w:pPr>
        <w:suppressAutoHyphens/>
        <w:overflowPunct/>
        <w:adjustRightInd/>
        <w:ind w:firstLine="709"/>
        <w:jc w:val="center"/>
        <w:textAlignment w:val="auto"/>
        <w:rPr>
          <w:spacing w:val="-2"/>
          <w:lang w:eastAsia="en-US"/>
        </w:rPr>
      </w:pPr>
      <w:r w:rsidRPr="00AA21F8">
        <w:rPr>
          <w:lang w:eastAsia="en-US"/>
        </w:rPr>
        <w:t>(ФИО</w:t>
      </w:r>
      <w:r w:rsidRPr="00AA21F8">
        <w:rPr>
          <w:spacing w:val="-12"/>
          <w:lang w:eastAsia="en-US"/>
        </w:rPr>
        <w:t xml:space="preserve"> </w:t>
      </w:r>
      <w:r w:rsidRPr="00AA21F8">
        <w:rPr>
          <w:lang w:eastAsia="en-US"/>
        </w:rPr>
        <w:t>муниципал</w:t>
      </w:r>
      <w:r w:rsidR="0052194C" w:rsidRPr="00AA21F8">
        <w:rPr>
          <w:lang w:eastAsia="en-US"/>
        </w:rPr>
        <w:t>ь</w:t>
      </w:r>
      <w:r w:rsidRPr="00AA21F8">
        <w:rPr>
          <w:lang w:eastAsia="en-US"/>
        </w:rPr>
        <w:t>ного</w:t>
      </w:r>
      <w:r w:rsidRPr="00AA21F8">
        <w:rPr>
          <w:spacing w:val="-16"/>
          <w:lang w:eastAsia="en-US"/>
        </w:rPr>
        <w:t xml:space="preserve"> </w:t>
      </w:r>
      <w:r w:rsidRPr="00AA21F8">
        <w:rPr>
          <w:spacing w:val="-2"/>
          <w:lang w:eastAsia="en-US"/>
        </w:rPr>
        <w:t>инспектора)</w:t>
      </w:r>
    </w:p>
    <w:p w14:paraId="6CA2E7B8" w14:textId="77777777" w:rsidR="00B3478C" w:rsidRPr="00361C90" w:rsidRDefault="00B3478C" w:rsidP="00CB48A9">
      <w:pPr>
        <w:suppressAutoHyphens/>
        <w:overflowPunct/>
        <w:adjustRightInd/>
        <w:ind w:firstLine="709"/>
        <w:jc w:val="center"/>
        <w:textAlignment w:val="auto"/>
        <w:rPr>
          <w:sz w:val="24"/>
          <w:szCs w:val="22"/>
          <w:lang w:eastAsia="en-US"/>
        </w:rPr>
      </w:pPr>
    </w:p>
    <w:p w14:paraId="40A066E5" w14:textId="560EF146" w:rsidR="00361C90" w:rsidRDefault="00361C90" w:rsidP="00CB48A9">
      <w:pPr>
        <w:tabs>
          <w:tab w:val="left" w:pos="3948"/>
        </w:tabs>
        <w:suppressAutoHyphens/>
        <w:overflowPunct/>
        <w:adjustRightInd/>
        <w:textAlignment w:val="auto"/>
        <w:rPr>
          <w:spacing w:val="-5"/>
          <w:sz w:val="28"/>
          <w:szCs w:val="28"/>
          <w:lang w:eastAsia="en-US"/>
        </w:rPr>
      </w:pPr>
      <w:r w:rsidRPr="00361C90">
        <w:rPr>
          <w:spacing w:val="-2"/>
          <w:sz w:val="28"/>
          <w:szCs w:val="28"/>
          <w:lang w:eastAsia="en-US"/>
        </w:rPr>
        <w:t xml:space="preserve">руководствуясь </w:t>
      </w:r>
      <w:r w:rsidRPr="00361C90">
        <w:rPr>
          <w:sz w:val="28"/>
          <w:szCs w:val="28"/>
          <w:lang w:eastAsia="en-US"/>
        </w:rPr>
        <w:t>статьей</w:t>
      </w:r>
      <w:r w:rsidRPr="00361C90">
        <w:rPr>
          <w:spacing w:val="28"/>
          <w:sz w:val="28"/>
          <w:szCs w:val="28"/>
          <w:lang w:eastAsia="en-US"/>
        </w:rPr>
        <w:t xml:space="preserve"> </w:t>
      </w:r>
      <w:r w:rsidR="00B97013" w:rsidRPr="00B97013">
        <w:rPr>
          <w:sz w:val="28"/>
          <w:szCs w:val="28"/>
          <w:lang w:eastAsia="en-US"/>
        </w:rPr>
        <w:t>_____</w:t>
      </w:r>
      <w:r w:rsidRPr="00361C90">
        <w:rPr>
          <w:sz w:val="28"/>
          <w:szCs w:val="28"/>
          <w:lang w:eastAsia="en-US"/>
        </w:rPr>
        <w:t>Закона</w:t>
      </w:r>
      <w:r w:rsidRPr="00361C90">
        <w:rPr>
          <w:spacing w:val="1"/>
          <w:sz w:val="28"/>
          <w:szCs w:val="28"/>
          <w:lang w:eastAsia="en-US"/>
        </w:rPr>
        <w:t xml:space="preserve"> </w:t>
      </w:r>
      <w:r w:rsidRPr="00361C90">
        <w:rPr>
          <w:sz w:val="28"/>
          <w:szCs w:val="28"/>
          <w:lang w:eastAsia="en-US"/>
        </w:rPr>
        <w:t>Российской</w:t>
      </w:r>
      <w:r w:rsidRPr="00361C90">
        <w:rPr>
          <w:spacing w:val="11"/>
          <w:sz w:val="28"/>
          <w:szCs w:val="28"/>
          <w:lang w:eastAsia="en-US"/>
        </w:rPr>
        <w:t xml:space="preserve"> </w:t>
      </w:r>
      <w:r w:rsidRPr="00361C90">
        <w:rPr>
          <w:sz w:val="28"/>
          <w:szCs w:val="28"/>
          <w:lang w:eastAsia="en-US"/>
        </w:rPr>
        <w:t>Федерации,</w:t>
      </w:r>
      <w:r w:rsidRPr="00361C90">
        <w:rPr>
          <w:spacing w:val="15"/>
          <w:sz w:val="28"/>
          <w:szCs w:val="28"/>
          <w:lang w:eastAsia="en-US"/>
        </w:rPr>
        <w:t xml:space="preserve"> </w:t>
      </w:r>
      <w:r w:rsidRPr="00361C90">
        <w:rPr>
          <w:sz w:val="28"/>
          <w:szCs w:val="28"/>
          <w:lang w:eastAsia="en-US"/>
        </w:rPr>
        <w:t>о</w:t>
      </w:r>
      <w:r w:rsidRPr="00361C90">
        <w:rPr>
          <w:spacing w:val="-7"/>
          <w:sz w:val="28"/>
          <w:szCs w:val="28"/>
          <w:lang w:eastAsia="en-US"/>
        </w:rPr>
        <w:t xml:space="preserve"> </w:t>
      </w:r>
      <w:r w:rsidR="005665D3">
        <w:rPr>
          <w:sz w:val="28"/>
          <w:szCs w:val="28"/>
          <w:lang w:eastAsia="en-US"/>
        </w:rPr>
        <w:t>б</w:t>
      </w:r>
      <w:r w:rsidRPr="00361C90">
        <w:rPr>
          <w:spacing w:val="-9"/>
          <w:sz w:val="28"/>
          <w:szCs w:val="28"/>
          <w:lang w:eastAsia="en-US"/>
        </w:rPr>
        <w:t xml:space="preserve"> </w:t>
      </w:r>
      <w:r w:rsidRPr="00361C90">
        <w:rPr>
          <w:sz w:val="28"/>
          <w:szCs w:val="28"/>
          <w:lang w:eastAsia="en-US"/>
        </w:rPr>
        <w:t>я</w:t>
      </w:r>
      <w:r w:rsidRPr="00361C90">
        <w:rPr>
          <w:spacing w:val="-11"/>
          <w:sz w:val="28"/>
          <w:szCs w:val="28"/>
          <w:lang w:eastAsia="en-US"/>
        </w:rPr>
        <w:t xml:space="preserve"> </w:t>
      </w:r>
      <w:r w:rsidRPr="00361C90">
        <w:rPr>
          <w:sz w:val="28"/>
          <w:szCs w:val="28"/>
          <w:lang w:eastAsia="en-US"/>
        </w:rPr>
        <w:t>з</w:t>
      </w:r>
      <w:r w:rsidRPr="00361C90">
        <w:rPr>
          <w:spacing w:val="-8"/>
          <w:sz w:val="28"/>
          <w:szCs w:val="28"/>
          <w:lang w:eastAsia="en-US"/>
        </w:rPr>
        <w:t xml:space="preserve"> </w:t>
      </w:r>
      <w:r w:rsidRPr="00361C90">
        <w:rPr>
          <w:sz w:val="28"/>
          <w:szCs w:val="28"/>
          <w:lang w:eastAsia="en-US"/>
        </w:rPr>
        <w:t>ы</w:t>
      </w:r>
      <w:r w:rsidRPr="00361C90">
        <w:rPr>
          <w:spacing w:val="-8"/>
          <w:sz w:val="28"/>
          <w:szCs w:val="28"/>
          <w:lang w:eastAsia="en-US"/>
        </w:rPr>
        <w:t xml:space="preserve"> </w:t>
      </w:r>
      <w:r w:rsidRPr="00361C90">
        <w:rPr>
          <w:sz w:val="28"/>
          <w:szCs w:val="28"/>
          <w:lang w:eastAsia="en-US"/>
        </w:rPr>
        <w:t>в</w:t>
      </w:r>
      <w:r w:rsidRPr="00361C90">
        <w:rPr>
          <w:spacing w:val="-7"/>
          <w:sz w:val="28"/>
          <w:szCs w:val="28"/>
          <w:lang w:eastAsia="en-US"/>
        </w:rPr>
        <w:t xml:space="preserve"> </w:t>
      </w:r>
      <w:r w:rsidRPr="00361C90">
        <w:rPr>
          <w:color w:val="131313"/>
          <w:sz w:val="28"/>
          <w:szCs w:val="28"/>
          <w:lang w:eastAsia="en-US"/>
        </w:rPr>
        <w:t>а</w:t>
      </w:r>
      <w:r w:rsidRPr="00361C90">
        <w:rPr>
          <w:color w:val="131313"/>
          <w:spacing w:val="-12"/>
          <w:sz w:val="28"/>
          <w:szCs w:val="28"/>
          <w:lang w:eastAsia="en-US"/>
        </w:rPr>
        <w:t xml:space="preserve"> </w:t>
      </w:r>
      <w:r w:rsidRPr="00361C90">
        <w:rPr>
          <w:spacing w:val="-5"/>
          <w:sz w:val="28"/>
          <w:szCs w:val="28"/>
          <w:lang w:eastAsia="en-US"/>
        </w:rPr>
        <w:t>ю:</w:t>
      </w:r>
    </w:p>
    <w:p w14:paraId="64982C24" w14:textId="77777777" w:rsidR="0052194C" w:rsidRPr="00361C90" w:rsidRDefault="0052194C" w:rsidP="00CB48A9">
      <w:pPr>
        <w:tabs>
          <w:tab w:val="left" w:pos="3948"/>
        </w:tabs>
        <w:suppressAutoHyphens/>
        <w:overflowPunct/>
        <w:adjustRightInd/>
        <w:textAlignment w:val="auto"/>
        <w:rPr>
          <w:sz w:val="28"/>
          <w:szCs w:val="28"/>
          <w:lang w:eastAsia="en-US"/>
        </w:rPr>
      </w:pPr>
      <w:r>
        <w:rPr>
          <w:spacing w:val="-5"/>
          <w:sz w:val="28"/>
          <w:szCs w:val="28"/>
          <w:lang w:eastAsia="en-US"/>
        </w:rPr>
        <w:t>______________________________________________________________________________________________________________________________________________</w:t>
      </w:r>
      <w:r w:rsidR="003E237C">
        <w:rPr>
          <w:spacing w:val="-5"/>
          <w:sz w:val="28"/>
          <w:szCs w:val="28"/>
          <w:lang w:eastAsia="en-US"/>
        </w:rPr>
        <w:t>_______________________________________________________________________</w:t>
      </w:r>
    </w:p>
    <w:p w14:paraId="3CE24FD3" w14:textId="77777777" w:rsidR="00361C90" w:rsidRPr="00AA21F8" w:rsidRDefault="00361C90" w:rsidP="00CB48A9">
      <w:pPr>
        <w:suppressAutoHyphens/>
        <w:overflowPunct/>
        <w:adjustRightInd/>
        <w:ind w:firstLine="709"/>
        <w:jc w:val="center"/>
        <w:textAlignment w:val="auto"/>
        <w:rPr>
          <w:lang w:eastAsia="en-US"/>
        </w:rPr>
      </w:pPr>
      <w:r w:rsidRPr="00AA21F8">
        <w:rPr>
          <w:spacing w:val="-6"/>
          <w:lang w:eastAsia="en-US"/>
        </w:rPr>
        <w:t>(фамилия, имя, отчество</w:t>
      </w:r>
      <w:r w:rsidR="0052194C" w:rsidRPr="00AA21F8">
        <w:rPr>
          <w:spacing w:val="-6"/>
          <w:lang w:eastAsia="en-US"/>
        </w:rPr>
        <w:t xml:space="preserve"> </w:t>
      </w:r>
      <w:r w:rsidRPr="00AA21F8">
        <w:rPr>
          <w:spacing w:val="-6"/>
          <w:lang w:eastAsia="en-US"/>
        </w:rPr>
        <w:t>(последнее</w:t>
      </w:r>
      <w:r w:rsidRPr="00AA21F8">
        <w:rPr>
          <w:spacing w:val="-10"/>
          <w:lang w:eastAsia="en-US"/>
        </w:rPr>
        <w:t xml:space="preserve"> </w:t>
      </w:r>
      <w:r w:rsidRPr="00AA21F8">
        <w:rPr>
          <w:spacing w:val="-6"/>
          <w:lang w:eastAsia="en-US"/>
        </w:rPr>
        <w:t>-</w:t>
      </w:r>
      <w:r w:rsidRPr="00AA21F8">
        <w:rPr>
          <w:spacing w:val="-10"/>
          <w:lang w:eastAsia="en-US"/>
        </w:rPr>
        <w:t xml:space="preserve"> </w:t>
      </w:r>
      <w:r w:rsidRPr="00AA21F8">
        <w:rPr>
          <w:spacing w:val="-6"/>
          <w:lang w:eastAsia="en-US"/>
        </w:rPr>
        <w:t>при нали</w:t>
      </w:r>
      <w:r w:rsidR="0052194C" w:rsidRPr="00AA21F8">
        <w:rPr>
          <w:spacing w:val="-6"/>
          <w:lang w:eastAsia="en-US"/>
        </w:rPr>
        <w:t>чии</w:t>
      </w:r>
      <w:r w:rsidRPr="00AA21F8">
        <w:rPr>
          <w:spacing w:val="-6"/>
          <w:lang w:eastAsia="en-US"/>
        </w:rPr>
        <w:t>),</w:t>
      </w:r>
      <w:r w:rsidRPr="00AA21F8">
        <w:rPr>
          <w:lang w:eastAsia="en-US"/>
        </w:rPr>
        <w:t xml:space="preserve"> </w:t>
      </w:r>
      <w:r w:rsidRPr="00AA21F8">
        <w:rPr>
          <w:spacing w:val="-6"/>
          <w:lang w:eastAsia="en-US"/>
        </w:rPr>
        <w:t>(И</w:t>
      </w:r>
      <w:r w:rsidR="0052194C" w:rsidRPr="00AA21F8">
        <w:rPr>
          <w:spacing w:val="-6"/>
          <w:lang w:eastAsia="en-US"/>
        </w:rPr>
        <w:t>Н</w:t>
      </w:r>
      <w:r w:rsidRPr="00AA21F8">
        <w:rPr>
          <w:spacing w:val="-6"/>
          <w:lang w:eastAsia="en-US"/>
        </w:rPr>
        <w:t>Н),</w:t>
      </w:r>
      <w:r w:rsidRPr="00AA21F8">
        <w:rPr>
          <w:lang w:eastAsia="en-US"/>
        </w:rPr>
        <w:t xml:space="preserve"> </w:t>
      </w:r>
      <w:r w:rsidRPr="00AA21F8">
        <w:rPr>
          <w:spacing w:val="-6"/>
          <w:lang w:eastAsia="en-US"/>
        </w:rPr>
        <w:t>физического</w:t>
      </w:r>
      <w:r w:rsidRPr="00AA21F8">
        <w:rPr>
          <w:spacing w:val="20"/>
          <w:lang w:eastAsia="en-US"/>
        </w:rPr>
        <w:t xml:space="preserve"> </w:t>
      </w:r>
      <w:r w:rsidRPr="00AA21F8">
        <w:rPr>
          <w:spacing w:val="-6"/>
          <w:lang w:eastAsia="en-US"/>
        </w:rPr>
        <w:t xml:space="preserve">лица, паспортные </w:t>
      </w:r>
      <w:r w:rsidRPr="00AA21F8">
        <w:rPr>
          <w:spacing w:val="-2"/>
          <w:lang w:eastAsia="en-US"/>
        </w:rPr>
        <w:t>данные,</w:t>
      </w:r>
      <w:r w:rsidRPr="00AA21F8">
        <w:rPr>
          <w:spacing w:val="-14"/>
          <w:lang w:eastAsia="en-US"/>
        </w:rPr>
        <w:t xml:space="preserve"> </w:t>
      </w:r>
      <w:r w:rsidRPr="00AA21F8">
        <w:rPr>
          <w:spacing w:val="-2"/>
          <w:lang w:eastAsia="en-US"/>
        </w:rPr>
        <w:t>место</w:t>
      </w:r>
      <w:r w:rsidRPr="00AA21F8">
        <w:rPr>
          <w:spacing w:val="-13"/>
          <w:lang w:eastAsia="en-US"/>
        </w:rPr>
        <w:t xml:space="preserve"> </w:t>
      </w:r>
      <w:r w:rsidRPr="00AA21F8">
        <w:rPr>
          <w:spacing w:val="-2"/>
          <w:lang w:eastAsia="en-US"/>
        </w:rPr>
        <w:t>жительства,</w:t>
      </w:r>
      <w:r w:rsidRPr="00AA21F8">
        <w:rPr>
          <w:spacing w:val="-9"/>
          <w:lang w:eastAsia="en-US"/>
        </w:rPr>
        <w:t xml:space="preserve"> </w:t>
      </w:r>
      <w:r w:rsidRPr="00AA21F8">
        <w:rPr>
          <w:spacing w:val="-2"/>
          <w:lang w:eastAsia="en-US"/>
        </w:rPr>
        <w:t>наименование,</w:t>
      </w:r>
      <w:r w:rsidRPr="00AA21F8">
        <w:rPr>
          <w:spacing w:val="-7"/>
          <w:lang w:eastAsia="en-US"/>
        </w:rPr>
        <w:t xml:space="preserve"> </w:t>
      </w:r>
      <w:r w:rsidRPr="00AA21F8">
        <w:rPr>
          <w:spacing w:val="-2"/>
          <w:lang w:eastAsia="en-US"/>
        </w:rPr>
        <w:t>реквизиты</w:t>
      </w:r>
      <w:r w:rsidRPr="00AA21F8">
        <w:rPr>
          <w:spacing w:val="-14"/>
          <w:lang w:eastAsia="en-US"/>
        </w:rPr>
        <w:t xml:space="preserve"> </w:t>
      </w:r>
      <w:r w:rsidRPr="00AA21F8">
        <w:rPr>
          <w:spacing w:val="-2"/>
          <w:lang w:eastAsia="en-US"/>
        </w:rPr>
        <w:t>юридического лица)</w:t>
      </w:r>
    </w:p>
    <w:p w14:paraId="511D16F6" w14:textId="77777777" w:rsidR="00361C90" w:rsidRPr="00361C90" w:rsidRDefault="00361C90" w:rsidP="00CB48A9">
      <w:pPr>
        <w:suppressAutoHyphens/>
        <w:overflowPunct/>
        <w:adjustRightInd/>
        <w:ind w:firstLine="709"/>
        <w:textAlignment w:val="auto"/>
        <w:rPr>
          <w:sz w:val="25"/>
          <w:szCs w:val="28"/>
          <w:lang w:eastAsia="en-US"/>
        </w:rPr>
      </w:pPr>
    </w:p>
    <w:p w14:paraId="094584C5" w14:textId="77777777" w:rsidR="00B97013" w:rsidRDefault="00361C90" w:rsidP="002F5D24">
      <w:pPr>
        <w:tabs>
          <w:tab w:val="left" w:pos="1989"/>
          <w:tab w:val="left" w:pos="4229"/>
          <w:tab w:val="left" w:pos="5138"/>
        </w:tabs>
        <w:suppressAutoHyphens/>
        <w:overflowPunct/>
        <w:adjustRightInd/>
        <w:jc w:val="both"/>
        <w:textAlignment w:val="auto"/>
        <w:rPr>
          <w:spacing w:val="-2"/>
          <w:sz w:val="28"/>
          <w:szCs w:val="28"/>
          <w:lang w:eastAsia="en-US"/>
        </w:rPr>
      </w:pPr>
      <w:r w:rsidRPr="00361C90">
        <w:rPr>
          <w:sz w:val="28"/>
          <w:szCs w:val="28"/>
          <w:lang w:eastAsia="en-US"/>
        </w:rPr>
        <w:t>в</w:t>
      </w:r>
      <w:r w:rsidRPr="00361C90">
        <w:rPr>
          <w:spacing w:val="-10"/>
          <w:sz w:val="28"/>
          <w:szCs w:val="28"/>
          <w:lang w:eastAsia="en-US"/>
        </w:rPr>
        <w:t xml:space="preserve"> </w:t>
      </w:r>
      <w:r w:rsidRPr="00361C90">
        <w:rPr>
          <w:sz w:val="28"/>
          <w:szCs w:val="28"/>
          <w:lang w:eastAsia="en-US"/>
        </w:rPr>
        <w:t>срок</w:t>
      </w:r>
      <w:r w:rsidRPr="00361C90">
        <w:rPr>
          <w:spacing w:val="-3"/>
          <w:sz w:val="28"/>
          <w:szCs w:val="28"/>
          <w:lang w:eastAsia="en-US"/>
        </w:rPr>
        <w:t xml:space="preserve"> </w:t>
      </w:r>
      <w:r w:rsidRPr="00361C90">
        <w:rPr>
          <w:sz w:val="28"/>
          <w:szCs w:val="28"/>
          <w:lang w:eastAsia="en-US"/>
        </w:rPr>
        <w:t>до</w:t>
      </w:r>
      <w:r w:rsidRPr="00361C90">
        <w:rPr>
          <w:spacing w:val="-6"/>
          <w:sz w:val="28"/>
          <w:szCs w:val="28"/>
          <w:lang w:eastAsia="en-US"/>
        </w:rPr>
        <w:t xml:space="preserve"> </w:t>
      </w:r>
      <w:r w:rsidRPr="00361C90">
        <w:rPr>
          <w:spacing w:val="2"/>
          <w:sz w:val="28"/>
          <w:szCs w:val="28"/>
          <w:lang w:eastAsia="en-US"/>
        </w:rPr>
        <w:t>«</w:t>
      </w:r>
      <w:r w:rsidR="00B97013">
        <w:rPr>
          <w:spacing w:val="2"/>
          <w:sz w:val="28"/>
          <w:szCs w:val="28"/>
          <w:lang w:eastAsia="en-US"/>
        </w:rPr>
        <w:t>___</w:t>
      </w:r>
      <w:r w:rsidRPr="00361C90">
        <w:rPr>
          <w:sz w:val="28"/>
          <w:szCs w:val="28"/>
          <w:lang w:eastAsia="en-US"/>
        </w:rPr>
        <w:t xml:space="preserve">» </w:t>
      </w:r>
      <w:r w:rsidR="00B97013">
        <w:rPr>
          <w:sz w:val="28"/>
          <w:szCs w:val="28"/>
          <w:lang w:eastAsia="en-US"/>
        </w:rPr>
        <w:t>___</w:t>
      </w:r>
      <w:r w:rsidRPr="00361C90">
        <w:rPr>
          <w:spacing w:val="4"/>
          <w:sz w:val="28"/>
          <w:szCs w:val="28"/>
          <w:lang w:eastAsia="en-US"/>
        </w:rPr>
        <w:t>20</w:t>
      </w:r>
      <w:r w:rsidR="00B97013">
        <w:rPr>
          <w:spacing w:val="4"/>
          <w:sz w:val="28"/>
          <w:szCs w:val="28"/>
          <w:lang w:eastAsia="en-US"/>
        </w:rPr>
        <w:t>________</w:t>
      </w:r>
      <w:r w:rsidRPr="00361C90">
        <w:rPr>
          <w:sz w:val="28"/>
          <w:szCs w:val="28"/>
          <w:lang w:eastAsia="en-US"/>
        </w:rPr>
        <w:t>г.</w:t>
      </w:r>
      <w:r w:rsidRPr="00361C90">
        <w:rPr>
          <w:spacing w:val="-18"/>
          <w:sz w:val="28"/>
          <w:szCs w:val="28"/>
          <w:lang w:eastAsia="en-US"/>
        </w:rPr>
        <w:t xml:space="preserve"> </w:t>
      </w:r>
      <w:r w:rsidRPr="00361C90">
        <w:rPr>
          <w:sz w:val="28"/>
          <w:szCs w:val="28"/>
          <w:lang w:eastAsia="en-US"/>
        </w:rPr>
        <w:t>устранить</w:t>
      </w:r>
      <w:r w:rsidRPr="00361C90">
        <w:rPr>
          <w:spacing w:val="-5"/>
          <w:sz w:val="28"/>
          <w:szCs w:val="28"/>
          <w:lang w:eastAsia="en-US"/>
        </w:rPr>
        <w:t xml:space="preserve"> </w:t>
      </w:r>
      <w:r w:rsidRPr="00361C90">
        <w:rPr>
          <w:sz w:val="28"/>
          <w:szCs w:val="28"/>
          <w:lang w:eastAsia="en-US"/>
        </w:rPr>
        <w:t>допущенное</w:t>
      </w:r>
      <w:r w:rsidRPr="00361C90">
        <w:rPr>
          <w:spacing w:val="5"/>
          <w:sz w:val="28"/>
          <w:szCs w:val="28"/>
          <w:lang w:eastAsia="en-US"/>
        </w:rPr>
        <w:t xml:space="preserve"> </w:t>
      </w:r>
      <w:r w:rsidRPr="00361C90">
        <w:rPr>
          <w:spacing w:val="-2"/>
          <w:sz w:val="28"/>
          <w:szCs w:val="28"/>
          <w:lang w:eastAsia="en-US"/>
        </w:rPr>
        <w:t>нарушение</w:t>
      </w:r>
    </w:p>
    <w:p w14:paraId="6406B5E1" w14:textId="23AC0C25" w:rsidR="00361C90" w:rsidRDefault="00361C90" w:rsidP="002F5D24">
      <w:pPr>
        <w:tabs>
          <w:tab w:val="left" w:pos="1989"/>
          <w:tab w:val="left" w:pos="4229"/>
          <w:tab w:val="left" w:pos="5138"/>
        </w:tabs>
        <w:suppressAutoHyphens/>
        <w:overflowPunct/>
        <w:adjustRightInd/>
        <w:jc w:val="both"/>
        <w:textAlignment w:val="auto"/>
        <w:rPr>
          <w:spacing w:val="-2"/>
          <w:sz w:val="28"/>
          <w:szCs w:val="28"/>
          <w:lang w:eastAsia="en-US"/>
        </w:rPr>
      </w:pPr>
    </w:p>
    <w:p w14:paraId="707C62C2" w14:textId="77777777" w:rsidR="0052194C" w:rsidRPr="00361C90" w:rsidRDefault="0052194C" w:rsidP="00CB48A9">
      <w:pPr>
        <w:tabs>
          <w:tab w:val="left" w:pos="1989"/>
          <w:tab w:val="left" w:pos="4229"/>
          <w:tab w:val="left" w:pos="5138"/>
        </w:tabs>
        <w:suppressAutoHyphens/>
        <w:overflowPunct/>
        <w:adjustRightInd/>
        <w:textAlignment w:val="auto"/>
        <w:rPr>
          <w:sz w:val="28"/>
          <w:szCs w:val="28"/>
          <w:lang w:eastAsia="en-US"/>
        </w:rPr>
      </w:pPr>
      <w:r>
        <w:rPr>
          <w:spacing w:val="-2"/>
          <w:sz w:val="28"/>
          <w:szCs w:val="28"/>
          <w:lang w:eastAsia="en-US"/>
        </w:rPr>
        <w:t>__________________________________________________________________________________________________________________________________________</w:t>
      </w:r>
    </w:p>
    <w:p w14:paraId="31F01D6C" w14:textId="77777777" w:rsidR="00B97013" w:rsidRDefault="00B97013" w:rsidP="00B97013">
      <w:pPr>
        <w:tabs>
          <w:tab w:val="left" w:pos="709"/>
          <w:tab w:val="left" w:pos="10076"/>
        </w:tabs>
        <w:suppressAutoHyphens/>
        <w:overflowPunct/>
        <w:adjustRightInd/>
        <w:jc w:val="center"/>
        <w:textAlignment w:val="auto"/>
        <w:rPr>
          <w:szCs w:val="28"/>
          <w:lang w:eastAsia="en-US"/>
        </w:rPr>
      </w:pPr>
      <w:r>
        <w:rPr>
          <w:szCs w:val="28"/>
          <w:lang w:eastAsia="en-US"/>
        </w:rPr>
        <w:t>(</w:t>
      </w:r>
      <w:r w:rsidR="00123DA1" w:rsidRPr="00123DA1">
        <w:rPr>
          <w:szCs w:val="28"/>
          <w:lang w:eastAsia="en-US"/>
        </w:rPr>
        <w:t xml:space="preserve">перечень рекомендованных мероприятий по устранению выявленного </w:t>
      </w:r>
    </w:p>
    <w:p w14:paraId="7F09E45D" w14:textId="12C530DC" w:rsidR="007F07D1" w:rsidRDefault="00123DA1" w:rsidP="00B97013">
      <w:pPr>
        <w:tabs>
          <w:tab w:val="left" w:pos="709"/>
          <w:tab w:val="left" w:pos="10076"/>
        </w:tabs>
        <w:suppressAutoHyphens/>
        <w:overflowPunct/>
        <w:adjustRightInd/>
        <w:jc w:val="center"/>
        <w:textAlignment w:val="auto"/>
        <w:rPr>
          <w:szCs w:val="28"/>
          <w:lang w:eastAsia="en-US"/>
        </w:rPr>
      </w:pPr>
      <w:r w:rsidRPr="00123DA1">
        <w:rPr>
          <w:szCs w:val="28"/>
          <w:lang w:eastAsia="en-US"/>
        </w:rPr>
        <w:t>нарушения обязательных требований</w:t>
      </w:r>
      <w:r w:rsidR="00B97013">
        <w:rPr>
          <w:szCs w:val="28"/>
          <w:lang w:eastAsia="en-US"/>
        </w:rPr>
        <w:t>)</w:t>
      </w:r>
    </w:p>
    <w:p w14:paraId="02912267" w14:textId="77777777" w:rsidR="00B97013" w:rsidRDefault="00B97013" w:rsidP="00CB48A9">
      <w:pPr>
        <w:tabs>
          <w:tab w:val="left" w:pos="709"/>
          <w:tab w:val="left" w:pos="10076"/>
        </w:tabs>
        <w:suppressAutoHyphens/>
        <w:overflowPunct/>
        <w:adjustRightInd/>
        <w:jc w:val="both"/>
        <w:textAlignment w:val="auto"/>
        <w:rPr>
          <w:szCs w:val="28"/>
          <w:lang w:eastAsia="en-US"/>
        </w:rPr>
      </w:pPr>
    </w:p>
    <w:p w14:paraId="06BA03BE" w14:textId="437BE1C5" w:rsidR="00123DA1" w:rsidRDefault="00361C90" w:rsidP="00CB48A9">
      <w:pPr>
        <w:tabs>
          <w:tab w:val="left" w:pos="709"/>
          <w:tab w:val="left" w:pos="10076"/>
        </w:tabs>
        <w:suppressAutoHyphens/>
        <w:overflowPunct/>
        <w:adjustRightInd/>
        <w:jc w:val="both"/>
        <w:textAlignment w:val="auto"/>
        <w:rPr>
          <w:sz w:val="28"/>
          <w:szCs w:val="28"/>
          <w:lang w:eastAsia="en-US"/>
        </w:rPr>
      </w:pPr>
      <w:r w:rsidRPr="00361C90">
        <w:rPr>
          <w:sz w:val="28"/>
          <w:szCs w:val="28"/>
          <w:lang w:eastAsia="en-US"/>
        </w:rPr>
        <w:t>Информацию об исполнении предписания с приложением документов,</w:t>
      </w:r>
      <w:r w:rsidR="001C43B1">
        <w:rPr>
          <w:sz w:val="28"/>
          <w:szCs w:val="28"/>
          <w:lang w:eastAsia="en-US"/>
        </w:rPr>
        <w:t xml:space="preserve"> </w:t>
      </w:r>
      <w:r w:rsidRPr="00361C90">
        <w:rPr>
          <w:sz w:val="28"/>
          <w:szCs w:val="28"/>
          <w:lang w:eastAsia="en-US"/>
        </w:rPr>
        <w:t>подтверждающих устранение правонарушения</w:t>
      </w:r>
      <w:r w:rsidR="00123DA1">
        <w:rPr>
          <w:sz w:val="28"/>
          <w:szCs w:val="28"/>
          <w:lang w:eastAsia="en-US"/>
        </w:rPr>
        <w:t xml:space="preserve"> </w:t>
      </w:r>
    </w:p>
    <w:p w14:paraId="6FFCF5DE" w14:textId="77777777" w:rsidR="00123DA1" w:rsidRDefault="00123DA1" w:rsidP="00CB48A9">
      <w:pPr>
        <w:tabs>
          <w:tab w:val="left" w:pos="709"/>
          <w:tab w:val="left" w:pos="10076"/>
        </w:tabs>
        <w:suppressAutoHyphens/>
        <w:overflowPunct/>
        <w:adjustRightInd/>
        <w:jc w:val="both"/>
        <w:textAlignment w:val="auto"/>
        <w:rPr>
          <w:sz w:val="28"/>
          <w:szCs w:val="28"/>
          <w:lang w:eastAsia="en-US"/>
        </w:rPr>
      </w:pPr>
    </w:p>
    <w:p w14:paraId="510C0F6D" w14:textId="63FE49DA" w:rsidR="00123DA1" w:rsidRDefault="00123DA1" w:rsidP="00CB48A9">
      <w:pPr>
        <w:tabs>
          <w:tab w:val="left" w:pos="709"/>
          <w:tab w:val="left" w:pos="10076"/>
        </w:tabs>
        <w:suppressAutoHyphens/>
        <w:overflowPunct/>
        <w:adjustRightInd/>
        <w:jc w:val="both"/>
        <w:textAlignment w:val="auto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________________________________________________________________________________________________________________________________________</w:t>
      </w:r>
    </w:p>
    <w:p w14:paraId="459197F4" w14:textId="77777777" w:rsidR="00123DA1" w:rsidRDefault="00123DA1" w:rsidP="00123DA1">
      <w:pPr>
        <w:tabs>
          <w:tab w:val="left" w:pos="709"/>
          <w:tab w:val="left" w:pos="10076"/>
        </w:tabs>
        <w:suppressAutoHyphens/>
        <w:overflowPunct/>
        <w:adjustRightInd/>
        <w:jc w:val="center"/>
        <w:textAlignment w:val="auto"/>
        <w:rPr>
          <w:lang w:eastAsia="en-US"/>
        </w:rPr>
      </w:pPr>
      <w:r w:rsidRPr="00123DA1">
        <w:rPr>
          <w:lang w:eastAsia="en-US"/>
        </w:rPr>
        <w:lastRenderedPageBreak/>
        <w:t xml:space="preserve">(перечень рекомендуемых сведений, которые должны быть представлены </w:t>
      </w:r>
    </w:p>
    <w:p w14:paraId="5F9207AE" w14:textId="6C2AEB4B" w:rsidR="00123DA1" w:rsidRPr="00123DA1" w:rsidRDefault="00123DA1" w:rsidP="00123DA1">
      <w:pPr>
        <w:tabs>
          <w:tab w:val="left" w:pos="709"/>
          <w:tab w:val="left" w:pos="10076"/>
        </w:tabs>
        <w:suppressAutoHyphens/>
        <w:overflowPunct/>
        <w:adjustRightInd/>
        <w:jc w:val="center"/>
        <w:textAlignment w:val="auto"/>
        <w:rPr>
          <w:lang w:eastAsia="en-US"/>
        </w:rPr>
      </w:pPr>
      <w:r w:rsidRPr="00123DA1">
        <w:rPr>
          <w:lang w:eastAsia="en-US"/>
        </w:rPr>
        <w:t>в качестве подтверждения устранения выявленного нарушения обязательных требований)</w:t>
      </w:r>
    </w:p>
    <w:p w14:paraId="7FF22FB1" w14:textId="77777777" w:rsidR="00AA21F8" w:rsidRDefault="00AA21F8" w:rsidP="00CB48A9">
      <w:pPr>
        <w:tabs>
          <w:tab w:val="left" w:pos="709"/>
          <w:tab w:val="left" w:pos="10076"/>
        </w:tabs>
        <w:suppressAutoHyphens/>
        <w:overflowPunct/>
        <w:adjustRightInd/>
        <w:jc w:val="both"/>
        <w:textAlignment w:val="auto"/>
        <w:rPr>
          <w:sz w:val="28"/>
          <w:szCs w:val="28"/>
          <w:lang w:eastAsia="en-US"/>
        </w:rPr>
      </w:pPr>
    </w:p>
    <w:p w14:paraId="7C3DFF9B" w14:textId="37ACEC4E" w:rsidR="00361C90" w:rsidRDefault="00361C90" w:rsidP="00CB48A9">
      <w:pPr>
        <w:tabs>
          <w:tab w:val="left" w:pos="709"/>
          <w:tab w:val="left" w:pos="10076"/>
        </w:tabs>
        <w:suppressAutoHyphens/>
        <w:overflowPunct/>
        <w:adjustRightInd/>
        <w:jc w:val="both"/>
        <w:textAlignment w:val="auto"/>
        <w:rPr>
          <w:spacing w:val="45"/>
          <w:sz w:val="28"/>
          <w:szCs w:val="28"/>
          <w:lang w:eastAsia="en-US"/>
        </w:rPr>
      </w:pPr>
      <w:r w:rsidRPr="00361C90">
        <w:rPr>
          <w:sz w:val="28"/>
          <w:szCs w:val="28"/>
          <w:lang w:eastAsia="en-US"/>
        </w:rPr>
        <w:t>представить в администрацию мун</w:t>
      </w:r>
      <w:r w:rsidR="00E930AE">
        <w:rPr>
          <w:sz w:val="28"/>
          <w:szCs w:val="28"/>
          <w:lang w:eastAsia="en-US"/>
        </w:rPr>
        <w:t>иц</w:t>
      </w:r>
      <w:r w:rsidRPr="00361C90">
        <w:rPr>
          <w:sz w:val="28"/>
          <w:szCs w:val="28"/>
          <w:lang w:eastAsia="en-US"/>
        </w:rPr>
        <w:t xml:space="preserve">ипального образования Щербиновский </w:t>
      </w:r>
      <w:r w:rsidR="00E930AE">
        <w:rPr>
          <w:sz w:val="28"/>
          <w:szCs w:val="28"/>
          <w:lang w:eastAsia="en-US"/>
        </w:rPr>
        <w:t xml:space="preserve">муниципальный </w:t>
      </w:r>
      <w:r w:rsidRPr="00361C90">
        <w:rPr>
          <w:sz w:val="28"/>
          <w:szCs w:val="28"/>
          <w:lang w:eastAsia="en-US"/>
        </w:rPr>
        <w:t>район</w:t>
      </w:r>
      <w:r w:rsidR="00E930AE">
        <w:rPr>
          <w:sz w:val="28"/>
          <w:szCs w:val="28"/>
          <w:lang w:eastAsia="en-US"/>
        </w:rPr>
        <w:t xml:space="preserve"> Краснодарского края </w:t>
      </w:r>
      <w:r w:rsidRPr="00361C90">
        <w:rPr>
          <w:sz w:val="28"/>
          <w:szCs w:val="28"/>
          <w:lang w:eastAsia="en-US"/>
        </w:rPr>
        <w:t>муниципальному инспектору по муниципальному контролю</w:t>
      </w:r>
      <w:r w:rsidRPr="00361C90">
        <w:rPr>
          <w:spacing w:val="45"/>
          <w:sz w:val="28"/>
          <w:szCs w:val="28"/>
          <w:lang w:eastAsia="en-US"/>
        </w:rPr>
        <w:t xml:space="preserve"> </w:t>
      </w:r>
    </w:p>
    <w:p w14:paraId="7183E41A" w14:textId="77777777" w:rsidR="00E930AE" w:rsidRPr="00E930AE" w:rsidRDefault="00E930AE" w:rsidP="00CB48A9">
      <w:pPr>
        <w:tabs>
          <w:tab w:val="left" w:pos="10076"/>
        </w:tabs>
        <w:suppressAutoHyphens/>
        <w:overflowPunct/>
        <w:adjustRightInd/>
        <w:jc w:val="both"/>
        <w:textAlignment w:val="auto"/>
        <w:rPr>
          <w:sz w:val="28"/>
          <w:szCs w:val="28"/>
          <w:lang w:eastAsia="en-US"/>
        </w:rPr>
      </w:pPr>
      <w:r w:rsidRPr="00E930AE">
        <w:rPr>
          <w:sz w:val="28"/>
          <w:szCs w:val="28"/>
          <w:lang w:eastAsia="en-US"/>
        </w:rPr>
        <w:t>_____________________________________________________________________________________________________________________________</w:t>
      </w:r>
      <w:r>
        <w:rPr>
          <w:sz w:val="28"/>
          <w:szCs w:val="28"/>
          <w:lang w:eastAsia="en-US"/>
        </w:rPr>
        <w:t>___________</w:t>
      </w:r>
    </w:p>
    <w:p w14:paraId="6BD2B0F4" w14:textId="77777777" w:rsidR="00361C90" w:rsidRPr="00AA21F8" w:rsidRDefault="00E930AE" w:rsidP="00CB48A9">
      <w:pPr>
        <w:suppressAutoHyphens/>
        <w:overflowPunct/>
        <w:adjustRightInd/>
        <w:ind w:firstLine="709"/>
        <w:jc w:val="center"/>
        <w:textAlignment w:val="auto"/>
        <w:rPr>
          <w:spacing w:val="-6"/>
          <w:lang w:eastAsia="en-US"/>
        </w:rPr>
      </w:pPr>
      <w:r w:rsidRPr="00AA21F8">
        <w:rPr>
          <w:spacing w:val="-6"/>
          <w:lang w:eastAsia="en-US"/>
        </w:rPr>
        <w:t xml:space="preserve"> </w:t>
      </w:r>
      <w:r w:rsidR="00361C90" w:rsidRPr="00AA21F8">
        <w:rPr>
          <w:spacing w:val="-6"/>
          <w:lang w:eastAsia="en-US"/>
        </w:rPr>
        <w:t>(ФИО</w:t>
      </w:r>
      <w:r w:rsidR="00361C90" w:rsidRPr="00AA21F8">
        <w:rPr>
          <w:spacing w:val="3"/>
          <w:lang w:eastAsia="en-US"/>
        </w:rPr>
        <w:t xml:space="preserve"> </w:t>
      </w:r>
      <w:r w:rsidR="00361C90" w:rsidRPr="00AA21F8">
        <w:rPr>
          <w:spacing w:val="-6"/>
          <w:lang w:eastAsia="en-US"/>
        </w:rPr>
        <w:t>муниципального</w:t>
      </w:r>
      <w:r w:rsidR="00361C90" w:rsidRPr="00AA21F8">
        <w:rPr>
          <w:spacing w:val="-10"/>
          <w:lang w:eastAsia="en-US"/>
        </w:rPr>
        <w:t xml:space="preserve"> </w:t>
      </w:r>
      <w:r w:rsidR="00361C90" w:rsidRPr="00AA21F8">
        <w:rPr>
          <w:spacing w:val="-6"/>
          <w:lang w:eastAsia="en-US"/>
        </w:rPr>
        <w:t>инспектора)</w:t>
      </w:r>
    </w:p>
    <w:p w14:paraId="0CDB760F" w14:textId="77777777" w:rsidR="003E237C" w:rsidRPr="003E237C" w:rsidRDefault="003E237C" w:rsidP="00CB48A9">
      <w:pPr>
        <w:suppressAutoHyphens/>
        <w:overflowPunct/>
        <w:adjustRightInd/>
        <w:ind w:firstLine="709"/>
        <w:jc w:val="center"/>
        <w:textAlignment w:val="auto"/>
        <w:rPr>
          <w:sz w:val="24"/>
          <w:szCs w:val="24"/>
          <w:lang w:eastAsia="en-US"/>
        </w:rPr>
      </w:pPr>
    </w:p>
    <w:p w14:paraId="4DDB7E15" w14:textId="707BB089" w:rsidR="00E930AE" w:rsidRDefault="00123DA1" w:rsidP="00123DA1">
      <w:pPr>
        <w:tabs>
          <w:tab w:val="left" w:pos="538"/>
          <w:tab w:val="left" w:pos="1655"/>
          <w:tab w:val="left" w:pos="2838"/>
          <w:tab w:val="left" w:pos="3408"/>
          <w:tab w:val="left" w:pos="6148"/>
          <w:tab w:val="left" w:pos="6764"/>
          <w:tab w:val="left" w:pos="8067"/>
          <w:tab w:val="left" w:pos="8668"/>
        </w:tabs>
        <w:suppressAutoHyphens/>
        <w:overflowPunct/>
        <w:adjustRightInd/>
        <w:textAlignment w:val="auto"/>
        <w:rPr>
          <w:color w:val="0C0C0C"/>
          <w:sz w:val="28"/>
          <w:szCs w:val="28"/>
          <w:lang w:eastAsia="en-US"/>
        </w:rPr>
      </w:pPr>
      <w:r>
        <w:rPr>
          <w:spacing w:val="-5"/>
          <w:sz w:val="28"/>
          <w:szCs w:val="28"/>
          <w:lang w:eastAsia="en-US"/>
        </w:rPr>
        <w:t>п</w:t>
      </w:r>
      <w:r w:rsidR="00361C90" w:rsidRPr="00361C90">
        <w:rPr>
          <w:spacing w:val="-5"/>
          <w:sz w:val="28"/>
          <w:szCs w:val="28"/>
          <w:lang w:eastAsia="en-US"/>
        </w:rPr>
        <w:t>о</w:t>
      </w:r>
      <w:r>
        <w:rPr>
          <w:sz w:val="28"/>
          <w:szCs w:val="28"/>
          <w:lang w:eastAsia="en-US"/>
        </w:rPr>
        <w:t xml:space="preserve"> </w:t>
      </w:r>
      <w:r w:rsidR="00361C90" w:rsidRPr="00361C90">
        <w:rPr>
          <w:spacing w:val="-2"/>
          <w:sz w:val="28"/>
          <w:szCs w:val="28"/>
          <w:lang w:eastAsia="en-US"/>
        </w:rPr>
        <w:t>адресу:</w:t>
      </w:r>
      <w:r>
        <w:rPr>
          <w:sz w:val="28"/>
          <w:szCs w:val="28"/>
          <w:lang w:eastAsia="en-US"/>
        </w:rPr>
        <w:t xml:space="preserve"> </w:t>
      </w:r>
      <w:r w:rsidR="00361C90" w:rsidRPr="00361C90">
        <w:rPr>
          <w:spacing w:val="-2"/>
          <w:sz w:val="28"/>
          <w:szCs w:val="28"/>
          <w:lang w:eastAsia="en-US"/>
        </w:rPr>
        <w:t>353620,</w:t>
      </w:r>
      <w:r>
        <w:rPr>
          <w:sz w:val="28"/>
          <w:szCs w:val="28"/>
          <w:lang w:eastAsia="en-US"/>
        </w:rPr>
        <w:t xml:space="preserve"> </w:t>
      </w:r>
      <w:r w:rsidR="00361C90" w:rsidRPr="00361C90">
        <w:rPr>
          <w:spacing w:val="-5"/>
          <w:sz w:val="28"/>
          <w:szCs w:val="28"/>
          <w:lang w:eastAsia="en-US"/>
        </w:rPr>
        <w:t>ст.</w:t>
      </w:r>
      <w:r>
        <w:rPr>
          <w:sz w:val="28"/>
          <w:szCs w:val="28"/>
          <w:lang w:eastAsia="en-US"/>
        </w:rPr>
        <w:t xml:space="preserve"> </w:t>
      </w:r>
      <w:r w:rsidR="00361C90" w:rsidRPr="00361C90">
        <w:rPr>
          <w:spacing w:val="-2"/>
          <w:sz w:val="28"/>
          <w:szCs w:val="28"/>
          <w:lang w:eastAsia="en-US"/>
        </w:rPr>
        <w:t>Старощербиновская,</w:t>
      </w:r>
      <w:r>
        <w:rPr>
          <w:sz w:val="28"/>
          <w:szCs w:val="28"/>
          <w:lang w:eastAsia="en-US"/>
        </w:rPr>
        <w:t xml:space="preserve"> </w:t>
      </w:r>
      <w:r w:rsidR="00361C90" w:rsidRPr="00361C90">
        <w:rPr>
          <w:spacing w:val="-5"/>
          <w:sz w:val="28"/>
          <w:szCs w:val="28"/>
          <w:lang w:eastAsia="en-US"/>
        </w:rPr>
        <w:t>ул.</w:t>
      </w:r>
      <w:r>
        <w:rPr>
          <w:sz w:val="28"/>
          <w:szCs w:val="28"/>
          <w:lang w:eastAsia="en-US"/>
        </w:rPr>
        <w:t xml:space="preserve"> </w:t>
      </w:r>
      <w:r w:rsidR="00361C90" w:rsidRPr="00361C90">
        <w:rPr>
          <w:spacing w:val="-2"/>
          <w:sz w:val="28"/>
          <w:szCs w:val="28"/>
          <w:lang w:eastAsia="en-US"/>
        </w:rPr>
        <w:t>Советов,</w:t>
      </w:r>
      <w:r>
        <w:rPr>
          <w:sz w:val="28"/>
          <w:szCs w:val="28"/>
          <w:lang w:eastAsia="en-US"/>
        </w:rPr>
        <w:t xml:space="preserve"> </w:t>
      </w:r>
      <w:r w:rsidR="00361C90" w:rsidRPr="00361C90">
        <w:rPr>
          <w:spacing w:val="-5"/>
          <w:sz w:val="28"/>
          <w:szCs w:val="28"/>
          <w:lang w:eastAsia="en-US"/>
        </w:rPr>
        <w:t>68,</w:t>
      </w:r>
      <w:r>
        <w:rPr>
          <w:sz w:val="28"/>
          <w:szCs w:val="28"/>
          <w:lang w:eastAsia="en-US"/>
        </w:rPr>
        <w:t xml:space="preserve"> </w:t>
      </w:r>
      <w:r w:rsidR="00361C90" w:rsidRPr="00361C90">
        <w:rPr>
          <w:spacing w:val="-2"/>
          <w:sz w:val="28"/>
          <w:szCs w:val="28"/>
          <w:lang w:eastAsia="en-US"/>
        </w:rPr>
        <w:t>кабинет</w:t>
      </w:r>
      <w:r>
        <w:rPr>
          <w:spacing w:val="-2"/>
          <w:sz w:val="28"/>
          <w:szCs w:val="28"/>
          <w:lang w:eastAsia="en-US"/>
        </w:rPr>
        <w:t xml:space="preserve"> </w:t>
      </w:r>
      <w:r w:rsidR="00361C90" w:rsidRPr="00361C90">
        <w:rPr>
          <w:sz w:val="28"/>
          <w:szCs w:val="28"/>
          <w:lang w:eastAsia="en-US"/>
        </w:rPr>
        <w:t>№</w:t>
      </w:r>
      <w:r w:rsidR="00361C90" w:rsidRPr="00361C90">
        <w:rPr>
          <w:spacing w:val="20"/>
          <w:sz w:val="28"/>
          <w:szCs w:val="28"/>
          <w:lang w:eastAsia="en-US"/>
        </w:rPr>
        <w:t xml:space="preserve"> </w:t>
      </w:r>
      <w:r w:rsidR="00361C90" w:rsidRPr="00361C90">
        <w:rPr>
          <w:sz w:val="28"/>
          <w:szCs w:val="28"/>
          <w:lang w:eastAsia="en-US"/>
        </w:rPr>
        <w:t>413,</w:t>
      </w:r>
      <w:r w:rsidR="00361C90" w:rsidRPr="00361C90">
        <w:rPr>
          <w:spacing w:val="-18"/>
          <w:sz w:val="28"/>
          <w:szCs w:val="28"/>
          <w:lang w:eastAsia="en-US"/>
        </w:rPr>
        <w:t xml:space="preserve"> </w:t>
      </w:r>
      <w:r w:rsidR="00361C90" w:rsidRPr="00361C90">
        <w:rPr>
          <w:sz w:val="28"/>
          <w:szCs w:val="28"/>
          <w:lang w:eastAsia="en-US"/>
        </w:rPr>
        <w:t>тел.</w:t>
      </w:r>
      <w:r w:rsidR="00361C90" w:rsidRPr="00361C90">
        <w:rPr>
          <w:spacing w:val="-17"/>
          <w:sz w:val="28"/>
          <w:szCs w:val="28"/>
          <w:lang w:eastAsia="en-US"/>
        </w:rPr>
        <w:t xml:space="preserve"> </w:t>
      </w:r>
      <w:r w:rsidR="00361C90" w:rsidRPr="00361C90">
        <w:rPr>
          <w:sz w:val="28"/>
          <w:szCs w:val="28"/>
          <w:lang w:eastAsia="en-US"/>
        </w:rPr>
        <w:t>8(86151)7-82-</w:t>
      </w:r>
      <w:r w:rsidR="00361C90" w:rsidRPr="00361C90">
        <w:rPr>
          <w:spacing w:val="-5"/>
          <w:sz w:val="28"/>
          <w:szCs w:val="28"/>
          <w:lang w:eastAsia="en-US"/>
        </w:rPr>
        <w:t>86.</w:t>
      </w:r>
    </w:p>
    <w:p w14:paraId="7880CC82" w14:textId="77777777" w:rsidR="001C43B1" w:rsidRDefault="001C43B1" w:rsidP="00CB48A9">
      <w:pPr>
        <w:suppressAutoHyphens/>
        <w:overflowPunct/>
        <w:adjustRightInd/>
        <w:ind w:firstLine="709"/>
        <w:jc w:val="both"/>
        <w:textAlignment w:val="auto"/>
        <w:rPr>
          <w:color w:val="0C0C0C"/>
          <w:sz w:val="28"/>
          <w:szCs w:val="28"/>
          <w:lang w:eastAsia="en-US"/>
        </w:rPr>
      </w:pPr>
    </w:p>
    <w:p w14:paraId="0032921D" w14:textId="77777777" w:rsidR="00361C90" w:rsidRPr="00361C90" w:rsidRDefault="00361C90" w:rsidP="00CB48A9">
      <w:pPr>
        <w:suppressAutoHyphens/>
        <w:overflowPunct/>
        <w:adjustRightInd/>
        <w:ind w:firstLine="709"/>
        <w:jc w:val="both"/>
        <w:textAlignment w:val="auto"/>
        <w:rPr>
          <w:sz w:val="28"/>
          <w:szCs w:val="28"/>
          <w:lang w:eastAsia="en-US"/>
        </w:rPr>
      </w:pPr>
      <w:r w:rsidRPr="00361C90">
        <w:rPr>
          <w:color w:val="0C0C0C"/>
          <w:sz w:val="28"/>
          <w:szCs w:val="28"/>
          <w:lang w:eastAsia="en-US"/>
        </w:rPr>
        <w:t xml:space="preserve">В </w:t>
      </w:r>
      <w:r w:rsidRPr="00361C90">
        <w:rPr>
          <w:sz w:val="28"/>
          <w:szCs w:val="28"/>
          <w:lang w:eastAsia="en-US"/>
        </w:rPr>
        <w:t>случае неисполнения или ненадлежащего исполнения настоящего предписания лицо, допустившее нарушение, несет ответственность в порядке, предусмотренном пунктом</w:t>
      </w:r>
      <w:r w:rsidRPr="00361C90">
        <w:rPr>
          <w:spacing w:val="47"/>
          <w:sz w:val="28"/>
          <w:szCs w:val="28"/>
          <w:lang w:eastAsia="en-US"/>
        </w:rPr>
        <w:t xml:space="preserve"> </w:t>
      </w:r>
      <w:r w:rsidRPr="00361C90">
        <w:rPr>
          <w:spacing w:val="80"/>
          <w:sz w:val="28"/>
          <w:szCs w:val="28"/>
          <w:u w:val="single" w:color="080808"/>
          <w:lang w:eastAsia="en-US"/>
        </w:rPr>
        <w:t xml:space="preserve">    </w:t>
      </w:r>
      <w:r w:rsidRPr="00361C90">
        <w:rPr>
          <w:sz w:val="28"/>
          <w:szCs w:val="28"/>
          <w:lang w:eastAsia="en-US"/>
        </w:rPr>
        <w:t>статьи</w:t>
      </w:r>
      <w:r w:rsidRPr="00361C90">
        <w:rPr>
          <w:spacing w:val="41"/>
          <w:sz w:val="28"/>
          <w:szCs w:val="28"/>
          <w:lang w:eastAsia="en-US"/>
        </w:rPr>
        <w:t xml:space="preserve"> </w:t>
      </w:r>
      <w:r w:rsidRPr="00361C90">
        <w:rPr>
          <w:spacing w:val="80"/>
          <w:sz w:val="28"/>
          <w:szCs w:val="28"/>
          <w:u w:val="single" w:color="080808"/>
          <w:lang w:eastAsia="en-US"/>
        </w:rPr>
        <w:t xml:space="preserve">    </w:t>
      </w:r>
      <w:r w:rsidRPr="00361C90">
        <w:rPr>
          <w:sz w:val="28"/>
          <w:szCs w:val="28"/>
          <w:lang w:eastAsia="en-US"/>
        </w:rPr>
        <w:t>кодекса</w:t>
      </w:r>
      <w:r w:rsidRPr="00361C90">
        <w:rPr>
          <w:spacing w:val="31"/>
          <w:sz w:val="28"/>
          <w:szCs w:val="28"/>
          <w:lang w:eastAsia="en-US"/>
        </w:rPr>
        <w:t xml:space="preserve"> </w:t>
      </w:r>
      <w:r w:rsidRPr="00361C90">
        <w:rPr>
          <w:sz w:val="28"/>
          <w:szCs w:val="28"/>
          <w:lang w:eastAsia="en-US"/>
        </w:rPr>
        <w:t>Российской</w:t>
      </w:r>
      <w:r w:rsidRPr="00361C90">
        <w:rPr>
          <w:spacing w:val="40"/>
          <w:sz w:val="28"/>
          <w:szCs w:val="28"/>
          <w:lang w:eastAsia="en-US"/>
        </w:rPr>
        <w:t xml:space="preserve"> </w:t>
      </w:r>
      <w:r w:rsidRPr="00361C90">
        <w:rPr>
          <w:sz w:val="28"/>
          <w:szCs w:val="28"/>
          <w:lang w:eastAsia="en-US"/>
        </w:rPr>
        <w:t>Федерации</w:t>
      </w:r>
      <w:r w:rsidRPr="00361C90">
        <w:rPr>
          <w:spacing w:val="40"/>
          <w:sz w:val="28"/>
          <w:szCs w:val="28"/>
          <w:lang w:eastAsia="en-US"/>
        </w:rPr>
        <w:t xml:space="preserve"> </w:t>
      </w:r>
      <w:proofErr w:type="gramStart"/>
      <w:r w:rsidRPr="00361C90">
        <w:rPr>
          <w:sz w:val="28"/>
          <w:szCs w:val="28"/>
          <w:lang w:eastAsia="en-US"/>
        </w:rPr>
        <w:t>об</w:t>
      </w:r>
      <w:proofErr w:type="gramEnd"/>
      <w:r w:rsidRPr="00361C90">
        <w:rPr>
          <w:sz w:val="28"/>
          <w:szCs w:val="28"/>
          <w:lang w:eastAsia="en-US"/>
        </w:rPr>
        <w:t xml:space="preserve"> административных правонарушений.</w:t>
      </w:r>
    </w:p>
    <w:p w14:paraId="62E44A01" w14:textId="77777777" w:rsidR="00E930AE" w:rsidRDefault="00E930AE" w:rsidP="00CB48A9">
      <w:pPr>
        <w:tabs>
          <w:tab w:val="left" w:pos="4708"/>
          <w:tab w:val="left" w:pos="6669"/>
          <w:tab w:val="left" w:pos="7444"/>
        </w:tabs>
        <w:suppressAutoHyphens/>
        <w:overflowPunct/>
        <w:adjustRightInd/>
        <w:textAlignment w:val="auto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______________________                                      ___________________________</w:t>
      </w:r>
    </w:p>
    <w:p w14:paraId="6AF7F0BC" w14:textId="77777777" w:rsidR="00E930AE" w:rsidRPr="00E930AE" w:rsidRDefault="00E930AE" w:rsidP="00CB48A9">
      <w:pPr>
        <w:tabs>
          <w:tab w:val="left" w:pos="4708"/>
          <w:tab w:val="left" w:pos="6669"/>
          <w:tab w:val="left" w:pos="7444"/>
        </w:tabs>
        <w:suppressAutoHyphens/>
        <w:overflowPunct/>
        <w:adjustRightInd/>
        <w:ind w:firstLine="709"/>
        <w:textAlignment w:val="auto"/>
        <w:rPr>
          <w:sz w:val="24"/>
          <w:szCs w:val="28"/>
          <w:lang w:eastAsia="en-US"/>
        </w:rPr>
      </w:pPr>
      <w:r w:rsidRPr="00E930AE">
        <w:rPr>
          <w:sz w:val="24"/>
          <w:szCs w:val="28"/>
          <w:lang w:eastAsia="en-US"/>
        </w:rPr>
        <w:t>(подпись)</w:t>
      </w:r>
      <w:r>
        <w:rPr>
          <w:sz w:val="24"/>
          <w:szCs w:val="28"/>
          <w:lang w:eastAsia="en-US"/>
        </w:rPr>
        <w:t xml:space="preserve">                                                                                                  (ФИО)</w:t>
      </w:r>
    </w:p>
    <w:p w14:paraId="44DB5D79" w14:textId="77777777" w:rsidR="00E930AE" w:rsidRDefault="00E930AE" w:rsidP="00CB48A9">
      <w:pPr>
        <w:tabs>
          <w:tab w:val="left" w:pos="4708"/>
          <w:tab w:val="left" w:pos="6669"/>
          <w:tab w:val="left" w:pos="7444"/>
        </w:tabs>
        <w:suppressAutoHyphens/>
        <w:overflowPunct/>
        <w:adjustRightInd/>
        <w:ind w:firstLine="709"/>
        <w:textAlignment w:val="auto"/>
        <w:rPr>
          <w:sz w:val="28"/>
          <w:szCs w:val="28"/>
          <w:lang w:eastAsia="en-US"/>
        </w:rPr>
      </w:pPr>
    </w:p>
    <w:p w14:paraId="2E9DCA7E" w14:textId="7D8CB04A" w:rsidR="00361C90" w:rsidRPr="00361C90" w:rsidRDefault="00361C90" w:rsidP="00CB48A9">
      <w:pPr>
        <w:tabs>
          <w:tab w:val="left" w:pos="4708"/>
          <w:tab w:val="left" w:pos="6669"/>
          <w:tab w:val="left" w:pos="7444"/>
        </w:tabs>
        <w:suppressAutoHyphens/>
        <w:overflowPunct/>
        <w:adjustRightInd/>
        <w:textAlignment w:val="auto"/>
        <w:rPr>
          <w:sz w:val="28"/>
          <w:szCs w:val="28"/>
          <w:lang w:eastAsia="en-US"/>
        </w:rPr>
      </w:pPr>
      <w:r w:rsidRPr="00361C90">
        <w:rPr>
          <w:sz w:val="28"/>
          <w:szCs w:val="28"/>
          <w:lang w:eastAsia="en-US"/>
        </w:rPr>
        <w:t>Копию</w:t>
      </w:r>
      <w:r w:rsidRPr="00361C90">
        <w:rPr>
          <w:spacing w:val="-13"/>
          <w:sz w:val="28"/>
          <w:szCs w:val="28"/>
          <w:lang w:eastAsia="en-US"/>
        </w:rPr>
        <w:t xml:space="preserve"> </w:t>
      </w:r>
      <w:r w:rsidRPr="00361C90">
        <w:rPr>
          <w:sz w:val="28"/>
          <w:szCs w:val="28"/>
          <w:lang w:eastAsia="en-US"/>
        </w:rPr>
        <w:t>предписания получил:</w:t>
      </w:r>
      <w:r w:rsidRPr="00361C90">
        <w:rPr>
          <w:spacing w:val="-13"/>
          <w:sz w:val="28"/>
          <w:szCs w:val="28"/>
          <w:lang w:eastAsia="en-US"/>
        </w:rPr>
        <w:t xml:space="preserve"> </w:t>
      </w:r>
      <w:r w:rsidRPr="00361C90">
        <w:rPr>
          <w:spacing w:val="7"/>
          <w:sz w:val="28"/>
          <w:szCs w:val="28"/>
          <w:lang w:eastAsia="en-US"/>
        </w:rPr>
        <w:t>«</w:t>
      </w:r>
      <w:r w:rsidR="004E5851">
        <w:rPr>
          <w:spacing w:val="7"/>
          <w:sz w:val="28"/>
          <w:szCs w:val="28"/>
          <w:lang w:eastAsia="en-US"/>
        </w:rPr>
        <w:t>____</w:t>
      </w:r>
      <w:r w:rsidRPr="00361C90">
        <w:rPr>
          <w:sz w:val="28"/>
          <w:szCs w:val="28"/>
          <w:lang w:eastAsia="en-US"/>
        </w:rPr>
        <w:t>»</w:t>
      </w:r>
      <w:r w:rsidR="004E5851">
        <w:rPr>
          <w:sz w:val="28"/>
          <w:szCs w:val="28"/>
          <w:lang w:eastAsia="en-US"/>
        </w:rPr>
        <w:t>____________</w:t>
      </w:r>
      <w:r w:rsidRPr="00361C90">
        <w:rPr>
          <w:spacing w:val="4"/>
          <w:sz w:val="28"/>
          <w:szCs w:val="28"/>
          <w:lang w:eastAsia="en-US"/>
        </w:rPr>
        <w:t>20</w:t>
      </w:r>
      <w:r w:rsidR="004E5851">
        <w:rPr>
          <w:spacing w:val="4"/>
          <w:sz w:val="28"/>
          <w:szCs w:val="28"/>
          <w:lang w:eastAsia="en-US"/>
        </w:rPr>
        <w:t>____</w:t>
      </w:r>
      <w:r w:rsidRPr="00361C90">
        <w:rPr>
          <w:spacing w:val="-5"/>
          <w:sz w:val="28"/>
          <w:szCs w:val="28"/>
          <w:lang w:eastAsia="en-US"/>
        </w:rPr>
        <w:t>г.</w:t>
      </w:r>
    </w:p>
    <w:p w14:paraId="766E0DF3" w14:textId="77777777" w:rsidR="00361C90" w:rsidRPr="00361C90" w:rsidRDefault="00361C90" w:rsidP="00CB48A9">
      <w:pPr>
        <w:suppressAutoHyphens/>
        <w:overflowPunct/>
        <w:adjustRightInd/>
        <w:ind w:firstLine="709"/>
        <w:textAlignment w:val="auto"/>
        <w:rPr>
          <w:szCs w:val="28"/>
          <w:lang w:eastAsia="en-US"/>
        </w:rPr>
      </w:pPr>
    </w:p>
    <w:p w14:paraId="771A1CBC" w14:textId="77777777" w:rsidR="00E930AE" w:rsidRDefault="00E930AE" w:rsidP="00CB48A9">
      <w:pPr>
        <w:tabs>
          <w:tab w:val="left" w:pos="4708"/>
          <w:tab w:val="left" w:pos="6669"/>
          <w:tab w:val="left" w:pos="7444"/>
        </w:tabs>
        <w:suppressAutoHyphens/>
        <w:overflowPunct/>
        <w:adjustRightInd/>
        <w:textAlignment w:val="auto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______________________        __________________________________________</w:t>
      </w:r>
    </w:p>
    <w:p w14:paraId="3FCD4312" w14:textId="4B41C3A8" w:rsidR="00E930AE" w:rsidRPr="00E930AE" w:rsidRDefault="00E930AE" w:rsidP="00CB48A9">
      <w:pPr>
        <w:tabs>
          <w:tab w:val="left" w:pos="4708"/>
          <w:tab w:val="left" w:pos="6669"/>
          <w:tab w:val="left" w:pos="7444"/>
        </w:tabs>
        <w:suppressAutoHyphens/>
        <w:overflowPunct/>
        <w:adjustRightInd/>
        <w:ind w:firstLine="709"/>
        <w:textAlignment w:val="auto"/>
        <w:rPr>
          <w:sz w:val="24"/>
          <w:szCs w:val="28"/>
          <w:lang w:eastAsia="en-US"/>
        </w:rPr>
      </w:pPr>
      <w:r w:rsidRPr="00AA21F8">
        <w:rPr>
          <w:lang w:eastAsia="en-US"/>
        </w:rPr>
        <w:t xml:space="preserve">(подпись)        </w:t>
      </w:r>
      <w:r w:rsidR="0069472F" w:rsidRPr="00AA21F8">
        <w:rPr>
          <w:lang w:eastAsia="en-US"/>
        </w:rPr>
        <w:t xml:space="preserve">                            </w:t>
      </w:r>
      <w:r w:rsidRPr="00AA21F8">
        <w:rPr>
          <w:lang w:eastAsia="en-US"/>
        </w:rPr>
        <w:t xml:space="preserve"> </w:t>
      </w:r>
      <w:r w:rsidR="00AA21F8">
        <w:rPr>
          <w:lang w:eastAsia="en-US"/>
        </w:rPr>
        <w:t xml:space="preserve">                    </w:t>
      </w:r>
      <w:r w:rsidRPr="00AA21F8">
        <w:rPr>
          <w:lang w:eastAsia="en-US"/>
        </w:rPr>
        <w:t>(ФИО гражданина, представителя юридического лица)</w:t>
      </w:r>
    </w:p>
    <w:p w14:paraId="4092DD3C" w14:textId="77777777" w:rsidR="00E930AE" w:rsidRDefault="00E930AE" w:rsidP="00CB48A9">
      <w:pPr>
        <w:tabs>
          <w:tab w:val="left" w:pos="9966"/>
        </w:tabs>
        <w:suppressAutoHyphens/>
        <w:overflowPunct/>
        <w:adjustRightInd/>
        <w:ind w:firstLine="709"/>
        <w:textAlignment w:val="auto"/>
        <w:rPr>
          <w:sz w:val="24"/>
          <w:szCs w:val="22"/>
          <w:lang w:eastAsia="en-US"/>
        </w:rPr>
      </w:pPr>
    </w:p>
    <w:p w14:paraId="5D3E1C83" w14:textId="107C7D23" w:rsidR="00361C90" w:rsidRPr="00361C90" w:rsidRDefault="00361C90" w:rsidP="00CB48A9">
      <w:pPr>
        <w:tabs>
          <w:tab w:val="left" w:pos="9966"/>
        </w:tabs>
        <w:suppressAutoHyphens/>
        <w:overflowPunct/>
        <w:adjustRightInd/>
        <w:textAlignment w:val="auto"/>
        <w:rPr>
          <w:sz w:val="28"/>
          <w:szCs w:val="28"/>
          <w:lang w:eastAsia="en-US"/>
        </w:rPr>
      </w:pPr>
      <w:r w:rsidRPr="00361C90">
        <w:rPr>
          <w:sz w:val="28"/>
          <w:szCs w:val="28"/>
          <w:lang w:eastAsia="en-US"/>
        </w:rPr>
        <w:t xml:space="preserve">Копия предписания направлена почтой </w:t>
      </w:r>
      <w:r w:rsidR="004E5851">
        <w:rPr>
          <w:sz w:val="28"/>
          <w:szCs w:val="28"/>
          <w:lang w:eastAsia="en-US"/>
        </w:rPr>
        <w:t>__________________________________</w:t>
      </w:r>
    </w:p>
    <w:p w14:paraId="32D8C600" w14:textId="77777777" w:rsidR="0069472F" w:rsidRDefault="0069472F" w:rsidP="00CB48A9">
      <w:pPr>
        <w:tabs>
          <w:tab w:val="left" w:pos="9956"/>
        </w:tabs>
        <w:suppressAutoHyphens/>
        <w:overflowPunct/>
        <w:adjustRightInd/>
        <w:textAlignment w:val="auto"/>
        <w:rPr>
          <w:sz w:val="28"/>
          <w:szCs w:val="28"/>
          <w:lang w:eastAsia="en-US"/>
        </w:rPr>
      </w:pPr>
    </w:p>
    <w:p w14:paraId="4130C3DE" w14:textId="5A90FF97" w:rsidR="00361C90" w:rsidRPr="00361C90" w:rsidRDefault="00361C90" w:rsidP="00CB48A9">
      <w:pPr>
        <w:tabs>
          <w:tab w:val="left" w:pos="9956"/>
        </w:tabs>
        <w:suppressAutoHyphens/>
        <w:overflowPunct/>
        <w:adjustRightInd/>
        <w:textAlignment w:val="auto"/>
        <w:rPr>
          <w:sz w:val="28"/>
          <w:szCs w:val="28"/>
          <w:lang w:eastAsia="en-US"/>
        </w:rPr>
      </w:pPr>
      <w:r w:rsidRPr="00361C90">
        <w:rPr>
          <w:sz w:val="28"/>
          <w:szCs w:val="28"/>
          <w:lang w:eastAsia="en-US"/>
        </w:rPr>
        <w:t>В</w:t>
      </w:r>
      <w:r w:rsidRPr="00361C90">
        <w:rPr>
          <w:spacing w:val="-2"/>
          <w:sz w:val="28"/>
          <w:szCs w:val="28"/>
          <w:lang w:eastAsia="en-US"/>
        </w:rPr>
        <w:t xml:space="preserve"> </w:t>
      </w:r>
      <w:r w:rsidRPr="00361C90">
        <w:rPr>
          <w:sz w:val="28"/>
          <w:szCs w:val="28"/>
          <w:lang w:eastAsia="en-US"/>
        </w:rPr>
        <w:t xml:space="preserve">соответствии </w:t>
      </w:r>
      <w:proofErr w:type="gramStart"/>
      <w:r w:rsidRPr="00361C90">
        <w:rPr>
          <w:sz w:val="28"/>
          <w:szCs w:val="28"/>
          <w:lang w:eastAsia="en-US"/>
        </w:rPr>
        <w:t>с</w:t>
      </w:r>
      <w:proofErr w:type="gramEnd"/>
      <w:r w:rsidRPr="00361C90">
        <w:rPr>
          <w:sz w:val="28"/>
          <w:szCs w:val="28"/>
          <w:lang w:eastAsia="en-US"/>
        </w:rPr>
        <w:t xml:space="preserve"> </w:t>
      </w:r>
      <w:r w:rsidR="004E5851">
        <w:rPr>
          <w:sz w:val="28"/>
          <w:szCs w:val="28"/>
          <w:lang w:eastAsia="en-US"/>
        </w:rPr>
        <w:t>_____________________________________________________</w:t>
      </w:r>
    </w:p>
    <w:p w14:paraId="06D6FBA3" w14:textId="77777777" w:rsidR="00361C90" w:rsidRPr="00AA21F8" w:rsidRDefault="00361C90" w:rsidP="00CB48A9">
      <w:pPr>
        <w:suppressAutoHyphens/>
        <w:overflowPunct/>
        <w:adjustRightInd/>
        <w:ind w:firstLine="709"/>
        <w:jc w:val="center"/>
        <w:textAlignment w:val="auto"/>
        <w:rPr>
          <w:lang w:eastAsia="en-US"/>
        </w:rPr>
      </w:pPr>
      <w:r w:rsidRPr="00AA21F8">
        <w:rPr>
          <w:lang w:eastAsia="en-US"/>
        </w:rPr>
        <w:t xml:space="preserve">(наименование и дата, поступившего ходатайства (заявления) </w:t>
      </w:r>
      <w:r w:rsidRPr="00AA21F8">
        <w:rPr>
          <w:color w:val="413815"/>
          <w:lang w:eastAsia="en-US"/>
        </w:rPr>
        <w:t xml:space="preserve">о </w:t>
      </w:r>
      <w:r w:rsidRPr="00AA21F8">
        <w:rPr>
          <w:lang w:eastAsia="en-US"/>
        </w:rPr>
        <w:t>продление срока исполнения предписания)</w:t>
      </w:r>
    </w:p>
    <w:p w14:paraId="0080437B" w14:textId="2812ECE3" w:rsidR="00361C90" w:rsidRPr="00156EF9" w:rsidRDefault="00361C90" w:rsidP="00CB48A9">
      <w:pPr>
        <w:tabs>
          <w:tab w:val="left" w:pos="6278"/>
          <w:tab w:val="left" w:pos="8522"/>
          <w:tab w:val="left" w:pos="9426"/>
        </w:tabs>
        <w:suppressAutoHyphens/>
        <w:overflowPunct/>
        <w:adjustRightInd/>
        <w:textAlignment w:val="auto"/>
        <w:rPr>
          <w:sz w:val="28"/>
          <w:szCs w:val="28"/>
          <w:lang w:eastAsia="en-US"/>
        </w:rPr>
      </w:pPr>
      <w:r w:rsidRPr="00361C90">
        <w:rPr>
          <w:sz w:val="28"/>
          <w:szCs w:val="28"/>
          <w:lang w:eastAsia="en-US"/>
        </w:rPr>
        <w:t>срок</w:t>
      </w:r>
      <w:r w:rsidRPr="00361C90">
        <w:rPr>
          <w:spacing w:val="-15"/>
          <w:sz w:val="28"/>
          <w:szCs w:val="28"/>
          <w:lang w:eastAsia="en-US"/>
        </w:rPr>
        <w:t xml:space="preserve"> </w:t>
      </w:r>
      <w:r w:rsidRPr="00361C90">
        <w:rPr>
          <w:sz w:val="28"/>
          <w:szCs w:val="28"/>
          <w:lang w:eastAsia="en-US"/>
        </w:rPr>
        <w:t>исполнения предписания</w:t>
      </w:r>
      <w:r w:rsidRPr="00361C90">
        <w:rPr>
          <w:spacing w:val="4"/>
          <w:sz w:val="28"/>
          <w:szCs w:val="28"/>
          <w:lang w:eastAsia="en-US"/>
        </w:rPr>
        <w:t xml:space="preserve"> </w:t>
      </w:r>
      <w:r w:rsidRPr="00361C90">
        <w:rPr>
          <w:sz w:val="28"/>
          <w:szCs w:val="28"/>
          <w:lang w:eastAsia="en-US"/>
        </w:rPr>
        <w:t>продлен</w:t>
      </w:r>
      <w:r w:rsidRPr="00361C90">
        <w:rPr>
          <w:spacing w:val="-12"/>
          <w:sz w:val="28"/>
          <w:szCs w:val="28"/>
          <w:lang w:eastAsia="en-US"/>
        </w:rPr>
        <w:t xml:space="preserve"> </w:t>
      </w:r>
      <w:r w:rsidRPr="00361C90">
        <w:rPr>
          <w:sz w:val="28"/>
          <w:szCs w:val="28"/>
          <w:lang w:eastAsia="en-US"/>
        </w:rPr>
        <w:t>до</w:t>
      </w:r>
      <w:r w:rsidRPr="00361C90">
        <w:rPr>
          <w:spacing w:val="-17"/>
          <w:sz w:val="28"/>
          <w:szCs w:val="28"/>
          <w:lang w:eastAsia="en-US"/>
        </w:rPr>
        <w:t xml:space="preserve"> </w:t>
      </w:r>
      <w:r w:rsidRPr="00156EF9">
        <w:rPr>
          <w:sz w:val="28"/>
          <w:szCs w:val="28"/>
          <w:lang w:eastAsia="en-US"/>
        </w:rPr>
        <w:t>«</w:t>
      </w:r>
      <w:r w:rsidR="004E5851" w:rsidRPr="00156EF9">
        <w:rPr>
          <w:sz w:val="28"/>
          <w:szCs w:val="28"/>
          <w:lang w:eastAsia="en-US"/>
        </w:rPr>
        <w:t>_____</w:t>
      </w:r>
      <w:r w:rsidRPr="00156EF9">
        <w:rPr>
          <w:sz w:val="28"/>
          <w:szCs w:val="28"/>
          <w:lang w:eastAsia="en-US"/>
        </w:rPr>
        <w:t xml:space="preserve">» </w:t>
      </w:r>
      <w:r w:rsidR="004E5851" w:rsidRPr="00156EF9">
        <w:rPr>
          <w:sz w:val="28"/>
          <w:szCs w:val="28"/>
          <w:lang w:eastAsia="en-US"/>
        </w:rPr>
        <w:t>___</w:t>
      </w:r>
      <w:r w:rsidRPr="00156EF9">
        <w:rPr>
          <w:sz w:val="28"/>
          <w:szCs w:val="28"/>
          <w:lang w:eastAsia="en-US"/>
        </w:rPr>
        <w:t>20</w:t>
      </w:r>
      <w:r w:rsidR="004E5851" w:rsidRPr="00156EF9">
        <w:rPr>
          <w:sz w:val="28"/>
          <w:szCs w:val="28"/>
          <w:lang w:eastAsia="en-US"/>
        </w:rPr>
        <w:t>_________________</w:t>
      </w:r>
      <w:r w:rsidRPr="00156EF9">
        <w:rPr>
          <w:sz w:val="28"/>
          <w:szCs w:val="28"/>
          <w:lang w:eastAsia="en-US"/>
        </w:rPr>
        <w:t>г.</w:t>
      </w:r>
    </w:p>
    <w:p w14:paraId="53A9800D" w14:textId="77777777" w:rsidR="00E930AE" w:rsidRPr="00156EF9" w:rsidRDefault="00E930AE" w:rsidP="00CB48A9">
      <w:pPr>
        <w:suppressAutoHyphens/>
        <w:overflowPunct/>
        <w:adjustRightInd/>
        <w:ind w:right="567" w:firstLine="709"/>
        <w:textAlignment w:val="auto"/>
        <w:rPr>
          <w:szCs w:val="28"/>
          <w:lang w:eastAsia="en-US"/>
        </w:rPr>
      </w:pPr>
    </w:p>
    <w:p w14:paraId="28A25FAC" w14:textId="071EABC9" w:rsidR="00E930AE" w:rsidRDefault="00E930AE" w:rsidP="00CB48A9">
      <w:pPr>
        <w:suppressAutoHyphens/>
        <w:overflowPunct/>
        <w:adjustRightInd/>
        <w:textAlignment w:val="auto"/>
        <w:rPr>
          <w:szCs w:val="28"/>
          <w:lang w:eastAsia="en-US"/>
        </w:rPr>
      </w:pPr>
      <w:r>
        <w:rPr>
          <w:szCs w:val="28"/>
          <w:lang w:eastAsia="en-US"/>
        </w:rPr>
        <w:t xml:space="preserve">____________________________________________                      </w:t>
      </w:r>
      <w:r w:rsidR="009E716E">
        <w:rPr>
          <w:szCs w:val="28"/>
          <w:lang w:eastAsia="en-US"/>
        </w:rPr>
        <w:t xml:space="preserve">   </w:t>
      </w:r>
      <w:r>
        <w:rPr>
          <w:szCs w:val="28"/>
          <w:lang w:eastAsia="en-US"/>
        </w:rPr>
        <w:t xml:space="preserve">   _________________________________</w:t>
      </w: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3"/>
        <w:gridCol w:w="4922"/>
      </w:tblGrid>
      <w:tr w:rsidR="00E930AE" w14:paraId="78F26776" w14:textId="77777777" w:rsidTr="00E930AE">
        <w:tc>
          <w:tcPr>
            <w:tcW w:w="5069" w:type="dxa"/>
          </w:tcPr>
          <w:p w14:paraId="783D0C78" w14:textId="23C3371B" w:rsidR="00E930AE" w:rsidRPr="00AA21F8" w:rsidRDefault="00E930AE" w:rsidP="00CB48A9">
            <w:pPr>
              <w:suppressAutoHyphens/>
              <w:overflowPunct/>
              <w:adjustRightInd/>
              <w:ind w:right="567"/>
              <w:jc w:val="center"/>
              <w:textAlignment w:val="auto"/>
              <w:rPr>
                <w:lang w:eastAsia="en-US"/>
              </w:rPr>
            </w:pPr>
            <w:r w:rsidRPr="00AA21F8">
              <w:rPr>
                <w:lang w:eastAsia="en-US"/>
              </w:rPr>
              <w:t xml:space="preserve">(подпись муниципального инспектора по </w:t>
            </w:r>
            <w:r w:rsidR="009E716E">
              <w:rPr>
                <w:lang w:eastAsia="en-US"/>
              </w:rPr>
              <w:t xml:space="preserve"> </w:t>
            </w:r>
            <w:r w:rsidRPr="00AA21F8">
              <w:rPr>
                <w:lang w:eastAsia="en-US"/>
              </w:rPr>
              <w:t>муниципальному контролю)</w:t>
            </w:r>
          </w:p>
        </w:tc>
        <w:tc>
          <w:tcPr>
            <w:tcW w:w="5070" w:type="dxa"/>
          </w:tcPr>
          <w:p w14:paraId="59144044" w14:textId="3EB0E80E" w:rsidR="00E930AE" w:rsidRPr="00AA21F8" w:rsidRDefault="00E930AE" w:rsidP="00CB48A9">
            <w:pPr>
              <w:suppressAutoHyphens/>
              <w:overflowPunct/>
              <w:adjustRightInd/>
              <w:ind w:right="567"/>
              <w:jc w:val="center"/>
              <w:textAlignment w:val="auto"/>
              <w:rPr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 xml:space="preserve">       </w:t>
            </w:r>
            <w:r w:rsidR="009E716E">
              <w:rPr>
                <w:sz w:val="24"/>
                <w:szCs w:val="28"/>
                <w:lang w:eastAsia="en-US"/>
              </w:rPr>
              <w:t xml:space="preserve">        </w:t>
            </w:r>
            <w:r w:rsidRPr="00AA21F8">
              <w:rPr>
                <w:lang w:eastAsia="en-US"/>
              </w:rPr>
              <w:t xml:space="preserve">(подпись гражданина, представителя </w:t>
            </w:r>
            <w:r w:rsidR="009E716E">
              <w:rPr>
                <w:lang w:eastAsia="en-US"/>
              </w:rPr>
              <w:t xml:space="preserve">                 </w:t>
            </w:r>
            <w:r w:rsidRPr="00AA21F8">
              <w:rPr>
                <w:lang w:eastAsia="en-US"/>
              </w:rPr>
              <w:t>юридического лица)</w:t>
            </w:r>
          </w:p>
        </w:tc>
      </w:tr>
    </w:tbl>
    <w:p w14:paraId="06781641" w14:textId="77777777" w:rsidR="00E930AE" w:rsidRDefault="00E930AE" w:rsidP="00CB48A9">
      <w:pPr>
        <w:suppressAutoHyphens/>
        <w:overflowPunct/>
        <w:adjustRightInd/>
        <w:ind w:right="567"/>
        <w:textAlignment w:val="auto"/>
        <w:rPr>
          <w:szCs w:val="28"/>
          <w:lang w:eastAsia="en-US"/>
        </w:rPr>
      </w:pPr>
    </w:p>
    <w:p w14:paraId="47FA5CCE" w14:textId="77777777" w:rsidR="00F603EC" w:rsidRDefault="00F603EC" w:rsidP="00CB48A9">
      <w:pPr>
        <w:tabs>
          <w:tab w:val="left" w:pos="9923"/>
        </w:tabs>
        <w:suppressAutoHyphens/>
        <w:overflowPunct/>
        <w:adjustRightInd/>
        <w:jc w:val="both"/>
        <w:textAlignment w:val="auto"/>
        <w:rPr>
          <w:sz w:val="29"/>
          <w:szCs w:val="22"/>
          <w:lang w:eastAsia="en-US"/>
        </w:rPr>
      </w:pPr>
    </w:p>
    <w:p w14:paraId="7EC11D7E" w14:textId="77777777" w:rsidR="00F14F11" w:rsidRDefault="00F14F11" w:rsidP="00CB48A9">
      <w:pPr>
        <w:pStyle w:val="1"/>
        <w:tabs>
          <w:tab w:val="left" w:pos="851"/>
        </w:tabs>
        <w:spacing w:line="0" w:lineRule="atLeast"/>
        <w:ind w:right="567"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519559F7" w14:textId="77777777" w:rsidR="00F14F11" w:rsidRDefault="00F14F11" w:rsidP="00CB48A9">
      <w:pPr>
        <w:pStyle w:val="1"/>
        <w:tabs>
          <w:tab w:val="left" w:pos="851"/>
        </w:tabs>
        <w:spacing w:line="0" w:lineRule="atLeast"/>
        <w:ind w:right="567"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69A947D9" w14:textId="77777777" w:rsidR="009F2E1C" w:rsidRDefault="009F2E1C" w:rsidP="00CB48A9">
      <w:pPr>
        <w:pStyle w:val="1"/>
        <w:tabs>
          <w:tab w:val="left" w:pos="851"/>
        </w:tabs>
        <w:spacing w:line="0" w:lineRule="atLeast"/>
        <w:ind w:right="567"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1E3637FC" w14:textId="77777777" w:rsidR="009F2E1C" w:rsidRDefault="009F2E1C" w:rsidP="00CB48A9">
      <w:pPr>
        <w:pStyle w:val="1"/>
        <w:tabs>
          <w:tab w:val="left" w:pos="851"/>
        </w:tabs>
        <w:spacing w:line="0" w:lineRule="atLeast"/>
        <w:ind w:right="567"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44FC420A" w14:textId="77777777" w:rsidR="009F2E1C" w:rsidRDefault="009F2E1C" w:rsidP="00CB48A9">
      <w:pPr>
        <w:pStyle w:val="1"/>
        <w:tabs>
          <w:tab w:val="left" w:pos="851"/>
        </w:tabs>
        <w:spacing w:line="0" w:lineRule="atLeast"/>
        <w:ind w:right="567"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1C7E42B1" w14:textId="77777777" w:rsidR="009F2E1C" w:rsidRDefault="009F2E1C" w:rsidP="00CB48A9">
      <w:pPr>
        <w:pStyle w:val="1"/>
        <w:tabs>
          <w:tab w:val="left" w:pos="851"/>
        </w:tabs>
        <w:spacing w:line="0" w:lineRule="atLeast"/>
        <w:ind w:right="567"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32D13799" w14:textId="77777777" w:rsidR="009F2E1C" w:rsidRDefault="009F2E1C" w:rsidP="00CB48A9">
      <w:pPr>
        <w:pStyle w:val="1"/>
        <w:tabs>
          <w:tab w:val="left" w:pos="851"/>
        </w:tabs>
        <w:spacing w:line="0" w:lineRule="atLeast"/>
        <w:ind w:right="567"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1F4EC45F" w14:textId="77777777" w:rsidR="009F2E1C" w:rsidRDefault="009F2E1C" w:rsidP="00CB48A9">
      <w:pPr>
        <w:pStyle w:val="1"/>
        <w:tabs>
          <w:tab w:val="left" w:pos="851"/>
        </w:tabs>
        <w:spacing w:line="0" w:lineRule="atLeast"/>
        <w:ind w:right="567"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2BD0378C" w14:textId="77777777" w:rsidR="009F2E1C" w:rsidRDefault="009F2E1C" w:rsidP="00CB48A9">
      <w:pPr>
        <w:pStyle w:val="1"/>
        <w:tabs>
          <w:tab w:val="left" w:pos="851"/>
        </w:tabs>
        <w:spacing w:line="0" w:lineRule="atLeast"/>
        <w:ind w:right="567"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6DEFB0D3" w14:textId="77777777" w:rsidR="009F2E1C" w:rsidRDefault="009F2E1C" w:rsidP="00CB48A9">
      <w:pPr>
        <w:pStyle w:val="1"/>
        <w:tabs>
          <w:tab w:val="left" w:pos="851"/>
        </w:tabs>
        <w:spacing w:line="0" w:lineRule="atLeast"/>
        <w:ind w:right="567"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1F5F8CFC" w14:textId="77777777" w:rsidR="009F2E1C" w:rsidRDefault="009F2E1C" w:rsidP="00CB48A9">
      <w:pPr>
        <w:pStyle w:val="1"/>
        <w:tabs>
          <w:tab w:val="left" w:pos="851"/>
        </w:tabs>
        <w:spacing w:line="0" w:lineRule="atLeast"/>
        <w:ind w:right="567"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2FB05C9D" w14:textId="77777777" w:rsidR="009F2E1C" w:rsidRDefault="009F2E1C" w:rsidP="00CB48A9">
      <w:pPr>
        <w:pStyle w:val="1"/>
        <w:tabs>
          <w:tab w:val="left" w:pos="851"/>
        </w:tabs>
        <w:spacing w:line="0" w:lineRule="atLeast"/>
        <w:ind w:right="567"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2DDC4D0F" w14:textId="77777777" w:rsidR="009F2E1C" w:rsidRDefault="009F2E1C" w:rsidP="00CB48A9">
      <w:pPr>
        <w:pStyle w:val="1"/>
        <w:tabs>
          <w:tab w:val="left" w:pos="851"/>
        </w:tabs>
        <w:spacing w:line="0" w:lineRule="atLeast"/>
        <w:ind w:right="567"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7784F151" w14:textId="77777777" w:rsidR="009F2E1C" w:rsidRDefault="009F2E1C" w:rsidP="00CB48A9">
      <w:pPr>
        <w:pStyle w:val="1"/>
        <w:tabs>
          <w:tab w:val="left" w:pos="851"/>
        </w:tabs>
        <w:spacing w:line="0" w:lineRule="atLeast"/>
        <w:ind w:right="567"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422AAB75" w14:textId="77777777" w:rsidR="009F2E1C" w:rsidRDefault="009F2E1C" w:rsidP="00CB48A9">
      <w:pPr>
        <w:pStyle w:val="1"/>
        <w:tabs>
          <w:tab w:val="left" w:pos="851"/>
        </w:tabs>
        <w:spacing w:line="0" w:lineRule="atLeast"/>
        <w:ind w:right="567"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7A008B3B" w14:textId="77777777" w:rsidR="009F2E1C" w:rsidRDefault="009F2E1C" w:rsidP="00CB48A9">
      <w:pPr>
        <w:pStyle w:val="1"/>
        <w:tabs>
          <w:tab w:val="left" w:pos="851"/>
        </w:tabs>
        <w:spacing w:line="0" w:lineRule="atLeast"/>
        <w:ind w:right="567"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01EA4D93" w14:textId="77777777" w:rsidR="009F2E1C" w:rsidRDefault="009F2E1C" w:rsidP="00CB48A9">
      <w:pPr>
        <w:pStyle w:val="1"/>
        <w:tabs>
          <w:tab w:val="left" w:pos="851"/>
        </w:tabs>
        <w:spacing w:line="0" w:lineRule="atLeast"/>
        <w:ind w:right="567" w:firstLine="709"/>
        <w:jc w:val="right"/>
        <w:rPr>
          <w:rFonts w:ascii="Times New Roman" w:hAnsi="Times New Roman" w:cs="Times New Roman"/>
          <w:sz w:val="28"/>
          <w:szCs w:val="28"/>
        </w:rPr>
      </w:pPr>
    </w:p>
    <w:sectPr w:rsidR="009F2E1C" w:rsidSect="0014261D">
      <w:headerReference w:type="even" r:id="rId12"/>
      <w:headerReference w:type="default" r:id="rId13"/>
      <w:headerReference w:type="first" r:id="rId14"/>
      <w:pgSz w:w="11907" w:h="16840"/>
      <w:pgMar w:top="1134" w:right="567" w:bottom="1134" w:left="1701" w:header="720" w:footer="1134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4F14DE" w14:textId="77777777" w:rsidR="00CE64FA" w:rsidRDefault="00CE64FA" w:rsidP="00FC4F07">
      <w:r>
        <w:separator/>
      </w:r>
    </w:p>
  </w:endnote>
  <w:endnote w:type="continuationSeparator" w:id="0">
    <w:p w14:paraId="1CDED637" w14:textId="77777777" w:rsidR="00CE64FA" w:rsidRDefault="00CE64FA" w:rsidP="00FC4F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56FA04" w14:textId="77777777" w:rsidR="00CE64FA" w:rsidRDefault="00CE64FA" w:rsidP="00FC4F07">
      <w:r>
        <w:separator/>
      </w:r>
    </w:p>
  </w:footnote>
  <w:footnote w:type="continuationSeparator" w:id="0">
    <w:p w14:paraId="78DB6E9A" w14:textId="77777777" w:rsidR="00CE64FA" w:rsidRDefault="00CE64FA" w:rsidP="00FC4F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F0D7B5" w14:textId="77777777" w:rsidR="0014261D" w:rsidRDefault="0014261D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78FEBC1" w14:textId="77777777" w:rsidR="0014261D" w:rsidRDefault="0014261D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9970576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1BF329F1" w14:textId="488181E8" w:rsidR="0014261D" w:rsidRPr="0014261D" w:rsidRDefault="0014261D">
        <w:pPr>
          <w:pStyle w:val="a6"/>
          <w:jc w:val="center"/>
          <w:rPr>
            <w:sz w:val="28"/>
            <w:szCs w:val="28"/>
          </w:rPr>
        </w:pPr>
        <w:r w:rsidRPr="0014261D">
          <w:rPr>
            <w:sz w:val="28"/>
            <w:szCs w:val="28"/>
          </w:rPr>
          <w:fldChar w:fldCharType="begin"/>
        </w:r>
        <w:r w:rsidRPr="0014261D">
          <w:rPr>
            <w:sz w:val="28"/>
            <w:szCs w:val="28"/>
          </w:rPr>
          <w:instrText>PAGE   \* MERGEFORMAT</w:instrText>
        </w:r>
        <w:r w:rsidRPr="0014261D">
          <w:rPr>
            <w:sz w:val="28"/>
            <w:szCs w:val="28"/>
          </w:rPr>
          <w:fldChar w:fldCharType="separate"/>
        </w:r>
        <w:r w:rsidR="00F30833">
          <w:rPr>
            <w:noProof/>
            <w:sz w:val="28"/>
            <w:szCs w:val="28"/>
          </w:rPr>
          <w:t>26</w:t>
        </w:r>
        <w:r w:rsidRPr="0014261D">
          <w:rPr>
            <w:sz w:val="28"/>
            <w:szCs w:val="28"/>
          </w:rPr>
          <w:fldChar w:fldCharType="end"/>
        </w:r>
      </w:p>
    </w:sdtContent>
  </w:sdt>
  <w:p w14:paraId="2C986750" w14:textId="77777777" w:rsidR="0014261D" w:rsidRDefault="0014261D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B020BE" w14:textId="152093BD" w:rsidR="0014261D" w:rsidRDefault="0014261D">
    <w:pPr>
      <w:pStyle w:val="a6"/>
      <w:jc w:val="center"/>
    </w:pPr>
  </w:p>
  <w:p w14:paraId="26A981E2" w14:textId="5D3D457D" w:rsidR="0014261D" w:rsidRDefault="0014261D">
    <w:pPr>
      <w:pStyle w:val="a6"/>
      <w:rPr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44317"/>
    <w:multiLevelType w:val="multilevel"/>
    <w:tmpl w:val="85EE860C"/>
    <w:lvl w:ilvl="0">
      <w:start w:val="1"/>
      <w:numFmt w:val="decimal"/>
      <w:lvlText w:val="%1."/>
      <w:lvlJc w:val="left"/>
      <w:pPr>
        <w:ind w:left="4103" w:hanging="207"/>
        <w:jc w:val="right"/>
      </w:pPr>
      <w:rPr>
        <w:rFonts w:hint="default"/>
        <w:spacing w:val="-1"/>
        <w:w w:val="8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87" w:hanging="536"/>
        <w:jc w:val="right"/>
      </w:pPr>
      <w:rPr>
        <w:rFonts w:hint="default"/>
        <w:spacing w:val="0"/>
        <w:w w:val="95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338" w:hanging="53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4"/>
        <w:sz w:val="29"/>
        <w:szCs w:val="29"/>
        <w:lang w:val="ru-RU" w:eastAsia="en-US" w:bidi="ar-SA"/>
      </w:rPr>
    </w:lvl>
    <w:lvl w:ilvl="3">
      <w:numFmt w:val="bullet"/>
      <w:lvlText w:val="•"/>
      <w:lvlJc w:val="left"/>
      <w:pPr>
        <w:ind w:left="360" w:hanging="53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420" w:hanging="53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340" w:hanging="53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100" w:hanging="53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661" w:hanging="53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223" w:hanging="536"/>
      </w:pPr>
      <w:rPr>
        <w:rFonts w:hint="default"/>
        <w:lang w:val="ru-RU" w:eastAsia="en-US" w:bidi="ar-SA"/>
      </w:rPr>
    </w:lvl>
  </w:abstractNum>
  <w:abstractNum w:abstractNumId="1">
    <w:nsid w:val="07591255"/>
    <w:multiLevelType w:val="hybridMultilevel"/>
    <w:tmpl w:val="E4C890A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4B400D"/>
    <w:multiLevelType w:val="hybridMultilevel"/>
    <w:tmpl w:val="DABAC752"/>
    <w:lvl w:ilvl="0" w:tplc="3D5C7548">
      <w:start w:val="1"/>
      <w:numFmt w:val="decimal"/>
      <w:lvlText w:val="%1)"/>
      <w:lvlJc w:val="left"/>
      <w:pPr>
        <w:ind w:left="1286" w:hanging="30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9"/>
        <w:szCs w:val="29"/>
        <w:lang w:val="ru-RU" w:eastAsia="en-US" w:bidi="ar-SA"/>
      </w:rPr>
    </w:lvl>
    <w:lvl w:ilvl="1" w:tplc="D5DA89B4">
      <w:numFmt w:val="bullet"/>
      <w:lvlText w:val="•"/>
      <w:lvlJc w:val="left"/>
      <w:pPr>
        <w:ind w:left="2186" w:hanging="304"/>
      </w:pPr>
      <w:rPr>
        <w:rFonts w:hint="default"/>
        <w:lang w:val="ru-RU" w:eastAsia="en-US" w:bidi="ar-SA"/>
      </w:rPr>
    </w:lvl>
    <w:lvl w:ilvl="2" w:tplc="4EF45E62">
      <w:numFmt w:val="bullet"/>
      <w:lvlText w:val="•"/>
      <w:lvlJc w:val="left"/>
      <w:pPr>
        <w:ind w:left="3093" w:hanging="304"/>
      </w:pPr>
      <w:rPr>
        <w:rFonts w:hint="default"/>
        <w:lang w:val="ru-RU" w:eastAsia="en-US" w:bidi="ar-SA"/>
      </w:rPr>
    </w:lvl>
    <w:lvl w:ilvl="3" w:tplc="4BDE0512">
      <w:numFmt w:val="bullet"/>
      <w:lvlText w:val="•"/>
      <w:lvlJc w:val="left"/>
      <w:pPr>
        <w:ind w:left="3999" w:hanging="304"/>
      </w:pPr>
      <w:rPr>
        <w:rFonts w:hint="default"/>
        <w:lang w:val="ru-RU" w:eastAsia="en-US" w:bidi="ar-SA"/>
      </w:rPr>
    </w:lvl>
    <w:lvl w:ilvl="4" w:tplc="BEEC109A">
      <w:numFmt w:val="bullet"/>
      <w:lvlText w:val="•"/>
      <w:lvlJc w:val="left"/>
      <w:pPr>
        <w:ind w:left="4906" w:hanging="304"/>
      </w:pPr>
      <w:rPr>
        <w:rFonts w:hint="default"/>
        <w:lang w:val="ru-RU" w:eastAsia="en-US" w:bidi="ar-SA"/>
      </w:rPr>
    </w:lvl>
    <w:lvl w:ilvl="5" w:tplc="4D508010">
      <w:numFmt w:val="bullet"/>
      <w:lvlText w:val="•"/>
      <w:lvlJc w:val="left"/>
      <w:pPr>
        <w:ind w:left="5813" w:hanging="304"/>
      </w:pPr>
      <w:rPr>
        <w:rFonts w:hint="default"/>
        <w:lang w:val="ru-RU" w:eastAsia="en-US" w:bidi="ar-SA"/>
      </w:rPr>
    </w:lvl>
    <w:lvl w:ilvl="6" w:tplc="4B6AAA80">
      <w:numFmt w:val="bullet"/>
      <w:lvlText w:val="•"/>
      <w:lvlJc w:val="left"/>
      <w:pPr>
        <w:ind w:left="6719" w:hanging="304"/>
      </w:pPr>
      <w:rPr>
        <w:rFonts w:hint="default"/>
        <w:lang w:val="ru-RU" w:eastAsia="en-US" w:bidi="ar-SA"/>
      </w:rPr>
    </w:lvl>
    <w:lvl w:ilvl="7" w:tplc="8BFCDA36">
      <w:numFmt w:val="bullet"/>
      <w:lvlText w:val="•"/>
      <w:lvlJc w:val="left"/>
      <w:pPr>
        <w:ind w:left="7626" w:hanging="304"/>
      </w:pPr>
      <w:rPr>
        <w:rFonts w:hint="default"/>
        <w:lang w:val="ru-RU" w:eastAsia="en-US" w:bidi="ar-SA"/>
      </w:rPr>
    </w:lvl>
    <w:lvl w:ilvl="8" w:tplc="F6C44FC4">
      <w:numFmt w:val="bullet"/>
      <w:lvlText w:val="•"/>
      <w:lvlJc w:val="left"/>
      <w:pPr>
        <w:ind w:left="8532" w:hanging="304"/>
      </w:pPr>
      <w:rPr>
        <w:rFonts w:hint="default"/>
        <w:lang w:val="ru-RU" w:eastAsia="en-US" w:bidi="ar-SA"/>
      </w:rPr>
    </w:lvl>
  </w:abstractNum>
  <w:abstractNum w:abstractNumId="3">
    <w:nsid w:val="10C1600D"/>
    <w:multiLevelType w:val="hybridMultilevel"/>
    <w:tmpl w:val="27E4CF84"/>
    <w:lvl w:ilvl="0" w:tplc="9DB2354A">
      <w:start w:val="1"/>
      <w:numFmt w:val="decimal"/>
      <w:lvlText w:val="%1)"/>
      <w:lvlJc w:val="left"/>
      <w:pPr>
        <w:ind w:left="112" w:hanging="3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9"/>
        <w:szCs w:val="29"/>
        <w:lang w:val="ru-RU" w:eastAsia="en-US" w:bidi="ar-SA"/>
      </w:rPr>
    </w:lvl>
    <w:lvl w:ilvl="1" w:tplc="C8E6A7C8">
      <w:numFmt w:val="bullet"/>
      <w:lvlText w:val="•"/>
      <w:lvlJc w:val="left"/>
      <w:pPr>
        <w:ind w:left="1142" w:hanging="345"/>
      </w:pPr>
      <w:rPr>
        <w:rFonts w:hint="default"/>
        <w:lang w:val="ru-RU" w:eastAsia="en-US" w:bidi="ar-SA"/>
      </w:rPr>
    </w:lvl>
    <w:lvl w:ilvl="2" w:tplc="3C502DCE">
      <w:numFmt w:val="bullet"/>
      <w:lvlText w:val="•"/>
      <w:lvlJc w:val="left"/>
      <w:pPr>
        <w:ind w:left="2165" w:hanging="345"/>
      </w:pPr>
      <w:rPr>
        <w:rFonts w:hint="default"/>
        <w:lang w:val="ru-RU" w:eastAsia="en-US" w:bidi="ar-SA"/>
      </w:rPr>
    </w:lvl>
    <w:lvl w:ilvl="3" w:tplc="C4D482D2">
      <w:numFmt w:val="bullet"/>
      <w:lvlText w:val="•"/>
      <w:lvlJc w:val="left"/>
      <w:pPr>
        <w:ind w:left="3187" w:hanging="345"/>
      </w:pPr>
      <w:rPr>
        <w:rFonts w:hint="default"/>
        <w:lang w:val="ru-RU" w:eastAsia="en-US" w:bidi="ar-SA"/>
      </w:rPr>
    </w:lvl>
    <w:lvl w:ilvl="4" w:tplc="3208E10E">
      <w:numFmt w:val="bullet"/>
      <w:lvlText w:val="•"/>
      <w:lvlJc w:val="left"/>
      <w:pPr>
        <w:ind w:left="4210" w:hanging="345"/>
      </w:pPr>
      <w:rPr>
        <w:rFonts w:hint="default"/>
        <w:lang w:val="ru-RU" w:eastAsia="en-US" w:bidi="ar-SA"/>
      </w:rPr>
    </w:lvl>
    <w:lvl w:ilvl="5" w:tplc="62829FEC">
      <w:numFmt w:val="bullet"/>
      <w:lvlText w:val="•"/>
      <w:lvlJc w:val="left"/>
      <w:pPr>
        <w:ind w:left="5233" w:hanging="345"/>
      </w:pPr>
      <w:rPr>
        <w:rFonts w:hint="default"/>
        <w:lang w:val="ru-RU" w:eastAsia="en-US" w:bidi="ar-SA"/>
      </w:rPr>
    </w:lvl>
    <w:lvl w:ilvl="6" w:tplc="C52469DE">
      <w:numFmt w:val="bullet"/>
      <w:lvlText w:val="•"/>
      <w:lvlJc w:val="left"/>
      <w:pPr>
        <w:ind w:left="6255" w:hanging="345"/>
      </w:pPr>
      <w:rPr>
        <w:rFonts w:hint="default"/>
        <w:lang w:val="ru-RU" w:eastAsia="en-US" w:bidi="ar-SA"/>
      </w:rPr>
    </w:lvl>
    <w:lvl w:ilvl="7" w:tplc="015A32F2">
      <w:numFmt w:val="bullet"/>
      <w:lvlText w:val="•"/>
      <w:lvlJc w:val="left"/>
      <w:pPr>
        <w:ind w:left="7278" w:hanging="345"/>
      </w:pPr>
      <w:rPr>
        <w:rFonts w:hint="default"/>
        <w:lang w:val="ru-RU" w:eastAsia="en-US" w:bidi="ar-SA"/>
      </w:rPr>
    </w:lvl>
    <w:lvl w:ilvl="8" w:tplc="F7728B78">
      <w:numFmt w:val="bullet"/>
      <w:lvlText w:val="•"/>
      <w:lvlJc w:val="left"/>
      <w:pPr>
        <w:ind w:left="8300" w:hanging="345"/>
      </w:pPr>
      <w:rPr>
        <w:rFonts w:hint="default"/>
        <w:lang w:val="ru-RU" w:eastAsia="en-US" w:bidi="ar-SA"/>
      </w:rPr>
    </w:lvl>
  </w:abstractNum>
  <w:abstractNum w:abstractNumId="4">
    <w:nsid w:val="1E235B70"/>
    <w:multiLevelType w:val="hybridMultilevel"/>
    <w:tmpl w:val="3D8A67D4"/>
    <w:lvl w:ilvl="0" w:tplc="C85CF516">
      <w:start w:val="1"/>
      <w:numFmt w:val="decimal"/>
      <w:lvlText w:val="%1)"/>
      <w:lvlJc w:val="left"/>
      <w:pPr>
        <w:ind w:left="1303" w:hanging="30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ACC44D6">
      <w:numFmt w:val="bullet"/>
      <w:lvlText w:val="•"/>
      <w:lvlJc w:val="left"/>
      <w:pPr>
        <w:ind w:left="2204" w:hanging="301"/>
      </w:pPr>
      <w:rPr>
        <w:rFonts w:hint="default"/>
        <w:lang w:val="ru-RU" w:eastAsia="en-US" w:bidi="ar-SA"/>
      </w:rPr>
    </w:lvl>
    <w:lvl w:ilvl="2" w:tplc="2B42F84A">
      <w:numFmt w:val="bullet"/>
      <w:lvlText w:val="•"/>
      <w:lvlJc w:val="left"/>
      <w:pPr>
        <w:ind w:left="3109" w:hanging="301"/>
      </w:pPr>
      <w:rPr>
        <w:rFonts w:hint="default"/>
        <w:lang w:val="ru-RU" w:eastAsia="en-US" w:bidi="ar-SA"/>
      </w:rPr>
    </w:lvl>
    <w:lvl w:ilvl="3" w:tplc="BB4E36B4">
      <w:numFmt w:val="bullet"/>
      <w:lvlText w:val="•"/>
      <w:lvlJc w:val="left"/>
      <w:pPr>
        <w:ind w:left="4013" w:hanging="301"/>
      </w:pPr>
      <w:rPr>
        <w:rFonts w:hint="default"/>
        <w:lang w:val="ru-RU" w:eastAsia="en-US" w:bidi="ar-SA"/>
      </w:rPr>
    </w:lvl>
    <w:lvl w:ilvl="4" w:tplc="FF920E1C">
      <w:numFmt w:val="bullet"/>
      <w:lvlText w:val="•"/>
      <w:lvlJc w:val="left"/>
      <w:pPr>
        <w:ind w:left="4918" w:hanging="301"/>
      </w:pPr>
      <w:rPr>
        <w:rFonts w:hint="default"/>
        <w:lang w:val="ru-RU" w:eastAsia="en-US" w:bidi="ar-SA"/>
      </w:rPr>
    </w:lvl>
    <w:lvl w:ilvl="5" w:tplc="C89A3A6C">
      <w:numFmt w:val="bullet"/>
      <w:lvlText w:val="•"/>
      <w:lvlJc w:val="left"/>
      <w:pPr>
        <w:ind w:left="5823" w:hanging="301"/>
      </w:pPr>
      <w:rPr>
        <w:rFonts w:hint="default"/>
        <w:lang w:val="ru-RU" w:eastAsia="en-US" w:bidi="ar-SA"/>
      </w:rPr>
    </w:lvl>
    <w:lvl w:ilvl="6" w:tplc="935A8BDE">
      <w:numFmt w:val="bullet"/>
      <w:lvlText w:val="•"/>
      <w:lvlJc w:val="left"/>
      <w:pPr>
        <w:ind w:left="6727" w:hanging="301"/>
      </w:pPr>
      <w:rPr>
        <w:rFonts w:hint="default"/>
        <w:lang w:val="ru-RU" w:eastAsia="en-US" w:bidi="ar-SA"/>
      </w:rPr>
    </w:lvl>
    <w:lvl w:ilvl="7" w:tplc="3D12488E">
      <w:numFmt w:val="bullet"/>
      <w:lvlText w:val="•"/>
      <w:lvlJc w:val="left"/>
      <w:pPr>
        <w:ind w:left="7632" w:hanging="301"/>
      </w:pPr>
      <w:rPr>
        <w:rFonts w:hint="default"/>
        <w:lang w:val="ru-RU" w:eastAsia="en-US" w:bidi="ar-SA"/>
      </w:rPr>
    </w:lvl>
    <w:lvl w:ilvl="8" w:tplc="CA30349A">
      <w:numFmt w:val="bullet"/>
      <w:lvlText w:val="•"/>
      <w:lvlJc w:val="left"/>
      <w:pPr>
        <w:ind w:left="8536" w:hanging="301"/>
      </w:pPr>
      <w:rPr>
        <w:rFonts w:hint="default"/>
        <w:lang w:val="ru-RU" w:eastAsia="en-US" w:bidi="ar-SA"/>
      </w:rPr>
    </w:lvl>
  </w:abstractNum>
  <w:abstractNum w:abstractNumId="5">
    <w:nsid w:val="20E11A7C"/>
    <w:multiLevelType w:val="hybridMultilevel"/>
    <w:tmpl w:val="5D7A6C38"/>
    <w:lvl w:ilvl="0" w:tplc="2A00C848">
      <w:start w:val="1"/>
      <w:numFmt w:val="decimal"/>
      <w:lvlText w:val="%1)"/>
      <w:lvlJc w:val="left"/>
      <w:pPr>
        <w:ind w:left="1285" w:hanging="303"/>
        <w:jc w:val="left"/>
      </w:pPr>
      <w:rPr>
        <w:rFonts w:hint="default"/>
        <w:spacing w:val="0"/>
        <w:w w:val="99"/>
        <w:lang w:val="ru-RU" w:eastAsia="en-US" w:bidi="ar-SA"/>
      </w:rPr>
    </w:lvl>
    <w:lvl w:ilvl="1" w:tplc="27EE267A">
      <w:numFmt w:val="bullet"/>
      <w:lvlText w:val="•"/>
      <w:lvlJc w:val="left"/>
      <w:pPr>
        <w:ind w:left="2186" w:hanging="303"/>
      </w:pPr>
      <w:rPr>
        <w:rFonts w:hint="default"/>
        <w:lang w:val="ru-RU" w:eastAsia="en-US" w:bidi="ar-SA"/>
      </w:rPr>
    </w:lvl>
    <w:lvl w:ilvl="2" w:tplc="92C2B0AE">
      <w:numFmt w:val="bullet"/>
      <w:lvlText w:val="•"/>
      <w:lvlJc w:val="left"/>
      <w:pPr>
        <w:ind w:left="3093" w:hanging="303"/>
      </w:pPr>
      <w:rPr>
        <w:rFonts w:hint="default"/>
        <w:lang w:val="ru-RU" w:eastAsia="en-US" w:bidi="ar-SA"/>
      </w:rPr>
    </w:lvl>
    <w:lvl w:ilvl="3" w:tplc="9810167C">
      <w:numFmt w:val="bullet"/>
      <w:lvlText w:val="•"/>
      <w:lvlJc w:val="left"/>
      <w:pPr>
        <w:ind w:left="3999" w:hanging="303"/>
      </w:pPr>
      <w:rPr>
        <w:rFonts w:hint="default"/>
        <w:lang w:val="ru-RU" w:eastAsia="en-US" w:bidi="ar-SA"/>
      </w:rPr>
    </w:lvl>
    <w:lvl w:ilvl="4" w:tplc="0BD2DFC8">
      <w:numFmt w:val="bullet"/>
      <w:lvlText w:val="•"/>
      <w:lvlJc w:val="left"/>
      <w:pPr>
        <w:ind w:left="4906" w:hanging="303"/>
      </w:pPr>
      <w:rPr>
        <w:rFonts w:hint="default"/>
        <w:lang w:val="ru-RU" w:eastAsia="en-US" w:bidi="ar-SA"/>
      </w:rPr>
    </w:lvl>
    <w:lvl w:ilvl="5" w:tplc="8E98FB3C">
      <w:numFmt w:val="bullet"/>
      <w:lvlText w:val="•"/>
      <w:lvlJc w:val="left"/>
      <w:pPr>
        <w:ind w:left="5813" w:hanging="303"/>
      </w:pPr>
      <w:rPr>
        <w:rFonts w:hint="default"/>
        <w:lang w:val="ru-RU" w:eastAsia="en-US" w:bidi="ar-SA"/>
      </w:rPr>
    </w:lvl>
    <w:lvl w:ilvl="6" w:tplc="CE2C2942">
      <w:numFmt w:val="bullet"/>
      <w:lvlText w:val="•"/>
      <w:lvlJc w:val="left"/>
      <w:pPr>
        <w:ind w:left="6719" w:hanging="303"/>
      </w:pPr>
      <w:rPr>
        <w:rFonts w:hint="default"/>
        <w:lang w:val="ru-RU" w:eastAsia="en-US" w:bidi="ar-SA"/>
      </w:rPr>
    </w:lvl>
    <w:lvl w:ilvl="7" w:tplc="2D2EAE14">
      <w:numFmt w:val="bullet"/>
      <w:lvlText w:val="•"/>
      <w:lvlJc w:val="left"/>
      <w:pPr>
        <w:ind w:left="7626" w:hanging="303"/>
      </w:pPr>
      <w:rPr>
        <w:rFonts w:hint="default"/>
        <w:lang w:val="ru-RU" w:eastAsia="en-US" w:bidi="ar-SA"/>
      </w:rPr>
    </w:lvl>
    <w:lvl w:ilvl="8" w:tplc="D14CDAD8">
      <w:numFmt w:val="bullet"/>
      <w:lvlText w:val="•"/>
      <w:lvlJc w:val="left"/>
      <w:pPr>
        <w:ind w:left="8532" w:hanging="303"/>
      </w:pPr>
      <w:rPr>
        <w:rFonts w:hint="default"/>
        <w:lang w:val="ru-RU" w:eastAsia="en-US" w:bidi="ar-SA"/>
      </w:rPr>
    </w:lvl>
  </w:abstractNum>
  <w:abstractNum w:abstractNumId="6">
    <w:nsid w:val="22D1768C"/>
    <w:multiLevelType w:val="hybridMultilevel"/>
    <w:tmpl w:val="3D648CAC"/>
    <w:lvl w:ilvl="0" w:tplc="1FD47C62">
      <w:start w:val="1"/>
      <w:numFmt w:val="decimal"/>
      <w:lvlText w:val="%1)"/>
      <w:lvlJc w:val="left"/>
      <w:pPr>
        <w:ind w:left="232" w:hanging="37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082FE80">
      <w:numFmt w:val="bullet"/>
      <w:lvlText w:val="•"/>
      <w:lvlJc w:val="left"/>
      <w:pPr>
        <w:ind w:left="1250" w:hanging="373"/>
      </w:pPr>
      <w:rPr>
        <w:rFonts w:hint="default"/>
        <w:lang w:val="ru-RU" w:eastAsia="en-US" w:bidi="ar-SA"/>
      </w:rPr>
    </w:lvl>
    <w:lvl w:ilvl="2" w:tplc="16A8A550">
      <w:numFmt w:val="bullet"/>
      <w:lvlText w:val="•"/>
      <w:lvlJc w:val="left"/>
      <w:pPr>
        <w:ind w:left="2261" w:hanging="373"/>
      </w:pPr>
      <w:rPr>
        <w:rFonts w:hint="default"/>
        <w:lang w:val="ru-RU" w:eastAsia="en-US" w:bidi="ar-SA"/>
      </w:rPr>
    </w:lvl>
    <w:lvl w:ilvl="3" w:tplc="5ADAC2F8">
      <w:numFmt w:val="bullet"/>
      <w:lvlText w:val="•"/>
      <w:lvlJc w:val="left"/>
      <w:pPr>
        <w:ind w:left="3271" w:hanging="373"/>
      </w:pPr>
      <w:rPr>
        <w:rFonts w:hint="default"/>
        <w:lang w:val="ru-RU" w:eastAsia="en-US" w:bidi="ar-SA"/>
      </w:rPr>
    </w:lvl>
    <w:lvl w:ilvl="4" w:tplc="361E67D6">
      <w:numFmt w:val="bullet"/>
      <w:lvlText w:val="•"/>
      <w:lvlJc w:val="left"/>
      <w:pPr>
        <w:ind w:left="4282" w:hanging="373"/>
      </w:pPr>
      <w:rPr>
        <w:rFonts w:hint="default"/>
        <w:lang w:val="ru-RU" w:eastAsia="en-US" w:bidi="ar-SA"/>
      </w:rPr>
    </w:lvl>
    <w:lvl w:ilvl="5" w:tplc="D5FEFB30">
      <w:numFmt w:val="bullet"/>
      <w:lvlText w:val="•"/>
      <w:lvlJc w:val="left"/>
      <w:pPr>
        <w:ind w:left="5293" w:hanging="373"/>
      </w:pPr>
      <w:rPr>
        <w:rFonts w:hint="default"/>
        <w:lang w:val="ru-RU" w:eastAsia="en-US" w:bidi="ar-SA"/>
      </w:rPr>
    </w:lvl>
    <w:lvl w:ilvl="6" w:tplc="113EDD92">
      <w:numFmt w:val="bullet"/>
      <w:lvlText w:val="•"/>
      <w:lvlJc w:val="left"/>
      <w:pPr>
        <w:ind w:left="6303" w:hanging="373"/>
      </w:pPr>
      <w:rPr>
        <w:rFonts w:hint="default"/>
        <w:lang w:val="ru-RU" w:eastAsia="en-US" w:bidi="ar-SA"/>
      </w:rPr>
    </w:lvl>
    <w:lvl w:ilvl="7" w:tplc="EA624CF2">
      <w:numFmt w:val="bullet"/>
      <w:lvlText w:val="•"/>
      <w:lvlJc w:val="left"/>
      <w:pPr>
        <w:ind w:left="7314" w:hanging="373"/>
      </w:pPr>
      <w:rPr>
        <w:rFonts w:hint="default"/>
        <w:lang w:val="ru-RU" w:eastAsia="en-US" w:bidi="ar-SA"/>
      </w:rPr>
    </w:lvl>
    <w:lvl w:ilvl="8" w:tplc="4D7E6C4E">
      <w:numFmt w:val="bullet"/>
      <w:lvlText w:val="•"/>
      <w:lvlJc w:val="left"/>
      <w:pPr>
        <w:ind w:left="8324" w:hanging="373"/>
      </w:pPr>
      <w:rPr>
        <w:rFonts w:hint="default"/>
        <w:lang w:val="ru-RU" w:eastAsia="en-US" w:bidi="ar-SA"/>
      </w:rPr>
    </w:lvl>
  </w:abstractNum>
  <w:abstractNum w:abstractNumId="7">
    <w:nsid w:val="2B0F26A1"/>
    <w:multiLevelType w:val="hybridMultilevel"/>
    <w:tmpl w:val="5F664CBA"/>
    <w:lvl w:ilvl="0" w:tplc="EFF67356">
      <w:start w:val="1"/>
      <w:numFmt w:val="decimal"/>
      <w:lvlText w:val="%1)"/>
      <w:lvlJc w:val="left"/>
      <w:pPr>
        <w:ind w:left="237" w:hanging="321"/>
        <w:jc w:val="right"/>
      </w:pPr>
      <w:rPr>
        <w:rFonts w:hint="default"/>
        <w:spacing w:val="0"/>
        <w:w w:val="100"/>
        <w:lang w:val="ru-RU" w:eastAsia="en-US" w:bidi="ar-SA"/>
      </w:rPr>
    </w:lvl>
    <w:lvl w:ilvl="1" w:tplc="29DC3C48">
      <w:numFmt w:val="bullet"/>
      <w:lvlText w:val="•"/>
      <w:lvlJc w:val="left"/>
      <w:pPr>
        <w:ind w:left="1250" w:hanging="321"/>
      </w:pPr>
      <w:rPr>
        <w:rFonts w:hint="default"/>
        <w:lang w:val="ru-RU" w:eastAsia="en-US" w:bidi="ar-SA"/>
      </w:rPr>
    </w:lvl>
    <w:lvl w:ilvl="2" w:tplc="F7E25762">
      <w:numFmt w:val="bullet"/>
      <w:lvlText w:val="•"/>
      <w:lvlJc w:val="left"/>
      <w:pPr>
        <w:ind w:left="2261" w:hanging="321"/>
      </w:pPr>
      <w:rPr>
        <w:rFonts w:hint="default"/>
        <w:lang w:val="ru-RU" w:eastAsia="en-US" w:bidi="ar-SA"/>
      </w:rPr>
    </w:lvl>
    <w:lvl w:ilvl="3" w:tplc="C1429400">
      <w:numFmt w:val="bullet"/>
      <w:lvlText w:val="•"/>
      <w:lvlJc w:val="left"/>
      <w:pPr>
        <w:ind w:left="3271" w:hanging="321"/>
      </w:pPr>
      <w:rPr>
        <w:rFonts w:hint="default"/>
        <w:lang w:val="ru-RU" w:eastAsia="en-US" w:bidi="ar-SA"/>
      </w:rPr>
    </w:lvl>
    <w:lvl w:ilvl="4" w:tplc="29EA3974">
      <w:numFmt w:val="bullet"/>
      <w:lvlText w:val="•"/>
      <w:lvlJc w:val="left"/>
      <w:pPr>
        <w:ind w:left="4282" w:hanging="321"/>
      </w:pPr>
      <w:rPr>
        <w:rFonts w:hint="default"/>
        <w:lang w:val="ru-RU" w:eastAsia="en-US" w:bidi="ar-SA"/>
      </w:rPr>
    </w:lvl>
    <w:lvl w:ilvl="5" w:tplc="97C03B7A">
      <w:numFmt w:val="bullet"/>
      <w:lvlText w:val="•"/>
      <w:lvlJc w:val="left"/>
      <w:pPr>
        <w:ind w:left="5293" w:hanging="321"/>
      </w:pPr>
      <w:rPr>
        <w:rFonts w:hint="default"/>
        <w:lang w:val="ru-RU" w:eastAsia="en-US" w:bidi="ar-SA"/>
      </w:rPr>
    </w:lvl>
    <w:lvl w:ilvl="6" w:tplc="3C948720">
      <w:numFmt w:val="bullet"/>
      <w:lvlText w:val="•"/>
      <w:lvlJc w:val="left"/>
      <w:pPr>
        <w:ind w:left="6303" w:hanging="321"/>
      </w:pPr>
      <w:rPr>
        <w:rFonts w:hint="default"/>
        <w:lang w:val="ru-RU" w:eastAsia="en-US" w:bidi="ar-SA"/>
      </w:rPr>
    </w:lvl>
    <w:lvl w:ilvl="7" w:tplc="624A2DAA">
      <w:numFmt w:val="bullet"/>
      <w:lvlText w:val="•"/>
      <w:lvlJc w:val="left"/>
      <w:pPr>
        <w:ind w:left="7314" w:hanging="321"/>
      </w:pPr>
      <w:rPr>
        <w:rFonts w:hint="default"/>
        <w:lang w:val="ru-RU" w:eastAsia="en-US" w:bidi="ar-SA"/>
      </w:rPr>
    </w:lvl>
    <w:lvl w:ilvl="8" w:tplc="4F9A2888">
      <w:numFmt w:val="bullet"/>
      <w:lvlText w:val="•"/>
      <w:lvlJc w:val="left"/>
      <w:pPr>
        <w:ind w:left="8324" w:hanging="321"/>
      </w:pPr>
      <w:rPr>
        <w:rFonts w:hint="default"/>
        <w:lang w:val="ru-RU" w:eastAsia="en-US" w:bidi="ar-SA"/>
      </w:rPr>
    </w:lvl>
  </w:abstractNum>
  <w:abstractNum w:abstractNumId="8">
    <w:nsid w:val="2B616073"/>
    <w:multiLevelType w:val="hybridMultilevel"/>
    <w:tmpl w:val="B98820F8"/>
    <w:lvl w:ilvl="0" w:tplc="112C4776">
      <w:start w:val="1"/>
      <w:numFmt w:val="decimal"/>
      <w:lvlText w:val="%1)"/>
      <w:lvlJc w:val="left"/>
      <w:pPr>
        <w:ind w:left="315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11844F0">
      <w:numFmt w:val="bullet"/>
      <w:lvlText w:val="•"/>
      <w:lvlJc w:val="left"/>
      <w:pPr>
        <w:ind w:left="1322" w:hanging="360"/>
      </w:pPr>
      <w:rPr>
        <w:rFonts w:hint="default"/>
        <w:lang w:val="ru-RU" w:eastAsia="en-US" w:bidi="ar-SA"/>
      </w:rPr>
    </w:lvl>
    <w:lvl w:ilvl="2" w:tplc="3C0E4B4E">
      <w:numFmt w:val="bullet"/>
      <w:lvlText w:val="•"/>
      <w:lvlJc w:val="left"/>
      <w:pPr>
        <w:ind w:left="2325" w:hanging="360"/>
      </w:pPr>
      <w:rPr>
        <w:rFonts w:hint="default"/>
        <w:lang w:val="ru-RU" w:eastAsia="en-US" w:bidi="ar-SA"/>
      </w:rPr>
    </w:lvl>
    <w:lvl w:ilvl="3" w:tplc="4F00378E">
      <w:numFmt w:val="bullet"/>
      <w:lvlText w:val="•"/>
      <w:lvlJc w:val="left"/>
      <w:pPr>
        <w:ind w:left="3327" w:hanging="360"/>
      </w:pPr>
      <w:rPr>
        <w:rFonts w:hint="default"/>
        <w:lang w:val="ru-RU" w:eastAsia="en-US" w:bidi="ar-SA"/>
      </w:rPr>
    </w:lvl>
    <w:lvl w:ilvl="4" w:tplc="BFDE2F94">
      <w:numFmt w:val="bullet"/>
      <w:lvlText w:val="•"/>
      <w:lvlJc w:val="left"/>
      <w:pPr>
        <w:ind w:left="4330" w:hanging="360"/>
      </w:pPr>
      <w:rPr>
        <w:rFonts w:hint="default"/>
        <w:lang w:val="ru-RU" w:eastAsia="en-US" w:bidi="ar-SA"/>
      </w:rPr>
    </w:lvl>
    <w:lvl w:ilvl="5" w:tplc="92009A6E">
      <w:numFmt w:val="bullet"/>
      <w:lvlText w:val="•"/>
      <w:lvlJc w:val="left"/>
      <w:pPr>
        <w:ind w:left="5333" w:hanging="360"/>
      </w:pPr>
      <w:rPr>
        <w:rFonts w:hint="default"/>
        <w:lang w:val="ru-RU" w:eastAsia="en-US" w:bidi="ar-SA"/>
      </w:rPr>
    </w:lvl>
    <w:lvl w:ilvl="6" w:tplc="F6748072">
      <w:numFmt w:val="bullet"/>
      <w:lvlText w:val="•"/>
      <w:lvlJc w:val="left"/>
      <w:pPr>
        <w:ind w:left="6335" w:hanging="360"/>
      </w:pPr>
      <w:rPr>
        <w:rFonts w:hint="default"/>
        <w:lang w:val="ru-RU" w:eastAsia="en-US" w:bidi="ar-SA"/>
      </w:rPr>
    </w:lvl>
    <w:lvl w:ilvl="7" w:tplc="07882E78">
      <w:numFmt w:val="bullet"/>
      <w:lvlText w:val="•"/>
      <w:lvlJc w:val="left"/>
      <w:pPr>
        <w:ind w:left="7338" w:hanging="360"/>
      </w:pPr>
      <w:rPr>
        <w:rFonts w:hint="default"/>
        <w:lang w:val="ru-RU" w:eastAsia="en-US" w:bidi="ar-SA"/>
      </w:rPr>
    </w:lvl>
    <w:lvl w:ilvl="8" w:tplc="0DE2D72A">
      <w:numFmt w:val="bullet"/>
      <w:lvlText w:val="•"/>
      <w:lvlJc w:val="left"/>
      <w:pPr>
        <w:ind w:left="8340" w:hanging="360"/>
      </w:pPr>
      <w:rPr>
        <w:rFonts w:hint="default"/>
        <w:lang w:val="ru-RU" w:eastAsia="en-US" w:bidi="ar-SA"/>
      </w:rPr>
    </w:lvl>
  </w:abstractNum>
  <w:abstractNum w:abstractNumId="9">
    <w:nsid w:val="2E7F0348"/>
    <w:multiLevelType w:val="hybridMultilevel"/>
    <w:tmpl w:val="290E8620"/>
    <w:lvl w:ilvl="0" w:tplc="E72AF9A4">
      <w:start w:val="1"/>
      <w:numFmt w:val="decimal"/>
      <w:lvlText w:val="%1)"/>
      <w:lvlJc w:val="left"/>
      <w:pPr>
        <w:ind w:left="1363" w:hanging="32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8"/>
        <w:szCs w:val="28"/>
        <w:lang w:val="ru-RU" w:eastAsia="en-US" w:bidi="ar-SA"/>
      </w:rPr>
    </w:lvl>
    <w:lvl w:ilvl="1" w:tplc="96A83FDA">
      <w:numFmt w:val="bullet"/>
      <w:lvlText w:val="•"/>
      <w:lvlJc w:val="left"/>
      <w:pPr>
        <w:ind w:left="2258" w:hanging="327"/>
      </w:pPr>
      <w:rPr>
        <w:rFonts w:hint="default"/>
        <w:lang w:val="ru-RU" w:eastAsia="en-US" w:bidi="ar-SA"/>
      </w:rPr>
    </w:lvl>
    <w:lvl w:ilvl="2" w:tplc="14C88C76">
      <w:numFmt w:val="bullet"/>
      <w:lvlText w:val="•"/>
      <w:lvlJc w:val="left"/>
      <w:pPr>
        <w:ind w:left="3157" w:hanging="327"/>
      </w:pPr>
      <w:rPr>
        <w:rFonts w:hint="default"/>
        <w:lang w:val="ru-RU" w:eastAsia="en-US" w:bidi="ar-SA"/>
      </w:rPr>
    </w:lvl>
    <w:lvl w:ilvl="3" w:tplc="0A4C708A">
      <w:numFmt w:val="bullet"/>
      <w:lvlText w:val="•"/>
      <w:lvlJc w:val="left"/>
      <w:pPr>
        <w:ind w:left="4055" w:hanging="327"/>
      </w:pPr>
      <w:rPr>
        <w:rFonts w:hint="default"/>
        <w:lang w:val="ru-RU" w:eastAsia="en-US" w:bidi="ar-SA"/>
      </w:rPr>
    </w:lvl>
    <w:lvl w:ilvl="4" w:tplc="E92E348A">
      <w:numFmt w:val="bullet"/>
      <w:lvlText w:val="•"/>
      <w:lvlJc w:val="left"/>
      <w:pPr>
        <w:ind w:left="4954" w:hanging="327"/>
      </w:pPr>
      <w:rPr>
        <w:rFonts w:hint="default"/>
        <w:lang w:val="ru-RU" w:eastAsia="en-US" w:bidi="ar-SA"/>
      </w:rPr>
    </w:lvl>
    <w:lvl w:ilvl="5" w:tplc="0A968E02">
      <w:numFmt w:val="bullet"/>
      <w:lvlText w:val="•"/>
      <w:lvlJc w:val="left"/>
      <w:pPr>
        <w:ind w:left="5853" w:hanging="327"/>
      </w:pPr>
      <w:rPr>
        <w:rFonts w:hint="default"/>
        <w:lang w:val="ru-RU" w:eastAsia="en-US" w:bidi="ar-SA"/>
      </w:rPr>
    </w:lvl>
    <w:lvl w:ilvl="6" w:tplc="4A8A2062">
      <w:numFmt w:val="bullet"/>
      <w:lvlText w:val="•"/>
      <w:lvlJc w:val="left"/>
      <w:pPr>
        <w:ind w:left="6751" w:hanging="327"/>
      </w:pPr>
      <w:rPr>
        <w:rFonts w:hint="default"/>
        <w:lang w:val="ru-RU" w:eastAsia="en-US" w:bidi="ar-SA"/>
      </w:rPr>
    </w:lvl>
    <w:lvl w:ilvl="7" w:tplc="D84C679E">
      <w:numFmt w:val="bullet"/>
      <w:lvlText w:val="•"/>
      <w:lvlJc w:val="left"/>
      <w:pPr>
        <w:ind w:left="7650" w:hanging="327"/>
      </w:pPr>
      <w:rPr>
        <w:rFonts w:hint="default"/>
        <w:lang w:val="ru-RU" w:eastAsia="en-US" w:bidi="ar-SA"/>
      </w:rPr>
    </w:lvl>
    <w:lvl w:ilvl="8" w:tplc="AB289586">
      <w:numFmt w:val="bullet"/>
      <w:lvlText w:val="•"/>
      <w:lvlJc w:val="left"/>
      <w:pPr>
        <w:ind w:left="8548" w:hanging="327"/>
      </w:pPr>
      <w:rPr>
        <w:rFonts w:hint="default"/>
        <w:lang w:val="ru-RU" w:eastAsia="en-US" w:bidi="ar-SA"/>
      </w:rPr>
    </w:lvl>
  </w:abstractNum>
  <w:abstractNum w:abstractNumId="10">
    <w:nsid w:val="3234450A"/>
    <w:multiLevelType w:val="hybridMultilevel"/>
    <w:tmpl w:val="A94400D4"/>
    <w:lvl w:ilvl="0" w:tplc="12FCC670">
      <w:start w:val="1"/>
      <w:numFmt w:val="decimal"/>
      <w:lvlText w:val="%1)"/>
      <w:lvlJc w:val="left"/>
      <w:pPr>
        <w:ind w:left="336" w:hanging="33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B9E194A">
      <w:numFmt w:val="bullet"/>
      <w:lvlText w:val="•"/>
      <w:lvlJc w:val="left"/>
      <w:pPr>
        <w:ind w:left="1340" w:hanging="336"/>
      </w:pPr>
      <w:rPr>
        <w:rFonts w:hint="default"/>
        <w:lang w:val="ru-RU" w:eastAsia="en-US" w:bidi="ar-SA"/>
      </w:rPr>
    </w:lvl>
    <w:lvl w:ilvl="2" w:tplc="B516A6F2">
      <w:numFmt w:val="bullet"/>
      <w:lvlText w:val="•"/>
      <w:lvlJc w:val="left"/>
      <w:pPr>
        <w:ind w:left="2341" w:hanging="336"/>
      </w:pPr>
      <w:rPr>
        <w:rFonts w:hint="default"/>
        <w:lang w:val="ru-RU" w:eastAsia="en-US" w:bidi="ar-SA"/>
      </w:rPr>
    </w:lvl>
    <w:lvl w:ilvl="3" w:tplc="246A5024">
      <w:numFmt w:val="bullet"/>
      <w:lvlText w:val="•"/>
      <w:lvlJc w:val="left"/>
      <w:pPr>
        <w:ind w:left="3341" w:hanging="336"/>
      </w:pPr>
      <w:rPr>
        <w:rFonts w:hint="default"/>
        <w:lang w:val="ru-RU" w:eastAsia="en-US" w:bidi="ar-SA"/>
      </w:rPr>
    </w:lvl>
    <w:lvl w:ilvl="4" w:tplc="CEFE978A">
      <w:numFmt w:val="bullet"/>
      <w:lvlText w:val="•"/>
      <w:lvlJc w:val="left"/>
      <w:pPr>
        <w:ind w:left="4342" w:hanging="336"/>
      </w:pPr>
      <w:rPr>
        <w:rFonts w:hint="default"/>
        <w:lang w:val="ru-RU" w:eastAsia="en-US" w:bidi="ar-SA"/>
      </w:rPr>
    </w:lvl>
    <w:lvl w:ilvl="5" w:tplc="EF88E41C">
      <w:numFmt w:val="bullet"/>
      <w:lvlText w:val="•"/>
      <w:lvlJc w:val="left"/>
      <w:pPr>
        <w:ind w:left="5343" w:hanging="336"/>
      </w:pPr>
      <w:rPr>
        <w:rFonts w:hint="default"/>
        <w:lang w:val="ru-RU" w:eastAsia="en-US" w:bidi="ar-SA"/>
      </w:rPr>
    </w:lvl>
    <w:lvl w:ilvl="6" w:tplc="9E06EF64">
      <w:numFmt w:val="bullet"/>
      <w:lvlText w:val="•"/>
      <w:lvlJc w:val="left"/>
      <w:pPr>
        <w:ind w:left="6343" w:hanging="336"/>
      </w:pPr>
      <w:rPr>
        <w:rFonts w:hint="default"/>
        <w:lang w:val="ru-RU" w:eastAsia="en-US" w:bidi="ar-SA"/>
      </w:rPr>
    </w:lvl>
    <w:lvl w:ilvl="7" w:tplc="78E6A6AC">
      <w:numFmt w:val="bullet"/>
      <w:lvlText w:val="•"/>
      <w:lvlJc w:val="left"/>
      <w:pPr>
        <w:ind w:left="7344" w:hanging="336"/>
      </w:pPr>
      <w:rPr>
        <w:rFonts w:hint="default"/>
        <w:lang w:val="ru-RU" w:eastAsia="en-US" w:bidi="ar-SA"/>
      </w:rPr>
    </w:lvl>
    <w:lvl w:ilvl="8" w:tplc="B1C8BF62">
      <w:numFmt w:val="bullet"/>
      <w:lvlText w:val="•"/>
      <w:lvlJc w:val="left"/>
      <w:pPr>
        <w:ind w:left="8344" w:hanging="336"/>
      </w:pPr>
      <w:rPr>
        <w:rFonts w:hint="default"/>
        <w:lang w:val="ru-RU" w:eastAsia="en-US" w:bidi="ar-SA"/>
      </w:rPr>
    </w:lvl>
  </w:abstractNum>
  <w:abstractNum w:abstractNumId="11">
    <w:nsid w:val="372F3DB0"/>
    <w:multiLevelType w:val="hybridMultilevel"/>
    <w:tmpl w:val="77C65D46"/>
    <w:lvl w:ilvl="0" w:tplc="78DE5640">
      <w:start w:val="1"/>
      <w:numFmt w:val="decimal"/>
      <w:lvlText w:val="%1)"/>
      <w:lvlJc w:val="left"/>
      <w:pPr>
        <w:ind w:left="1296" w:hanging="3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9"/>
        <w:szCs w:val="29"/>
        <w:lang w:val="ru-RU" w:eastAsia="en-US" w:bidi="ar-SA"/>
      </w:rPr>
    </w:lvl>
    <w:lvl w:ilvl="1" w:tplc="49BE92D8">
      <w:numFmt w:val="bullet"/>
      <w:lvlText w:val="•"/>
      <w:lvlJc w:val="left"/>
      <w:pPr>
        <w:ind w:left="2200" w:hanging="302"/>
      </w:pPr>
      <w:rPr>
        <w:rFonts w:hint="default"/>
        <w:lang w:val="ru-RU" w:eastAsia="en-US" w:bidi="ar-SA"/>
      </w:rPr>
    </w:lvl>
    <w:lvl w:ilvl="2" w:tplc="0C8A6A2E">
      <w:numFmt w:val="bullet"/>
      <w:lvlText w:val="•"/>
      <w:lvlJc w:val="left"/>
      <w:pPr>
        <w:ind w:left="3101" w:hanging="302"/>
      </w:pPr>
      <w:rPr>
        <w:rFonts w:hint="default"/>
        <w:lang w:val="ru-RU" w:eastAsia="en-US" w:bidi="ar-SA"/>
      </w:rPr>
    </w:lvl>
    <w:lvl w:ilvl="3" w:tplc="EE1061CA">
      <w:numFmt w:val="bullet"/>
      <w:lvlText w:val="•"/>
      <w:lvlJc w:val="left"/>
      <w:pPr>
        <w:ind w:left="4001" w:hanging="302"/>
      </w:pPr>
      <w:rPr>
        <w:rFonts w:hint="default"/>
        <w:lang w:val="ru-RU" w:eastAsia="en-US" w:bidi="ar-SA"/>
      </w:rPr>
    </w:lvl>
    <w:lvl w:ilvl="4" w:tplc="EF4E3A34">
      <w:numFmt w:val="bullet"/>
      <w:lvlText w:val="•"/>
      <w:lvlJc w:val="left"/>
      <w:pPr>
        <w:ind w:left="4902" w:hanging="302"/>
      </w:pPr>
      <w:rPr>
        <w:rFonts w:hint="default"/>
        <w:lang w:val="ru-RU" w:eastAsia="en-US" w:bidi="ar-SA"/>
      </w:rPr>
    </w:lvl>
    <w:lvl w:ilvl="5" w:tplc="3238F8B2">
      <w:numFmt w:val="bullet"/>
      <w:lvlText w:val="•"/>
      <w:lvlJc w:val="left"/>
      <w:pPr>
        <w:ind w:left="5803" w:hanging="302"/>
      </w:pPr>
      <w:rPr>
        <w:rFonts w:hint="default"/>
        <w:lang w:val="ru-RU" w:eastAsia="en-US" w:bidi="ar-SA"/>
      </w:rPr>
    </w:lvl>
    <w:lvl w:ilvl="6" w:tplc="51C667E0">
      <w:numFmt w:val="bullet"/>
      <w:lvlText w:val="•"/>
      <w:lvlJc w:val="left"/>
      <w:pPr>
        <w:ind w:left="6703" w:hanging="302"/>
      </w:pPr>
      <w:rPr>
        <w:rFonts w:hint="default"/>
        <w:lang w:val="ru-RU" w:eastAsia="en-US" w:bidi="ar-SA"/>
      </w:rPr>
    </w:lvl>
    <w:lvl w:ilvl="7" w:tplc="771615A6">
      <w:numFmt w:val="bullet"/>
      <w:lvlText w:val="•"/>
      <w:lvlJc w:val="left"/>
      <w:pPr>
        <w:ind w:left="7604" w:hanging="302"/>
      </w:pPr>
      <w:rPr>
        <w:rFonts w:hint="default"/>
        <w:lang w:val="ru-RU" w:eastAsia="en-US" w:bidi="ar-SA"/>
      </w:rPr>
    </w:lvl>
    <w:lvl w:ilvl="8" w:tplc="CECABF2C">
      <w:numFmt w:val="bullet"/>
      <w:lvlText w:val="•"/>
      <w:lvlJc w:val="left"/>
      <w:pPr>
        <w:ind w:left="8504" w:hanging="302"/>
      </w:pPr>
      <w:rPr>
        <w:rFonts w:hint="default"/>
        <w:lang w:val="ru-RU" w:eastAsia="en-US" w:bidi="ar-SA"/>
      </w:rPr>
    </w:lvl>
  </w:abstractNum>
  <w:abstractNum w:abstractNumId="12">
    <w:nsid w:val="37D828F1"/>
    <w:multiLevelType w:val="hybridMultilevel"/>
    <w:tmpl w:val="CFDCC972"/>
    <w:lvl w:ilvl="0" w:tplc="BF34DE4E">
      <w:start w:val="1"/>
      <w:numFmt w:val="decimal"/>
      <w:lvlText w:val="%1)"/>
      <w:lvlJc w:val="left"/>
      <w:pPr>
        <w:ind w:left="349" w:hanging="39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9"/>
        <w:szCs w:val="29"/>
        <w:lang w:val="ru-RU" w:eastAsia="en-US" w:bidi="ar-SA"/>
      </w:rPr>
    </w:lvl>
    <w:lvl w:ilvl="1" w:tplc="E93C364E">
      <w:numFmt w:val="bullet"/>
      <w:lvlText w:val="•"/>
      <w:lvlJc w:val="left"/>
      <w:pPr>
        <w:ind w:left="1340" w:hanging="399"/>
      </w:pPr>
      <w:rPr>
        <w:rFonts w:hint="default"/>
        <w:lang w:val="ru-RU" w:eastAsia="en-US" w:bidi="ar-SA"/>
      </w:rPr>
    </w:lvl>
    <w:lvl w:ilvl="2" w:tplc="DBDAC842">
      <w:numFmt w:val="bullet"/>
      <w:lvlText w:val="•"/>
      <w:lvlJc w:val="left"/>
      <w:pPr>
        <w:ind w:left="2341" w:hanging="399"/>
      </w:pPr>
      <w:rPr>
        <w:rFonts w:hint="default"/>
        <w:lang w:val="ru-RU" w:eastAsia="en-US" w:bidi="ar-SA"/>
      </w:rPr>
    </w:lvl>
    <w:lvl w:ilvl="3" w:tplc="330A73AA">
      <w:numFmt w:val="bullet"/>
      <w:lvlText w:val="•"/>
      <w:lvlJc w:val="left"/>
      <w:pPr>
        <w:ind w:left="3341" w:hanging="399"/>
      </w:pPr>
      <w:rPr>
        <w:rFonts w:hint="default"/>
        <w:lang w:val="ru-RU" w:eastAsia="en-US" w:bidi="ar-SA"/>
      </w:rPr>
    </w:lvl>
    <w:lvl w:ilvl="4" w:tplc="AD645B10">
      <w:numFmt w:val="bullet"/>
      <w:lvlText w:val="•"/>
      <w:lvlJc w:val="left"/>
      <w:pPr>
        <w:ind w:left="4342" w:hanging="399"/>
      </w:pPr>
      <w:rPr>
        <w:rFonts w:hint="default"/>
        <w:lang w:val="ru-RU" w:eastAsia="en-US" w:bidi="ar-SA"/>
      </w:rPr>
    </w:lvl>
    <w:lvl w:ilvl="5" w:tplc="DACA1454">
      <w:numFmt w:val="bullet"/>
      <w:lvlText w:val="•"/>
      <w:lvlJc w:val="left"/>
      <w:pPr>
        <w:ind w:left="5343" w:hanging="399"/>
      </w:pPr>
      <w:rPr>
        <w:rFonts w:hint="default"/>
        <w:lang w:val="ru-RU" w:eastAsia="en-US" w:bidi="ar-SA"/>
      </w:rPr>
    </w:lvl>
    <w:lvl w:ilvl="6" w:tplc="2F4E234E">
      <w:numFmt w:val="bullet"/>
      <w:lvlText w:val="•"/>
      <w:lvlJc w:val="left"/>
      <w:pPr>
        <w:ind w:left="6343" w:hanging="399"/>
      </w:pPr>
      <w:rPr>
        <w:rFonts w:hint="default"/>
        <w:lang w:val="ru-RU" w:eastAsia="en-US" w:bidi="ar-SA"/>
      </w:rPr>
    </w:lvl>
    <w:lvl w:ilvl="7" w:tplc="C0D4215C">
      <w:numFmt w:val="bullet"/>
      <w:lvlText w:val="•"/>
      <w:lvlJc w:val="left"/>
      <w:pPr>
        <w:ind w:left="7344" w:hanging="399"/>
      </w:pPr>
      <w:rPr>
        <w:rFonts w:hint="default"/>
        <w:lang w:val="ru-RU" w:eastAsia="en-US" w:bidi="ar-SA"/>
      </w:rPr>
    </w:lvl>
    <w:lvl w:ilvl="8" w:tplc="3A345FAC">
      <w:numFmt w:val="bullet"/>
      <w:lvlText w:val="•"/>
      <w:lvlJc w:val="left"/>
      <w:pPr>
        <w:ind w:left="8344" w:hanging="399"/>
      </w:pPr>
      <w:rPr>
        <w:rFonts w:hint="default"/>
        <w:lang w:val="ru-RU" w:eastAsia="en-US" w:bidi="ar-SA"/>
      </w:rPr>
    </w:lvl>
  </w:abstractNum>
  <w:abstractNum w:abstractNumId="13">
    <w:nsid w:val="3C2F193C"/>
    <w:multiLevelType w:val="hybridMultilevel"/>
    <w:tmpl w:val="6CBCD348"/>
    <w:lvl w:ilvl="0" w:tplc="094060B0">
      <w:start w:val="1"/>
      <w:numFmt w:val="decimal"/>
      <w:lvlText w:val="%1)"/>
      <w:lvlJc w:val="left"/>
      <w:pPr>
        <w:ind w:left="1102" w:hanging="30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9"/>
        <w:szCs w:val="29"/>
        <w:lang w:val="ru-RU" w:eastAsia="en-US" w:bidi="ar-SA"/>
      </w:rPr>
    </w:lvl>
    <w:lvl w:ilvl="1" w:tplc="AB1279EE">
      <w:numFmt w:val="bullet"/>
      <w:lvlText w:val="•"/>
      <w:lvlJc w:val="left"/>
      <w:pPr>
        <w:ind w:left="2024" w:hanging="303"/>
      </w:pPr>
      <w:rPr>
        <w:rFonts w:hint="default"/>
        <w:lang w:val="ru-RU" w:eastAsia="en-US" w:bidi="ar-SA"/>
      </w:rPr>
    </w:lvl>
    <w:lvl w:ilvl="2" w:tplc="0E005648">
      <w:numFmt w:val="bullet"/>
      <w:lvlText w:val="•"/>
      <w:lvlJc w:val="left"/>
      <w:pPr>
        <w:ind w:left="2949" w:hanging="303"/>
      </w:pPr>
      <w:rPr>
        <w:rFonts w:hint="default"/>
        <w:lang w:val="ru-RU" w:eastAsia="en-US" w:bidi="ar-SA"/>
      </w:rPr>
    </w:lvl>
    <w:lvl w:ilvl="3" w:tplc="A17E0A86">
      <w:numFmt w:val="bullet"/>
      <w:lvlText w:val="•"/>
      <w:lvlJc w:val="left"/>
      <w:pPr>
        <w:ind w:left="3873" w:hanging="303"/>
      </w:pPr>
      <w:rPr>
        <w:rFonts w:hint="default"/>
        <w:lang w:val="ru-RU" w:eastAsia="en-US" w:bidi="ar-SA"/>
      </w:rPr>
    </w:lvl>
    <w:lvl w:ilvl="4" w:tplc="1CA2DAA6">
      <w:numFmt w:val="bullet"/>
      <w:lvlText w:val="•"/>
      <w:lvlJc w:val="left"/>
      <w:pPr>
        <w:ind w:left="4798" w:hanging="303"/>
      </w:pPr>
      <w:rPr>
        <w:rFonts w:hint="default"/>
        <w:lang w:val="ru-RU" w:eastAsia="en-US" w:bidi="ar-SA"/>
      </w:rPr>
    </w:lvl>
    <w:lvl w:ilvl="5" w:tplc="D076CAF6">
      <w:numFmt w:val="bullet"/>
      <w:lvlText w:val="•"/>
      <w:lvlJc w:val="left"/>
      <w:pPr>
        <w:ind w:left="5723" w:hanging="303"/>
      </w:pPr>
      <w:rPr>
        <w:rFonts w:hint="default"/>
        <w:lang w:val="ru-RU" w:eastAsia="en-US" w:bidi="ar-SA"/>
      </w:rPr>
    </w:lvl>
    <w:lvl w:ilvl="6" w:tplc="D312141C">
      <w:numFmt w:val="bullet"/>
      <w:lvlText w:val="•"/>
      <w:lvlJc w:val="left"/>
      <w:pPr>
        <w:ind w:left="6647" w:hanging="303"/>
      </w:pPr>
      <w:rPr>
        <w:rFonts w:hint="default"/>
        <w:lang w:val="ru-RU" w:eastAsia="en-US" w:bidi="ar-SA"/>
      </w:rPr>
    </w:lvl>
    <w:lvl w:ilvl="7" w:tplc="C7BCFB86">
      <w:numFmt w:val="bullet"/>
      <w:lvlText w:val="•"/>
      <w:lvlJc w:val="left"/>
      <w:pPr>
        <w:ind w:left="7572" w:hanging="303"/>
      </w:pPr>
      <w:rPr>
        <w:rFonts w:hint="default"/>
        <w:lang w:val="ru-RU" w:eastAsia="en-US" w:bidi="ar-SA"/>
      </w:rPr>
    </w:lvl>
    <w:lvl w:ilvl="8" w:tplc="F50A344E">
      <w:numFmt w:val="bullet"/>
      <w:lvlText w:val="•"/>
      <w:lvlJc w:val="left"/>
      <w:pPr>
        <w:ind w:left="8496" w:hanging="303"/>
      </w:pPr>
      <w:rPr>
        <w:rFonts w:hint="default"/>
        <w:lang w:val="ru-RU" w:eastAsia="en-US" w:bidi="ar-SA"/>
      </w:rPr>
    </w:lvl>
  </w:abstractNum>
  <w:abstractNum w:abstractNumId="14">
    <w:nsid w:val="41616945"/>
    <w:multiLevelType w:val="hybridMultilevel"/>
    <w:tmpl w:val="958EE002"/>
    <w:lvl w:ilvl="0" w:tplc="37A05426">
      <w:start w:val="1"/>
      <w:numFmt w:val="decimal"/>
      <w:lvlText w:val="%1)"/>
      <w:lvlJc w:val="left"/>
      <w:pPr>
        <w:ind w:left="1223" w:hanging="306"/>
        <w:jc w:val="right"/>
      </w:pPr>
      <w:rPr>
        <w:rFonts w:hint="default"/>
        <w:spacing w:val="0"/>
        <w:w w:val="106"/>
        <w:lang w:val="ru-RU" w:eastAsia="en-US" w:bidi="ar-SA"/>
      </w:rPr>
    </w:lvl>
    <w:lvl w:ilvl="1" w:tplc="A4A01694">
      <w:numFmt w:val="bullet"/>
      <w:lvlText w:val="•"/>
      <w:lvlJc w:val="left"/>
      <w:pPr>
        <w:ind w:left="2132" w:hanging="306"/>
      </w:pPr>
      <w:rPr>
        <w:rFonts w:hint="default"/>
        <w:lang w:val="ru-RU" w:eastAsia="en-US" w:bidi="ar-SA"/>
      </w:rPr>
    </w:lvl>
    <w:lvl w:ilvl="2" w:tplc="6E16BAEE">
      <w:numFmt w:val="bullet"/>
      <w:lvlText w:val="•"/>
      <w:lvlJc w:val="left"/>
      <w:pPr>
        <w:ind w:left="3045" w:hanging="306"/>
      </w:pPr>
      <w:rPr>
        <w:rFonts w:hint="default"/>
        <w:lang w:val="ru-RU" w:eastAsia="en-US" w:bidi="ar-SA"/>
      </w:rPr>
    </w:lvl>
    <w:lvl w:ilvl="3" w:tplc="E7C03A38">
      <w:numFmt w:val="bullet"/>
      <w:lvlText w:val="•"/>
      <w:lvlJc w:val="left"/>
      <w:pPr>
        <w:ind w:left="3957" w:hanging="306"/>
      </w:pPr>
      <w:rPr>
        <w:rFonts w:hint="default"/>
        <w:lang w:val="ru-RU" w:eastAsia="en-US" w:bidi="ar-SA"/>
      </w:rPr>
    </w:lvl>
    <w:lvl w:ilvl="4" w:tplc="CDA26A98">
      <w:numFmt w:val="bullet"/>
      <w:lvlText w:val="•"/>
      <w:lvlJc w:val="left"/>
      <w:pPr>
        <w:ind w:left="4870" w:hanging="306"/>
      </w:pPr>
      <w:rPr>
        <w:rFonts w:hint="default"/>
        <w:lang w:val="ru-RU" w:eastAsia="en-US" w:bidi="ar-SA"/>
      </w:rPr>
    </w:lvl>
    <w:lvl w:ilvl="5" w:tplc="DC344FD2">
      <w:numFmt w:val="bullet"/>
      <w:lvlText w:val="•"/>
      <w:lvlJc w:val="left"/>
      <w:pPr>
        <w:ind w:left="5783" w:hanging="306"/>
      </w:pPr>
      <w:rPr>
        <w:rFonts w:hint="default"/>
        <w:lang w:val="ru-RU" w:eastAsia="en-US" w:bidi="ar-SA"/>
      </w:rPr>
    </w:lvl>
    <w:lvl w:ilvl="6" w:tplc="B080D0BA">
      <w:numFmt w:val="bullet"/>
      <w:lvlText w:val="•"/>
      <w:lvlJc w:val="left"/>
      <w:pPr>
        <w:ind w:left="6695" w:hanging="306"/>
      </w:pPr>
      <w:rPr>
        <w:rFonts w:hint="default"/>
        <w:lang w:val="ru-RU" w:eastAsia="en-US" w:bidi="ar-SA"/>
      </w:rPr>
    </w:lvl>
    <w:lvl w:ilvl="7" w:tplc="EA184A6A">
      <w:numFmt w:val="bullet"/>
      <w:lvlText w:val="•"/>
      <w:lvlJc w:val="left"/>
      <w:pPr>
        <w:ind w:left="7608" w:hanging="306"/>
      </w:pPr>
      <w:rPr>
        <w:rFonts w:hint="default"/>
        <w:lang w:val="ru-RU" w:eastAsia="en-US" w:bidi="ar-SA"/>
      </w:rPr>
    </w:lvl>
    <w:lvl w:ilvl="8" w:tplc="3CA02B26">
      <w:numFmt w:val="bullet"/>
      <w:lvlText w:val="•"/>
      <w:lvlJc w:val="left"/>
      <w:pPr>
        <w:ind w:left="8520" w:hanging="306"/>
      </w:pPr>
      <w:rPr>
        <w:rFonts w:hint="default"/>
        <w:lang w:val="ru-RU" w:eastAsia="en-US" w:bidi="ar-SA"/>
      </w:rPr>
    </w:lvl>
  </w:abstractNum>
  <w:abstractNum w:abstractNumId="15">
    <w:nsid w:val="47554B9F"/>
    <w:multiLevelType w:val="hybridMultilevel"/>
    <w:tmpl w:val="5AC21D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8A2E6A"/>
    <w:multiLevelType w:val="hybridMultilevel"/>
    <w:tmpl w:val="A0E61AB6"/>
    <w:lvl w:ilvl="0" w:tplc="2B104E44">
      <w:start w:val="1"/>
      <w:numFmt w:val="decimal"/>
      <w:lvlText w:val="%1."/>
      <w:lvlJc w:val="left"/>
      <w:pPr>
        <w:ind w:left="599" w:hanging="321"/>
        <w:jc w:val="right"/>
      </w:pPr>
      <w:rPr>
        <w:rFonts w:hint="default"/>
        <w:spacing w:val="0"/>
        <w:w w:val="99"/>
        <w:lang w:val="ru-RU" w:eastAsia="en-US" w:bidi="ar-SA"/>
      </w:rPr>
    </w:lvl>
    <w:lvl w:ilvl="1" w:tplc="1CC62DC2">
      <w:numFmt w:val="bullet"/>
      <w:lvlText w:val="•"/>
      <w:lvlJc w:val="left"/>
      <w:pPr>
        <w:ind w:left="1574" w:hanging="321"/>
      </w:pPr>
      <w:rPr>
        <w:rFonts w:hint="default"/>
        <w:lang w:val="ru-RU" w:eastAsia="en-US" w:bidi="ar-SA"/>
      </w:rPr>
    </w:lvl>
    <w:lvl w:ilvl="2" w:tplc="D3421F4E">
      <w:numFmt w:val="bullet"/>
      <w:lvlText w:val="•"/>
      <w:lvlJc w:val="left"/>
      <w:pPr>
        <w:ind w:left="2549" w:hanging="321"/>
      </w:pPr>
      <w:rPr>
        <w:rFonts w:hint="default"/>
        <w:lang w:val="ru-RU" w:eastAsia="en-US" w:bidi="ar-SA"/>
      </w:rPr>
    </w:lvl>
    <w:lvl w:ilvl="3" w:tplc="50DC9DA4">
      <w:numFmt w:val="bullet"/>
      <w:lvlText w:val="•"/>
      <w:lvlJc w:val="left"/>
      <w:pPr>
        <w:ind w:left="3523" w:hanging="321"/>
      </w:pPr>
      <w:rPr>
        <w:rFonts w:hint="default"/>
        <w:lang w:val="ru-RU" w:eastAsia="en-US" w:bidi="ar-SA"/>
      </w:rPr>
    </w:lvl>
    <w:lvl w:ilvl="4" w:tplc="4306C9E2">
      <w:numFmt w:val="bullet"/>
      <w:lvlText w:val="•"/>
      <w:lvlJc w:val="left"/>
      <w:pPr>
        <w:ind w:left="4498" w:hanging="321"/>
      </w:pPr>
      <w:rPr>
        <w:rFonts w:hint="default"/>
        <w:lang w:val="ru-RU" w:eastAsia="en-US" w:bidi="ar-SA"/>
      </w:rPr>
    </w:lvl>
    <w:lvl w:ilvl="5" w:tplc="6428B06A">
      <w:numFmt w:val="bullet"/>
      <w:lvlText w:val="•"/>
      <w:lvlJc w:val="left"/>
      <w:pPr>
        <w:ind w:left="5473" w:hanging="321"/>
      </w:pPr>
      <w:rPr>
        <w:rFonts w:hint="default"/>
        <w:lang w:val="ru-RU" w:eastAsia="en-US" w:bidi="ar-SA"/>
      </w:rPr>
    </w:lvl>
    <w:lvl w:ilvl="6" w:tplc="7388CCEC">
      <w:numFmt w:val="bullet"/>
      <w:lvlText w:val="•"/>
      <w:lvlJc w:val="left"/>
      <w:pPr>
        <w:ind w:left="6447" w:hanging="321"/>
      </w:pPr>
      <w:rPr>
        <w:rFonts w:hint="default"/>
        <w:lang w:val="ru-RU" w:eastAsia="en-US" w:bidi="ar-SA"/>
      </w:rPr>
    </w:lvl>
    <w:lvl w:ilvl="7" w:tplc="388CC5FE">
      <w:numFmt w:val="bullet"/>
      <w:lvlText w:val="•"/>
      <w:lvlJc w:val="left"/>
      <w:pPr>
        <w:ind w:left="7422" w:hanging="321"/>
      </w:pPr>
      <w:rPr>
        <w:rFonts w:hint="default"/>
        <w:lang w:val="ru-RU" w:eastAsia="en-US" w:bidi="ar-SA"/>
      </w:rPr>
    </w:lvl>
    <w:lvl w:ilvl="8" w:tplc="44865976">
      <w:numFmt w:val="bullet"/>
      <w:lvlText w:val="•"/>
      <w:lvlJc w:val="left"/>
      <w:pPr>
        <w:ind w:left="8396" w:hanging="321"/>
      </w:pPr>
      <w:rPr>
        <w:rFonts w:hint="default"/>
        <w:lang w:val="ru-RU" w:eastAsia="en-US" w:bidi="ar-SA"/>
      </w:rPr>
    </w:lvl>
  </w:abstractNum>
  <w:abstractNum w:abstractNumId="17">
    <w:nsid w:val="484706CE"/>
    <w:multiLevelType w:val="hybridMultilevel"/>
    <w:tmpl w:val="832E23F2"/>
    <w:lvl w:ilvl="0" w:tplc="43E6512C">
      <w:start w:val="1"/>
      <w:numFmt w:val="decimal"/>
      <w:lvlText w:val="%1)"/>
      <w:lvlJc w:val="left"/>
      <w:pPr>
        <w:ind w:left="1379" w:hanging="36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9"/>
        <w:szCs w:val="29"/>
        <w:lang w:val="ru-RU" w:eastAsia="en-US" w:bidi="ar-SA"/>
      </w:rPr>
    </w:lvl>
    <w:lvl w:ilvl="1" w:tplc="94249F56">
      <w:numFmt w:val="bullet"/>
      <w:lvlText w:val="•"/>
      <w:lvlJc w:val="left"/>
      <w:pPr>
        <w:ind w:left="2276" w:hanging="364"/>
      </w:pPr>
      <w:rPr>
        <w:rFonts w:hint="default"/>
        <w:lang w:val="ru-RU" w:eastAsia="en-US" w:bidi="ar-SA"/>
      </w:rPr>
    </w:lvl>
    <w:lvl w:ilvl="2" w:tplc="3FFE6C52">
      <w:numFmt w:val="bullet"/>
      <w:lvlText w:val="•"/>
      <w:lvlJc w:val="left"/>
      <w:pPr>
        <w:ind w:left="3173" w:hanging="364"/>
      </w:pPr>
      <w:rPr>
        <w:rFonts w:hint="default"/>
        <w:lang w:val="ru-RU" w:eastAsia="en-US" w:bidi="ar-SA"/>
      </w:rPr>
    </w:lvl>
    <w:lvl w:ilvl="3" w:tplc="E50CBA54">
      <w:numFmt w:val="bullet"/>
      <w:lvlText w:val="•"/>
      <w:lvlJc w:val="left"/>
      <w:pPr>
        <w:ind w:left="4069" w:hanging="364"/>
      </w:pPr>
      <w:rPr>
        <w:rFonts w:hint="default"/>
        <w:lang w:val="ru-RU" w:eastAsia="en-US" w:bidi="ar-SA"/>
      </w:rPr>
    </w:lvl>
    <w:lvl w:ilvl="4" w:tplc="C13CBD3C">
      <w:numFmt w:val="bullet"/>
      <w:lvlText w:val="•"/>
      <w:lvlJc w:val="left"/>
      <w:pPr>
        <w:ind w:left="4966" w:hanging="364"/>
      </w:pPr>
      <w:rPr>
        <w:rFonts w:hint="default"/>
        <w:lang w:val="ru-RU" w:eastAsia="en-US" w:bidi="ar-SA"/>
      </w:rPr>
    </w:lvl>
    <w:lvl w:ilvl="5" w:tplc="24C608BE">
      <w:numFmt w:val="bullet"/>
      <w:lvlText w:val="•"/>
      <w:lvlJc w:val="left"/>
      <w:pPr>
        <w:ind w:left="5863" w:hanging="364"/>
      </w:pPr>
      <w:rPr>
        <w:rFonts w:hint="default"/>
        <w:lang w:val="ru-RU" w:eastAsia="en-US" w:bidi="ar-SA"/>
      </w:rPr>
    </w:lvl>
    <w:lvl w:ilvl="6" w:tplc="D3585026">
      <w:numFmt w:val="bullet"/>
      <w:lvlText w:val="•"/>
      <w:lvlJc w:val="left"/>
      <w:pPr>
        <w:ind w:left="6759" w:hanging="364"/>
      </w:pPr>
      <w:rPr>
        <w:rFonts w:hint="default"/>
        <w:lang w:val="ru-RU" w:eastAsia="en-US" w:bidi="ar-SA"/>
      </w:rPr>
    </w:lvl>
    <w:lvl w:ilvl="7" w:tplc="2864CDB6">
      <w:numFmt w:val="bullet"/>
      <w:lvlText w:val="•"/>
      <w:lvlJc w:val="left"/>
      <w:pPr>
        <w:ind w:left="7656" w:hanging="364"/>
      </w:pPr>
      <w:rPr>
        <w:rFonts w:hint="default"/>
        <w:lang w:val="ru-RU" w:eastAsia="en-US" w:bidi="ar-SA"/>
      </w:rPr>
    </w:lvl>
    <w:lvl w:ilvl="8" w:tplc="3A6CD170">
      <w:numFmt w:val="bullet"/>
      <w:lvlText w:val="•"/>
      <w:lvlJc w:val="left"/>
      <w:pPr>
        <w:ind w:left="8552" w:hanging="364"/>
      </w:pPr>
      <w:rPr>
        <w:rFonts w:hint="default"/>
        <w:lang w:val="ru-RU" w:eastAsia="en-US" w:bidi="ar-SA"/>
      </w:rPr>
    </w:lvl>
  </w:abstractNum>
  <w:abstractNum w:abstractNumId="18">
    <w:nsid w:val="4C6926CA"/>
    <w:multiLevelType w:val="hybridMultilevel"/>
    <w:tmpl w:val="89B69A0A"/>
    <w:lvl w:ilvl="0" w:tplc="1CDA2B06">
      <w:start w:val="1"/>
      <w:numFmt w:val="decimal"/>
      <w:lvlText w:val="%1)"/>
      <w:lvlJc w:val="left"/>
      <w:pPr>
        <w:ind w:left="381" w:hanging="335"/>
        <w:jc w:val="right"/>
      </w:pPr>
      <w:rPr>
        <w:rFonts w:hint="default"/>
        <w:spacing w:val="0"/>
        <w:w w:val="96"/>
        <w:lang w:val="ru-RU" w:eastAsia="en-US" w:bidi="ar-SA"/>
      </w:rPr>
    </w:lvl>
    <w:lvl w:ilvl="1" w:tplc="DBC0FBA2">
      <w:numFmt w:val="bullet"/>
      <w:lvlText w:val="•"/>
      <w:lvlJc w:val="left"/>
      <w:pPr>
        <w:ind w:left="1376" w:hanging="335"/>
      </w:pPr>
      <w:rPr>
        <w:rFonts w:hint="default"/>
        <w:lang w:val="ru-RU" w:eastAsia="en-US" w:bidi="ar-SA"/>
      </w:rPr>
    </w:lvl>
    <w:lvl w:ilvl="2" w:tplc="1C48487A">
      <w:numFmt w:val="bullet"/>
      <w:lvlText w:val="•"/>
      <w:lvlJc w:val="left"/>
      <w:pPr>
        <w:ind w:left="2373" w:hanging="335"/>
      </w:pPr>
      <w:rPr>
        <w:rFonts w:hint="default"/>
        <w:lang w:val="ru-RU" w:eastAsia="en-US" w:bidi="ar-SA"/>
      </w:rPr>
    </w:lvl>
    <w:lvl w:ilvl="3" w:tplc="E8FA6D68">
      <w:numFmt w:val="bullet"/>
      <w:lvlText w:val="•"/>
      <w:lvlJc w:val="left"/>
      <w:pPr>
        <w:ind w:left="3369" w:hanging="335"/>
      </w:pPr>
      <w:rPr>
        <w:rFonts w:hint="default"/>
        <w:lang w:val="ru-RU" w:eastAsia="en-US" w:bidi="ar-SA"/>
      </w:rPr>
    </w:lvl>
    <w:lvl w:ilvl="4" w:tplc="8D08E7D4">
      <w:numFmt w:val="bullet"/>
      <w:lvlText w:val="•"/>
      <w:lvlJc w:val="left"/>
      <w:pPr>
        <w:ind w:left="4366" w:hanging="335"/>
      </w:pPr>
      <w:rPr>
        <w:rFonts w:hint="default"/>
        <w:lang w:val="ru-RU" w:eastAsia="en-US" w:bidi="ar-SA"/>
      </w:rPr>
    </w:lvl>
    <w:lvl w:ilvl="5" w:tplc="3E82864A">
      <w:numFmt w:val="bullet"/>
      <w:lvlText w:val="•"/>
      <w:lvlJc w:val="left"/>
      <w:pPr>
        <w:ind w:left="5363" w:hanging="335"/>
      </w:pPr>
      <w:rPr>
        <w:rFonts w:hint="default"/>
        <w:lang w:val="ru-RU" w:eastAsia="en-US" w:bidi="ar-SA"/>
      </w:rPr>
    </w:lvl>
    <w:lvl w:ilvl="6" w:tplc="2ED40294">
      <w:numFmt w:val="bullet"/>
      <w:lvlText w:val="•"/>
      <w:lvlJc w:val="left"/>
      <w:pPr>
        <w:ind w:left="6359" w:hanging="335"/>
      </w:pPr>
      <w:rPr>
        <w:rFonts w:hint="default"/>
        <w:lang w:val="ru-RU" w:eastAsia="en-US" w:bidi="ar-SA"/>
      </w:rPr>
    </w:lvl>
    <w:lvl w:ilvl="7" w:tplc="66C63E40">
      <w:numFmt w:val="bullet"/>
      <w:lvlText w:val="•"/>
      <w:lvlJc w:val="left"/>
      <w:pPr>
        <w:ind w:left="7356" w:hanging="335"/>
      </w:pPr>
      <w:rPr>
        <w:rFonts w:hint="default"/>
        <w:lang w:val="ru-RU" w:eastAsia="en-US" w:bidi="ar-SA"/>
      </w:rPr>
    </w:lvl>
    <w:lvl w:ilvl="8" w:tplc="78F00A1C">
      <w:numFmt w:val="bullet"/>
      <w:lvlText w:val="•"/>
      <w:lvlJc w:val="left"/>
      <w:pPr>
        <w:ind w:left="8352" w:hanging="335"/>
      </w:pPr>
      <w:rPr>
        <w:rFonts w:hint="default"/>
        <w:lang w:val="ru-RU" w:eastAsia="en-US" w:bidi="ar-SA"/>
      </w:rPr>
    </w:lvl>
  </w:abstractNum>
  <w:abstractNum w:abstractNumId="19">
    <w:nsid w:val="4CF35C0B"/>
    <w:multiLevelType w:val="hybridMultilevel"/>
    <w:tmpl w:val="9E9AE0D8"/>
    <w:lvl w:ilvl="0" w:tplc="38A2E946">
      <w:start w:val="1"/>
      <w:numFmt w:val="decimal"/>
      <w:lvlText w:val="%1)"/>
      <w:lvlJc w:val="left"/>
      <w:pPr>
        <w:ind w:left="1168" w:hanging="30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9"/>
        <w:szCs w:val="29"/>
        <w:lang w:val="ru-RU" w:eastAsia="en-US" w:bidi="ar-SA"/>
      </w:rPr>
    </w:lvl>
    <w:lvl w:ilvl="1" w:tplc="D7D6AA96">
      <w:numFmt w:val="bullet"/>
      <w:lvlText w:val="•"/>
      <w:lvlJc w:val="left"/>
      <w:pPr>
        <w:ind w:left="2078" w:hanging="302"/>
      </w:pPr>
      <w:rPr>
        <w:rFonts w:hint="default"/>
        <w:lang w:val="ru-RU" w:eastAsia="en-US" w:bidi="ar-SA"/>
      </w:rPr>
    </w:lvl>
    <w:lvl w:ilvl="2" w:tplc="C1AC67C6">
      <w:numFmt w:val="bullet"/>
      <w:lvlText w:val="•"/>
      <w:lvlJc w:val="left"/>
      <w:pPr>
        <w:ind w:left="2997" w:hanging="302"/>
      </w:pPr>
      <w:rPr>
        <w:rFonts w:hint="default"/>
        <w:lang w:val="ru-RU" w:eastAsia="en-US" w:bidi="ar-SA"/>
      </w:rPr>
    </w:lvl>
    <w:lvl w:ilvl="3" w:tplc="8CA668FA">
      <w:numFmt w:val="bullet"/>
      <w:lvlText w:val="•"/>
      <w:lvlJc w:val="left"/>
      <w:pPr>
        <w:ind w:left="3915" w:hanging="302"/>
      </w:pPr>
      <w:rPr>
        <w:rFonts w:hint="default"/>
        <w:lang w:val="ru-RU" w:eastAsia="en-US" w:bidi="ar-SA"/>
      </w:rPr>
    </w:lvl>
    <w:lvl w:ilvl="4" w:tplc="94CE3FB6">
      <w:numFmt w:val="bullet"/>
      <w:lvlText w:val="•"/>
      <w:lvlJc w:val="left"/>
      <w:pPr>
        <w:ind w:left="4834" w:hanging="302"/>
      </w:pPr>
      <w:rPr>
        <w:rFonts w:hint="default"/>
        <w:lang w:val="ru-RU" w:eastAsia="en-US" w:bidi="ar-SA"/>
      </w:rPr>
    </w:lvl>
    <w:lvl w:ilvl="5" w:tplc="86A6081A">
      <w:numFmt w:val="bullet"/>
      <w:lvlText w:val="•"/>
      <w:lvlJc w:val="left"/>
      <w:pPr>
        <w:ind w:left="5753" w:hanging="302"/>
      </w:pPr>
      <w:rPr>
        <w:rFonts w:hint="default"/>
        <w:lang w:val="ru-RU" w:eastAsia="en-US" w:bidi="ar-SA"/>
      </w:rPr>
    </w:lvl>
    <w:lvl w:ilvl="6" w:tplc="3C701454">
      <w:numFmt w:val="bullet"/>
      <w:lvlText w:val="•"/>
      <w:lvlJc w:val="left"/>
      <w:pPr>
        <w:ind w:left="6671" w:hanging="302"/>
      </w:pPr>
      <w:rPr>
        <w:rFonts w:hint="default"/>
        <w:lang w:val="ru-RU" w:eastAsia="en-US" w:bidi="ar-SA"/>
      </w:rPr>
    </w:lvl>
    <w:lvl w:ilvl="7" w:tplc="4AF8729E">
      <w:numFmt w:val="bullet"/>
      <w:lvlText w:val="•"/>
      <w:lvlJc w:val="left"/>
      <w:pPr>
        <w:ind w:left="7590" w:hanging="302"/>
      </w:pPr>
      <w:rPr>
        <w:rFonts w:hint="default"/>
        <w:lang w:val="ru-RU" w:eastAsia="en-US" w:bidi="ar-SA"/>
      </w:rPr>
    </w:lvl>
    <w:lvl w:ilvl="8" w:tplc="B2563674">
      <w:numFmt w:val="bullet"/>
      <w:lvlText w:val="•"/>
      <w:lvlJc w:val="left"/>
      <w:pPr>
        <w:ind w:left="8508" w:hanging="302"/>
      </w:pPr>
      <w:rPr>
        <w:rFonts w:hint="default"/>
        <w:lang w:val="ru-RU" w:eastAsia="en-US" w:bidi="ar-SA"/>
      </w:rPr>
    </w:lvl>
  </w:abstractNum>
  <w:abstractNum w:abstractNumId="20">
    <w:nsid w:val="50150431"/>
    <w:multiLevelType w:val="multilevel"/>
    <w:tmpl w:val="CEC63270"/>
    <w:lvl w:ilvl="0">
      <w:start w:val="1"/>
      <w:numFmt w:val="decimal"/>
      <w:lvlText w:val="%1."/>
      <w:lvlJc w:val="left"/>
      <w:pPr>
        <w:ind w:left="4103" w:hanging="207"/>
        <w:jc w:val="right"/>
      </w:pPr>
      <w:rPr>
        <w:rFonts w:hint="default"/>
        <w:spacing w:val="-1"/>
        <w:w w:val="8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90" w:hanging="536"/>
        <w:jc w:val="right"/>
      </w:pPr>
      <w:rPr>
        <w:rFonts w:hint="default"/>
        <w:spacing w:val="0"/>
        <w:w w:val="95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962" w:hanging="53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4"/>
        <w:sz w:val="29"/>
        <w:szCs w:val="29"/>
        <w:lang w:val="ru-RU" w:eastAsia="en-US" w:bidi="ar-SA"/>
      </w:rPr>
    </w:lvl>
    <w:lvl w:ilvl="3">
      <w:numFmt w:val="bullet"/>
      <w:lvlText w:val="•"/>
      <w:lvlJc w:val="left"/>
      <w:pPr>
        <w:ind w:left="360" w:hanging="53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420" w:hanging="53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340" w:hanging="53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100" w:hanging="53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661" w:hanging="53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223" w:hanging="536"/>
      </w:pPr>
      <w:rPr>
        <w:rFonts w:hint="default"/>
        <w:lang w:val="ru-RU" w:eastAsia="en-US" w:bidi="ar-SA"/>
      </w:rPr>
    </w:lvl>
  </w:abstractNum>
  <w:abstractNum w:abstractNumId="21">
    <w:nsid w:val="65DA2B80"/>
    <w:multiLevelType w:val="hybridMultilevel"/>
    <w:tmpl w:val="15EC723A"/>
    <w:lvl w:ilvl="0" w:tplc="BF909788">
      <w:start w:val="1"/>
      <w:numFmt w:val="decimal"/>
      <w:lvlText w:val="%1)"/>
      <w:lvlJc w:val="left"/>
      <w:pPr>
        <w:ind w:left="333" w:hanging="4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9"/>
        <w:szCs w:val="29"/>
        <w:lang w:val="ru-RU" w:eastAsia="en-US" w:bidi="ar-SA"/>
      </w:rPr>
    </w:lvl>
    <w:lvl w:ilvl="1" w:tplc="CBA29ECC">
      <w:numFmt w:val="bullet"/>
      <w:lvlText w:val="•"/>
      <w:lvlJc w:val="left"/>
      <w:pPr>
        <w:ind w:left="1340" w:hanging="464"/>
      </w:pPr>
      <w:rPr>
        <w:rFonts w:hint="default"/>
        <w:lang w:val="ru-RU" w:eastAsia="en-US" w:bidi="ar-SA"/>
      </w:rPr>
    </w:lvl>
    <w:lvl w:ilvl="2" w:tplc="8CEEFB08">
      <w:numFmt w:val="bullet"/>
      <w:lvlText w:val="•"/>
      <w:lvlJc w:val="left"/>
      <w:pPr>
        <w:ind w:left="2341" w:hanging="464"/>
      </w:pPr>
      <w:rPr>
        <w:rFonts w:hint="default"/>
        <w:lang w:val="ru-RU" w:eastAsia="en-US" w:bidi="ar-SA"/>
      </w:rPr>
    </w:lvl>
    <w:lvl w:ilvl="3" w:tplc="E3FA8188">
      <w:numFmt w:val="bullet"/>
      <w:lvlText w:val="•"/>
      <w:lvlJc w:val="left"/>
      <w:pPr>
        <w:ind w:left="3341" w:hanging="464"/>
      </w:pPr>
      <w:rPr>
        <w:rFonts w:hint="default"/>
        <w:lang w:val="ru-RU" w:eastAsia="en-US" w:bidi="ar-SA"/>
      </w:rPr>
    </w:lvl>
    <w:lvl w:ilvl="4" w:tplc="E21E308C">
      <w:numFmt w:val="bullet"/>
      <w:lvlText w:val="•"/>
      <w:lvlJc w:val="left"/>
      <w:pPr>
        <w:ind w:left="4342" w:hanging="464"/>
      </w:pPr>
      <w:rPr>
        <w:rFonts w:hint="default"/>
        <w:lang w:val="ru-RU" w:eastAsia="en-US" w:bidi="ar-SA"/>
      </w:rPr>
    </w:lvl>
    <w:lvl w:ilvl="5" w:tplc="B09E4EE8">
      <w:numFmt w:val="bullet"/>
      <w:lvlText w:val="•"/>
      <w:lvlJc w:val="left"/>
      <w:pPr>
        <w:ind w:left="5343" w:hanging="464"/>
      </w:pPr>
      <w:rPr>
        <w:rFonts w:hint="default"/>
        <w:lang w:val="ru-RU" w:eastAsia="en-US" w:bidi="ar-SA"/>
      </w:rPr>
    </w:lvl>
    <w:lvl w:ilvl="6" w:tplc="98A8D7BA">
      <w:numFmt w:val="bullet"/>
      <w:lvlText w:val="•"/>
      <w:lvlJc w:val="left"/>
      <w:pPr>
        <w:ind w:left="6343" w:hanging="464"/>
      </w:pPr>
      <w:rPr>
        <w:rFonts w:hint="default"/>
        <w:lang w:val="ru-RU" w:eastAsia="en-US" w:bidi="ar-SA"/>
      </w:rPr>
    </w:lvl>
    <w:lvl w:ilvl="7" w:tplc="BC10371E">
      <w:numFmt w:val="bullet"/>
      <w:lvlText w:val="•"/>
      <w:lvlJc w:val="left"/>
      <w:pPr>
        <w:ind w:left="7344" w:hanging="464"/>
      </w:pPr>
      <w:rPr>
        <w:rFonts w:hint="default"/>
        <w:lang w:val="ru-RU" w:eastAsia="en-US" w:bidi="ar-SA"/>
      </w:rPr>
    </w:lvl>
    <w:lvl w:ilvl="8" w:tplc="06263EE6">
      <w:numFmt w:val="bullet"/>
      <w:lvlText w:val="•"/>
      <w:lvlJc w:val="left"/>
      <w:pPr>
        <w:ind w:left="8344" w:hanging="464"/>
      </w:pPr>
      <w:rPr>
        <w:rFonts w:hint="default"/>
        <w:lang w:val="ru-RU" w:eastAsia="en-US" w:bidi="ar-SA"/>
      </w:rPr>
    </w:lvl>
  </w:abstractNum>
  <w:abstractNum w:abstractNumId="22">
    <w:nsid w:val="68C1050E"/>
    <w:multiLevelType w:val="hybridMultilevel"/>
    <w:tmpl w:val="1DB4C950"/>
    <w:lvl w:ilvl="0" w:tplc="B95A48BE">
      <w:start w:val="1"/>
      <w:numFmt w:val="decimal"/>
      <w:lvlText w:val="%1)"/>
      <w:lvlJc w:val="left"/>
      <w:pPr>
        <w:ind w:left="309" w:hanging="3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D4E9972">
      <w:numFmt w:val="bullet"/>
      <w:lvlText w:val="•"/>
      <w:lvlJc w:val="left"/>
      <w:pPr>
        <w:ind w:left="1304" w:hanging="305"/>
      </w:pPr>
      <w:rPr>
        <w:rFonts w:hint="default"/>
        <w:lang w:val="ru-RU" w:eastAsia="en-US" w:bidi="ar-SA"/>
      </w:rPr>
    </w:lvl>
    <w:lvl w:ilvl="2" w:tplc="11229E22">
      <w:numFmt w:val="bullet"/>
      <w:lvlText w:val="•"/>
      <w:lvlJc w:val="left"/>
      <w:pPr>
        <w:ind w:left="2309" w:hanging="305"/>
      </w:pPr>
      <w:rPr>
        <w:rFonts w:hint="default"/>
        <w:lang w:val="ru-RU" w:eastAsia="en-US" w:bidi="ar-SA"/>
      </w:rPr>
    </w:lvl>
    <w:lvl w:ilvl="3" w:tplc="119279D4">
      <w:numFmt w:val="bullet"/>
      <w:lvlText w:val="•"/>
      <w:lvlJc w:val="left"/>
      <w:pPr>
        <w:ind w:left="3313" w:hanging="305"/>
      </w:pPr>
      <w:rPr>
        <w:rFonts w:hint="default"/>
        <w:lang w:val="ru-RU" w:eastAsia="en-US" w:bidi="ar-SA"/>
      </w:rPr>
    </w:lvl>
    <w:lvl w:ilvl="4" w:tplc="514EA10C">
      <w:numFmt w:val="bullet"/>
      <w:lvlText w:val="•"/>
      <w:lvlJc w:val="left"/>
      <w:pPr>
        <w:ind w:left="4318" w:hanging="305"/>
      </w:pPr>
      <w:rPr>
        <w:rFonts w:hint="default"/>
        <w:lang w:val="ru-RU" w:eastAsia="en-US" w:bidi="ar-SA"/>
      </w:rPr>
    </w:lvl>
    <w:lvl w:ilvl="5" w:tplc="DE367F40">
      <w:numFmt w:val="bullet"/>
      <w:lvlText w:val="•"/>
      <w:lvlJc w:val="left"/>
      <w:pPr>
        <w:ind w:left="5323" w:hanging="305"/>
      </w:pPr>
      <w:rPr>
        <w:rFonts w:hint="default"/>
        <w:lang w:val="ru-RU" w:eastAsia="en-US" w:bidi="ar-SA"/>
      </w:rPr>
    </w:lvl>
    <w:lvl w:ilvl="6" w:tplc="44F4A59E">
      <w:numFmt w:val="bullet"/>
      <w:lvlText w:val="•"/>
      <w:lvlJc w:val="left"/>
      <w:pPr>
        <w:ind w:left="6327" w:hanging="305"/>
      </w:pPr>
      <w:rPr>
        <w:rFonts w:hint="default"/>
        <w:lang w:val="ru-RU" w:eastAsia="en-US" w:bidi="ar-SA"/>
      </w:rPr>
    </w:lvl>
    <w:lvl w:ilvl="7" w:tplc="1554954A">
      <w:numFmt w:val="bullet"/>
      <w:lvlText w:val="•"/>
      <w:lvlJc w:val="left"/>
      <w:pPr>
        <w:ind w:left="7332" w:hanging="305"/>
      </w:pPr>
      <w:rPr>
        <w:rFonts w:hint="default"/>
        <w:lang w:val="ru-RU" w:eastAsia="en-US" w:bidi="ar-SA"/>
      </w:rPr>
    </w:lvl>
    <w:lvl w:ilvl="8" w:tplc="C71050C2">
      <w:numFmt w:val="bullet"/>
      <w:lvlText w:val="•"/>
      <w:lvlJc w:val="left"/>
      <w:pPr>
        <w:ind w:left="8336" w:hanging="305"/>
      </w:pPr>
      <w:rPr>
        <w:rFonts w:hint="default"/>
        <w:lang w:val="ru-RU" w:eastAsia="en-US" w:bidi="ar-SA"/>
      </w:rPr>
    </w:lvl>
  </w:abstractNum>
  <w:abstractNum w:abstractNumId="23">
    <w:nsid w:val="69FC4720"/>
    <w:multiLevelType w:val="hybridMultilevel"/>
    <w:tmpl w:val="A61882E0"/>
    <w:lvl w:ilvl="0" w:tplc="62723296">
      <w:start w:val="1"/>
      <w:numFmt w:val="decimal"/>
      <w:lvlText w:val="%1)"/>
      <w:lvlJc w:val="left"/>
      <w:pPr>
        <w:ind w:left="304" w:hanging="392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10502680">
      <w:numFmt w:val="bullet"/>
      <w:lvlText w:val="•"/>
      <w:lvlJc w:val="left"/>
      <w:pPr>
        <w:ind w:left="1304" w:hanging="392"/>
      </w:pPr>
      <w:rPr>
        <w:rFonts w:hint="default"/>
        <w:lang w:val="ru-RU" w:eastAsia="en-US" w:bidi="ar-SA"/>
      </w:rPr>
    </w:lvl>
    <w:lvl w:ilvl="2" w:tplc="58E49830">
      <w:numFmt w:val="bullet"/>
      <w:lvlText w:val="•"/>
      <w:lvlJc w:val="left"/>
      <w:pPr>
        <w:ind w:left="2309" w:hanging="392"/>
      </w:pPr>
      <w:rPr>
        <w:rFonts w:hint="default"/>
        <w:lang w:val="ru-RU" w:eastAsia="en-US" w:bidi="ar-SA"/>
      </w:rPr>
    </w:lvl>
    <w:lvl w:ilvl="3" w:tplc="0FAECC1E">
      <w:numFmt w:val="bullet"/>
      <w:lvlText w:val="•"/>
      <w:lvlJc w:val="left"/>
      <w:pPr>
        <w:ind w:left="3313" w:hanging="392"/>
      </w:pPr>
      <w:rPr>
        <w:rFonts w:hint="default"/>
        <w:lang w:val="ru-RU" w:eastAsia="en-US" w:bidi="ar-SA"/>
      </w:rPr>
    </w:lvl>
    <w:lvl w:ilvl="4" w:tplc="3FE47814">
      <w:numFmt w:val="bullet"/>
      <w:lvlText w:val="•"/>
      <w:lvlJc w:val="left"/>
      <w:pPr>
        <w:ind w:left="4318" w:hanging="392"/>
      </w:pPr>
      <w:rPr>
        <w:rFonts w:hint="default"/>
        <w:lang w:val="ru-RU" w:eastAsia="en-US" w:bidi="ar-SA"/>
      </w:rPr>
    </w:lvl>
    <w:lvl w:ilvl="5" w:tplc="F692F508">
      <w:numFmt w:val="bullet"/>
      <w:lvlText w:val="•"/>
      <w:lvlJc w:val="left"/>
      <w:pPr>
        <w:ind w:left="5323" w:hanging="392"/>
      </w:pPr>
      <w:rPr>
        <w:rFonts w:hint="default"/>
        <w:lang w:val="ru-RU" w:eastAsia="en-US" w:bidi="ar-SA"/>
      </w:rPr>
    </w:lvl>
    <w:lvl w:ilvl="6" w:tplc="DA209746">
      <w:numFmt w:val="bullet"/>
      <w:lvlText w:val="•"/>
      <w:lvlJc w:val="left"/>
      <w:pPr>
        <w:ind w:left="6327" w:hanging="392"/>
      </w:pPr>
      <w:rPr>
        <w:rFonts w:hint="default"/>
        <w:lang w:val="ru-RU" w:eastAsia="en-US" w:bidi="ar-SA"/>
      </w:rPr>
    </w:lvl>
    <w:lvl w:ilvl="7" w:tplc="D0E20330">
      <w:numFmt w:val="bullet"/>
      <w:lvlText w:val="•"/>
      <w:lvlJc w:val="left"/>
      <w:pPr>
        <w:ind w:left="7332" w:hanging="392"/>
      </w:pPr>
      <w:rPr>
        <w:rFonts w:hint="default"/>
        <w:lang w:val="ru-RU" w:eastAsia="en-US" w:bidi="ar-SA"/>
      </w:rPr>
    </w:lvl>
    <w:lvl w:ilvl="8" w:tplc="BF943040">
      <w:numFmt w:val="bullet"/>
      <w:lvlText w:val="•"/>
      <w:lvlJc w:val="left"/>
      <w:pPr>
        <w:ind w:left="8336" w:hanging="392"/>
      </w:pPr>
      <w:rPr>
        <w:rFonts w:hint="default"/>
        <w:lang w:val="ru-RU" w:eastAsia="en-US" w:bidi="ar-SA"/>
      </w:rPr>
    </w:lvl>
  </w:abstractNum>
  <w:abstractNum w:abstractNumId="24">
    <w:nsid w:val="6C166073"/>
    <w:multiLevelType w:val="hybridMultilevel"/>
    <w:tmpl w:val="E3BA0DF8"/>
    <w:lvl w:ilvl="0" w:tplc="2B608CE4">
      <w:start w:val="1"/>
      <w:numFmt w:val="decimal"/>
      <w:lvlText w:val="%1)"/>
      <w:lvlJc w:val="left"/>
      <w:pPr>
        <w:ind w:left="271" w:hanging="34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8"/>
        <w:szCs w:val="28"/>
        <w:lang w:val="ru-RU" w:eastAsia="en-US" w:bidi="ar-SA"/>
      </w:rPr>
    </w:lvl>
    <w:lvl w:ilvl="1" w:tplc="A18AB808">
      <w:numFmt w:val="bullet"/>
      <w:lvlText w:val="•"/>
      <w:lvlJc w:val="left"/>
      <w:pPr>
        <w:ind w:left="1286" w:hanging="348"/>
      </w:pPr>
      <w:rPr>
        <w:rFonts w:hint="default"/>
        <w:lang w:val="ru-RU" w:eastAsia="en-US" w:bidi="ar-SA"/>
      </w:rPr>
    </w:lvl>
    <w:lvl w:ilvl="2" w:tplc="90FCB392">
      <w:numFmt w:val="bullet"/>
      <w:lvlText w:val="•"/>
      <w:lvlJc w:val="left"/>
      <w:pPr>
        <w:ind w:left="2293" w:hanging="348"/>
      </w:pPr>
      <w:rPr>
        <w:rFonts w:hint="default"/>
        <w:lang w:val="ru-RU" w:eastAsia="en-US" w:bidi="ar-SA"/>
      </w:rPr>
    </w:lvl>
    <w:lvl w:ilvl="3" w:tplc="5512ECBE">
      <w:numFmt w:val="bullet"/>
      <w:lvlText w:val="•"/>
      <w:lvlJc w:val="left"/>
      <w:pPr>
        <w:ind w:left="3299" w:hanging="348"/>
      </w:pPr>
      <w:rPr>
        <w:rFonts w:hint="default"/>
        <w:lang w:val="ru-RU" w:eastAsia="en-US" w:bidi="ar-SA"/>
      </w:rPr>
    </w:lvl>
    <w:lvl w:ilvl="4" w:tplc="E5DE381E">
      <w:numFmt w:val="bullet"/>
      <w:lvlText w:val="•"/>
      <w:lvlJc w:val="left"/>
      <w:pPr>
        <w:ind w:left="4306" w:hanging="348"/>
      </w:pPr>
      <w:rPr>
        <w:rFonts w:hint="default"/>
        <w:lang w:val="ru-RU" w:eastAsia="en-US" w:bidi="ar-SA"/>
      </w:rPr>
    </w:lvl>
    <w:lvl w:ilvl="5" w:tplc="2752D616">
      <w:numFmt w:val="bullet"/>
      <w:lvlText w:val="•"/>
      <w:lvlJc w:val="left"/>
      <w:pPr>
        <w:ind w:left="5313" w:hanging="348"/>
      </w:pPr>
      <w:rPr>
        <w:rFonts w:hint="default"/>
        <w:lang w:val="ru-RU" w:eastAsia="en-US" w:bidi="ar-SA"/>
      </w:rPr>
    </w:lvl>
    <w:lvl w:ilvl="6" w:tplc="C754712E">
      <w:numFmt w:val="bullet"/>
      <w:lvlText w:val="•"/>
      <w:lvlJc w:val="left"/>
      <w:pPr>
        <w:ind w:left="6319" w:hanging="348"/>
      </w:pPr>
      <w:rPr>
        <w:rFonts w:hint="default"/>
        <w:lang w:val="ru-RU" w:eastAsia="en-US" w:bidi="ar-SA"/>
      </w:rPr>
    </w:lvl>
    <w:lvl w:ilvl="7" w:tplc="90DEFF9E">
      <w:numFmt w:val="bullet"/>
      <w:lvlText w:val="•"/>
      <w:lvlJc w:val="left"/>
      <w:pPr>
        <w:ind w:left="7326" w:hanging="348"/>
      </w:pPr>
      <w:rPr>
        <w:rFonts w:hint="default"/>
        <w:lang w:val="ru-RU" w:eastAsia="en-US" w:bidi="ar-SA"/>
      </w:rPr>
    </w:lvl>
    <w:lvl w:ilvl="8" w:tplc="139EFAAC">
      <w:numFmt w:val="bullet"/>
      <w:lvlText w:val="•"/>
      <w:lvlJc w:val="left"/>
      <w:pPr>
        <w:ind w:left="8332" w:hanging="348"/>
      </w:pPr>
      <w:rPr>
        <w:rFonts w:hint="default"/>
        <w:lang w:val="ru-RU" w:eastAsia="en-US" w:bidi="ar-SA"/>
      </w:rPr>
    </w:lvl>
  </w:abstractNum>
  <w:abstractNum w:abstractNumId="25">
    <w:nsid w:val="70D03D11"/>
    <w:multiLevelType w:val="hybridMultilevel"/>
    <w:tmpl w:val="C972B188"/>
    <w:lvl w:ilvl="0" w:tplc="61C892E0">
      <w:start w:val="1"/>
      <w:numFmt w:val="decimal"/>
      <w:lvlText w:val="%1)"/>
      <w:lvlJc w:val="left"/>
      <w:pPr>
        <w:ind w:left="328" w:hanging="30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3309664">
      <w:numFmt w:val="bullet"/>
      <w:lvlText w:val="•"/>
      <w:lvlJc w:val="left"/>
      <w:pPr>
        <w:ind w:left="1322" w:hanging="309"/>
      </w:pPr>
      <w:rPr>
        <w:rFonts w:hint="default"/>
        <w:lang w:val="ru-RU" w:eastAsia="en-US" w:bidi="ar-SA"/>
      </w:rPr>
    </w:lvl>
    <w:lvl w:ilvl="2" w:tplc="28B8A2E2">
      <w:numFmt w:val="bullet"/>
      <w:lvlText w:val="•"/>
      <w:lvlJc w:val="left"/>
      <w:pPr>
        <w:ind w:left="2325" w:hanging="309"/>
      </w:pPr>
      <w:rPr>
        <w:rFonts w:hint="default"/>
        <w:lang w:val="ru-RU" w:eastAsia="en-US" w:bidi="ar-SA"/>
      </w:rPr>
    </w:lvl>
    <w:lvl w:ilvl="3" w:tplc="5AB688F8">
      <w:numFmt w:val="bullet"/>
      <w:lvlText w:val="•"/>
      <w:lvlJc w:val="left"/>
      <w:pPr>
        <w:ind w:left="3327" w:hanging="309"/>
      </w:pPr>
      <w:rPr>
        <w:rFonts w:hint="default"/>
        <w:lang w:val="ru-RU" w:eastAsia="en-US" w:bidi="ar-SA"/>
      </w:rPr>
    </w:lvl>
    <w:lvl w:ilvl="4" w:tplc="1C623C76">
      <w:numFmt w:val="bullet"/>
      <w:lvlText w:val="•"/>
      <w:lvlJc w:val="left"/>
      <w:pPr>
        <w:ind w:left="4330" w:hanging="309"/>
      </w:pPr>
      <w:rPr>
        <w:rFonts w:hint="default"/>
        <w:lang w:val="ru-RU" w:eastAsia="en-US" w:bidi="ar-SA"/>
      </w:rPr>
    </w:lvl>
    <w:lvl w:ilvl="5" w:tplc="F9E0A412">
      <w:numFmt w:val="bullet"/>
      <w:lvlText w:val="•"/>
      <w:lvlJc w:val="left"/>
      <w:pPr>
        <w:ind w:left="5333" w:hanging="309"/>
      </w:pPr>
      <w:rPr>
        <w:rFonts w:hint="default"/>
        <w:lang w:val="ru-RU" w:eastAsia="en-US" w:bidi="ar-SA"/>
      </w:rPr>
    </w:lvl>
    <w:lvl w:ilvl="6" w:tplc="AFF853E6">
      <w:numFmt w:val="bullet"/>
      <w:lvlText w:val="•"/>
      <w:lvlJc w:val="left"/>
      <w:pPr>
        <w:ind w:left="6335" w:hanging="309"/>
      </w:pPr>
      <w:rPr>
        <w:rFonts w:hint="default"/>
        <w:lang w:val="ru-RU" w:eastAsia="en-US" w:bidi="ar-SA"/>
      </w:rPr>
    </w:lvl>
    <w:lvl w:ilvl="7" w:tplc="06624D2C">
      <w:numFmt w:val="bullet"/>
      <w:lvlText w:val="•"/>
      <w:lvlJc w:val="left"/>
      <w:pPr>
        <w:ind w:left="7338" w:hanging="309"/>
      </w:pPr>
      <w:rPr>
        <w:rFonts w:hint="default"/>
        <w:lang w:val="ru-RU" w:eastAsia="en-US" w:bidi="ar-SA"/>
      </w:rPr>
    </w:lvl>
    <w:lvl w:ilvl="8" w:tplc="1C3A451C">
      <w:numFmt w:val="bullet"/>
      <w:lvlText w:val="•"/>
      <w:lvlJc w:val="left"/>
      <w:pPr>
        <w:ind w:left="8340" w:hanging="309"/>
      </w:pPr>
      <w:rPr>
        <w:rFonts w:hint="default"/>
        <w:lang w:val="ru-RU" w:eastAsia="en-US" w:bidi="ar-SA"/>
      </w:rPr>
    </w:lvl>
  </w:abstractNum>
  <w:num w:numId="1">
    <w:abstractNumId w:val="15"/>
  </w:num>
  <w:num w:numId="2">
    <w:abstractNumId w:val="1"/>
  </w:num>
  <w:num w:numId="3">
    <w:abstractNumId w:val="0"/>
  </w:num>
  <w:num w:numId="4">
    <w:abstractNumId w:val="21"/>
  </w:num>
  <w:num w:numId="5">
    <w:abstractNumId w:val="11"/>
  </w:num>
  <w:num w:numId="6">
    <w:abstractNumId w:val="20"/>
  </w:num>
  <w:num w:numId="7">
    <w:abstractNumId w:val="13"/>
  </w:num>
  <w:num w:numId="8">
    <w:abstractNumId w:val="3"/>
  </w:num>
  <w:num w:numId="9">
    <w:abstractNumId w:val="25"/>
  </w:num>
  <w:num w:numId="10">
    <w:abstractNumId w:val="23"/>
  </w:num>
  <w:num w:numId="11">
    <w:abstractNumId w:val="8"/>
  </w:num>
  <w:num w:numId="12">
    <w:abstractNumId w:val="2"/>
  </w:num>
  <w:num w:numId="13">
    <w:abstractNumId w:val="17"/>
  </w:num>
  <w:num w:numId="14">
    <w:abstractNumId w:val="12"/>
  </w:num>
  <w:num w:numId="15">
    <w:abstractNumId w:val="24"/>
  </w:num>
  <w:num w:numId="16">
    <w:abstractNumId w:val="5"/>
  </w:num>
  <w:num w:numId="17">
    <w:abstractNumId w:val="4"/>
  </w:num>
  <w:num w:numId="18">
    <w:abstractNumId w:val="14"/>
  </w:num>
  <w:num w:numId="19">
    <w:abstractNumId w:val="19"/>
  </w:num>
  <w:num w:numId="20">
    <w:abstractNumId w:val="10"/>
  </w:num>
  <w:num w:numId="21">
    <w:abstractNumId w:val="18"/>
  </w:num>
  <w:num w:numId="22">
    <w:abstractNumId w:val="7"/>
  </w:num>
  <w:num w:numId="23">
    <w:abstractNumId w:val="6"/>
  </w:num>
  <w:num w:numId="24">
    <w:abstractNumId w:val="9"/>
  </w:num>
  <w:num w:numId="25">
    <w:abstractNumId w:val="22"/>
  </w:num>
  <w:num w:numId="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46F"/>
    <w:rsid w:val="00000289"/>
    <w:rsid w:val="000004D0"/>
    <w:rsid w:val="000007B5"/>
    <w:rsid w:val="00001F7A"/>
    <w:rsid w:val="000028CA"/>
    <w:rsid w:val="000032F5"/>
    <w:rsid w:val="00003444"/>
    <w:rsid w:val="00003917"/>
    <w:rsid w:val="00004319"/>
    <w:rsid w:val="000049D5"/>
    <w:rsid w:val="00004E46"/>
    <w:rsid w:val="00004EA5"/>
    <w:rsid w:val="00005A0B"/>
    <w:rsid w:val="00005D2F"/>
    <w:rsid w:val="000076CA"/>
    <w:rsid w:val="00007A05"/>
    <w:rsid w:val="00007B10"/>
    <w:rsid w:val="00007C54"/>
    <w:rsid w:val="00010B22"/>
    <w:rsid w:val="00011576"/>
    <w:rsid w:val="000115CE"/>
    <w:rsid w:val="00011DDA"/>
    <w:rsid w:val="00012616"/>
    <w:rsid w:val="00013213"/>
    <w:rsid w:val="000142AB"/>
    <w:rsid w:val="000142C1"/>
    <w:rsid w:val="00014931"/>
    <w:rsid w:val="00015A42"/>
    <w:rsid w:val="00015EED"/>
    <w:rsid w:val="00016269"/>
    <w:rsid w:val="0001695C"/>
    <w:rsid w:val="00017E2C"/>
    <w:rsid w:val="00020B14"/>
    <w:rsid w:val="00021C3F"/>
    <w:rsid w:val="000244D7"/>
    <w:rsid w:val="0002534F"/>
    <w:rsid w:val="000266BA"/>
    <w:rsid w:val="000270FE"/>
    <w:rsid w:val="00027201"/>
    <w:rsid w:val="00027E72"/>
    <w:rsid w:val="000305AF"/>
    <w:rsid w:val="00032F8B"/>
    <w:rsid w:val="00033608"/>
    <w:rsid w:val="00033FCD"/>
    <w:rsid w:val="000340A1"/>
    <w:rsid w:val="00034126"/>
    <w:rsid w:val="00034672"/>
    <w:rsid w:val="000347B6"/>
    <w:rsid w:val="000352C5"/>
    <w:rsid w:val="00035341"/>
    <w:rsid w:val="00037C37"/>
    <w:rsid w:val="000405CD"/>
    <w:rsid w:val="000418C8"/>
    <w:rsid w:val="0004214C"/>
    <w:rsid w:val="000422B0"/>
    <w:rsid w:val="00043372"/>
    <w:rsid w:val="00043CED"/>
    <w:rsid w:val="00043EC0"/>
    <w:rsid w:val="00044129"/>
    <w:rsid w:val="00044314"/>
    <w:rsid w:val="00044ED7"/>
    <w:rsid w:val="000452BA"/>
    <w:rsid w:val="0004586B"/>
    <w:rsid w:val="000460C1"/>
    <w:rsid w:val="00046797"/>
    <w:rsid w:val="00046DF6"/>
    <w:rsid w:val="000471A2"/>
    <w:rsid w:val="00047394"/>
    <w:rsid w:val="00047AFC"/>
    <w:rsid w:val="000502E0"/>
    <w:rsid w:val="00050606"/>
    <w:rsid w:val="0005076E"/>
    <w:rsid w:val="00051331"/>
    <w:rsid w:val="00051753"/>
    <w:rsid w:val="00051899"/>
    <w:rsid w:val="000519A2"/>
    <w:rsid w:val="00051D5E"/>
    <w:rsid w:val="00053260"/>
    <w:rsid w:val="00053995"/>
    <w:rsid w:val="00053A58"/>
    <w:rsid w:val="00053D56"/>
    <w:rsid w:val="000561E4"/>
    <w:rsid w:val="00056E87"/>
    <w:rsid w:val="00057235"/>
    <w:rsid w:val="000578D4"/>
    <w:rsid w:val="00057D7C"/>
    <w:rsid w:val="000600CF"/>
    <w:rsid w:val="000611E6"/>
    <w:rsid w:val="00061749"/>
    <w:rsid w:val="0006185C"/>
    <w:rsid w:val="00061B2C"/>
    <w:rsid w:val="00062A75"/>
    <w:rsid w:val="00062C12"/>
    <w:rsid w:val="00062FC0"/>
    <w:rsid w:val="000631AB"/>
    <w:rsid w:val="00063843"/>
    <w:rsid w:val="000648B2"/>
    <w:rsid w:val="000666E4"/>
    <w:rsid w:val="00066D46"/>
    <w:rsid w:val="0006724B"/>
    <w:rsid w:val="00067322"/>
    <w:rsid w:val="0006744C"/>
    <w:rsid w:val="000678A4"/>
    <w:rsid w:val="00067A8B"/>
    <w:rsid w:val="00070611"/>
    <w:rsid w:val="00070895"/>
    <w:rsid w:val="000713C3"/>
    <w:rsid w:val="00071BBF"/>
    <w:rsid w:val="00071C50"/>
    <w:rsid w:val="00071DCC"/>
    <w:rsid w:val="000727C9"/>
    <w:rsid w:val="00072CC9"/>
    <w:rsid w:val="00073FCA"/>
    <w:rsid w:val="0007494D"/>
    <w:rsid w:val="00074B0D"/>
    <w:rsid w:val="00074D89"/>
    <w:rsid w:val="00075505"/>
    <w:rsid w:val="000755A1"/>
    <w:rsid w:val="0007566F"/>
    <w:rsid w:val="00076147"/>
    <w:rsid w:val="000766FE"/>
    <w:rsid w:val="00076835"/>
    <w:rsid w:val="00080040"/>
    <w:rsid w:val="000810EB"/>
    <w:rsid w:val="00081754"/>
    <w:rsid w:val="00081B18"/>
    <w:rsid w:val="00082247"/>
    <w:rsid w:val="0008420E"/>
    <w:rsid w:val="00084581"/>
    <w:rsid w:val="00084E2F"/>
    <w:rsid w:val="00084F7D"/>
    <w:rsid w:val="00085301"/>
    <w:rsid w:val="00085431"/>
    <w:rsid w:val="00085595"/>
    <w:rsid w:val="000857DA"/>
    <w:rsid w:val="00086129"/>
    <w:rsid w:val="000862F2"/>
    <w:rsid w:val="00086ABD"/>
    <w:rsid w:val="00086D56"/>
    <w:rsid w:val="00086EB7"/>
    <w:rsid w:val="00087224"/>
    <w:rsid w:val="000903B9"/>
    <w:rsid w:val="00090AC5"/>
    <w:rsid w:val="00090B50"/>
    <w:rsid w:val="000911F5"/>
    <w:rsid w:val="000924C7"/>
    <w:rsid w:val="00092A27"/>
    <w:rsid w:val="00092F46"/>
    <w:rsid w:val="00093C02"/>
    <w:rsid w:val="0009400D"/>
    <w:rsid w:val="0009420E"/>
    <w:rsid w:val="000949DF"/>
    <w:rsid w:val="00094BD1"/>
    <w:rsid w:val="00095385"/>
    <w:rsid w:val="00095A58"/>
    <w:rsid w:val="00095FFC"/>
    <w:rsid w:val="000964A2"/>
    <w:rsid w:val="00096543"/>
    <w:rsid w:val="000968AD"/>
    <w:rsid w:val="00096CE1"/>
    <w:rsid w:val="00097670"/>
    <w:rsid w:val="000979D7"/>
    <w:rsid w:val="000A0116"/>
    <w:rsid w:val="000A039E"/>
    <w:rsid w:val="000A08CE"/>
    <w:rsid w:val="000A13C7"/>
    <w:rsid w:val="000A1791"/>
    <w:rsid w:val="000A1A6E"/>
    <w:rsid w:val="000A2D14"/>
    <w:rsid w:val="000A3368"/>
    <w:rsid w:val="000A3CA8"/>
    <w:rsid w:val="000A46C3"/>
    <w:rsid w:val="000A47D3"/>
    <w:rsid w:val="000A5583"/>
    <w:rsid w:val="000A58DC"/>
    <w:rsid w:val="000A665A"/>
    <w:rsid w:val="000A676F"/>
    <w:rsid w:val="000A677C"/>
    <w:rsid w:val="000A681B"/>
    <w:rsid w:val="000A685E"/>
    <w:rsid w:val="000A6A69"/>
    <w:rsid w:val="000A6BA7"/>
    <w:rsid w:val="000A6BEC"/>
    <w:rsid w:val="000B1443"/>
    <w:rsid w:val="000B1D63"/>
    <w:rsid w:val="000B245C"/>
    <w:rsid w:val="000B2552"/>
    <w:rsid w:val="000B3E26"/>
    <w:rsid w:val="000B4046"/>
    <w:rsid w:val="000B4926"/>
    <w:rsid w:val="000B4D1F"/>
    <w:rsid w:val="000B598F"/>
    <w:rsid w:val="000B6199"/>
    <w:rsid w:val="000B6478"/>
    <w:rsid w:val="000B6963"/>
    <w:rsid w:val="000B6ECD"/>
    <w:rsid w:val="000B7135"/>
    <w:rsid w:val="000B77CD"/>
    <w:rsid w:val="000C06D7"/>
    <w:rsid w:val="000C0924"/>
    <w:rsid w:val="000C0EC2"/>
    <w:rsid w:val="000C1A40"/>
    <w:rsid w:val="000C1E92"/>
    <w:rsid w:val="000C2F2E"/>
    <w:rsid w:val="000C4333"/>
    <w:rsid w:val="000C482D"/>
    <w:rsid w:val="000C4F7D"/>
    <w:rsid w:val="000C4FFE"/>
    <w:rsid w:val="000C53F9"/>
    <w:rsid w:val="000C58D4"/>
    <w:rsid w:val="000C644F"/>
    <w:rsid w:val="000C734E"/>
    <w:rsid w:val="000C737D"/>
    <w:rsid w:val="000C7833"/>
    <w:rsid w:val="000C79F2"/>
    <w:rsid w:val="000C7BB6"/>
    <w:rsid w:val="000C7F8B"/>
    <w:rsid w:val="000D01D1"/>
    <w:rsid w:val="000D0702"/>
    <w:rsid w:val="000D1191"/>
    <w:rsid w:val="000D21FA"/>
    <w:rsid w:val="000D2607"/>
    <w:rsid w:val="000D2C39"/>
    <w:rsid w:val="000D2C61"/>
    <w:rsid w:val="000D3150"/>
    <w:rsid w:val="000D34A0"/>
    <w:rsid w:val="000D365C"/>
    <w:rsid w:val="000D4D93"/>
    <w:rsid w:val="000D5524"/>
    <w:rsid w:val="000D6823"/>
    <w:rsid w:val="000D7EB1"/>
    <w:rsid w:val="000E0404"/>
    <w:rsid w:val="000E063C"/>
    <w:rsid w:val="000E0A3E"/>
    <w:rsid w:val="000E13E5"/>
    <w:rsid w:val="000E2455"/>
    <w:rsid w:val="000E2726"/>
    <w:rsid w:val="000E3264"/>
    <w:rsid w:val="000E3285"/>
    <w:rsid w:val="000E542D"/>
    <w:rsid w:val="000E5C50"/>
    <w:rsid w:val="000E5E43"/>
    <w:rsid w:val="000E6297"/>
    <w:rsid w:val="000E6391"/>
    <w:rsid w:val="000E7163"/>
    <w:rsid w:val="000E7261"/>
    <w:rsid w:val="000E74CB"/>
    <w:rsid w:val="000F0789"/>
    <w:rsid w:val="000F15FC"/>
    <w:rsid w:val="000F2148"/>
    <w:rsid w:val="000F2A61"/>
    <w:rsid w:val="000F3B08"/>
    <w:rsid w:val="000F46E8"/>
    <w:rsid w:val="000F501E"/>
    <w:rsid w:val="000F5A80"/>
    <w:rsid w:val="000F780B"/>
    <w:rsid w:val="000F7FD2"/>
    <w:rsid w:val="001002EF"/>
    <w:rsid w:val="001010BB"/>
    <w:rsid w:val="001011EA"/>
    <w:rsid w:val="00101220"/>
    <w:rsid w:val="00101559"/>
    <w:rsid w:val="00101567"/>
    <w:rsid w:val="00101D79"/>
    <w:rsid w:val="00101E86"/>
    <w:rsid w:val="00102D04"/>
    <w:rsid w:val="00102DE4"/>
    <w:rsid w:val="00103306"/>
    <w:rsid w:val="00103401"/>
    <w:rsid w:val="00103830"/>
    <w:rsid w:val="00103C31"/>
    <w:rsid w:val="001045BC"/>
    <w:rsid w:val="00105926"/>
    <w:rsid w:val="0010658C"/>
    <w:rsid w:val="00106862"/>
    <w:rsid w:val="00106D6D"/>
    <w:rsid w:val="001076E9"/>
    <w:rsid w:val="00107962"/>
    <w:rsid w:val="001079F0"/>
    <w:rsid w:val="001105F8"/>
    <w:rsid w:val="0011065F"/>
    <w:rsid w:val="001111D4"/>
    <w:rsid w:val="0011160D"/>
    <w:rsid w:val="00112E6A"/>
    <w:rsid w:val="00113810"/>
    <w:rsid w:val="001144B0"/>
    <w:rsid w:val="001144F1"/>
    <w:rsid w:val="00114BB6"/>
    <w:rsid w:val="00114D33"/>
    <w:rsid w:val="00114F38"/>
    <w:rsid w:val="0011534D"/>
    <w:rsid w:val="0011535A"/>
    <w:rsid w:val="00115790"/>
    <w:rsid w:val="00115F27"/>
    <w:rsid w:val="001164FB"/>
    <w:rsid w:val="001168DF"/>
    <w:rsid w:val="00116A24"/>
    <w:rsid w:val="00116EFC"/>
    <w:rsid w:val="00116FC4"/>
    <w:rsid w:val="00117F23"/>
    <w:rsid w:val="00120BA1"/>
    <w:rsid w:val="00120C13"/>
    <w:rsid w:val="001211B5"/>
    <w:rsid w:val="001213B1"/>
    <w:rsid w:val="001227CE"/>
    <w:rsid w:val="001231CF"/>
    <w:rsid w:val="001235BC"/>
    <w:rsid w:val="00123DA1"/>
    <w:rsid w:val="0012478E"/>
    <w:rsid w:val="0012482D"/>
    <w:rsid w:val="00124A3A"/>
    <w:rsid w:val="00124A6A"/>
    <w:rsid w:val="00126273"/>
    <w:rsid w:val="00126566"/>
    <w:rsid w:val="001271AF"/>
    <w:rsid w:val="0012743B"/>
    <w:rsid w:val="0013088A"/>
    <w:rsid w:val="001309DA"/>
    <w:rsid w:val="00130B19"/>
    <w:rsid w:val="001317CA"/>
    <w:rsid w:val="00131946"/>
    <w:rsid w:val="00131CD9"/>
    <w:rsid w:val="00131F3C"/>
    <w:rsid w:val="0013397B"/>
    <w:rsid w:val="00133ED7"/>
    <w:rsid w:val="0013621B"/>
    <w:rsid w:val="00136606"/>
    <w:rsid w:val="00136B71"/>
    <w:rsid w:val="00136C77"/>
    <w:rsid w:val="001376D3"/>
    <w:rsid w:val="00137BC7"/>
    <w:rsid w:val="00140747"/>
    <w:rsid w:val="0014117B"/>
    <w:rsid w:val="0014261D"/>
    <w:rsid w:val="00142E96"/>
    <w:rsid w:val="00143EF1"/>
    <w:rsid w:val="00144A6E"/>
    <w:rsid w:val="00145D04"/>
    <w:rsid w:val="001464AE"/>
    <w:rsid w:val="0014663F"/>
    <w:rsid w:val="00146FFE"/>
    <w:rsid w:val="00147573"/>
    <w:rsid w:val="00147671"/>
    <w:rsid w:val="0015015A"/>
    <w:rsid w:val="001507B1"/>
    <w:rsid w:val="00150B12"/>
    <w:rsid w:val="00150CA0"/>
    <w:rsid w:val="00151539"/>
    <w:rsid w:val="0015190E"/>
    <w:rsid w:val="00151BE2"/>
    <w:rsid w:val="0015266A"/>
    <w:rsid w:val="00152EC0"/>
    <w:rsid w:val="00153530"/>
    <w:rsid w:val="00153752"/>
    <w:rsid w:val="00153B7A"/>
    <w:rsid w:val="00153C1F"/>
    <w:rsid w:val="00153D44"/>
    <w:rsid w:val="00153FD5"/>
    <w:rsid w:val="001540B3"/>
    <w:rsid w:val="0015471E"/>
    <w:rsid w:val="001547A9"/>
    <w:rsid w:val="001547DD"/>
    <w:rsid w:val="00154CAC"/>
    <w:rsid w:val="00155B9D"/>
    <w:rsid w:val="0015612F"/>
    <w:rsid w:val="00156EF9"/>
    <w:rsid w:val="0015711A"/>
    <w:rsid w:val="001573A8"/>
    <w:rsid w:val="0015783F"/>
    <w:rsid w:val="00157D74"/>
    <w:rsid w:val="00157DB8"/>
    <w:rsid w:val="0016026E"/>
    <w:rsid w:val="00160379"/>
    <w:rsid w:val="00160D1D"/>
    <w:rsid w:val="00160E8E"/>
    <w:rsid w:val="00160EF5"/>
    <w:rsid w:val="00160F18"/>
    <w:rsid w:val="00161A5E"/>
    <w:rsid w:val="00162BA4"/>
    <w:rsid w:val="00162FFA"/>
    <w:rsid w:val="00163B43"/>
    <w:rsid w:val="00163FED"/>
    <w:rsid w:val="001643C7"/>
    <w:rsid w:val="0016460A"/>
    <w:rsid w:val="00164E46"/>
    <w:rsid w:val="00164E5C"/>
    <w:rsid w:val="00164F2E"/>
    <w:rsid w:val="001650F6"/>
    <w:rsid w:val="00166C14"/>
    <w:rsid w:val="00166E55"/>
    <w:rsid w:val="00166EB3"/>
    <w:rsid w:val="00167040"/>
    <w:rsid w:val="00167317"/>
    <w:rsid w:val="00167512"/>
    <w:rsid w:val="00167696"/>
    <w:rsid w:val="0017004D"/>
    <w:rsid w:val="00170442"/>
    <w:rsid w:val="00170E4C"/>
    <w:rsid w:val="00170EE0"/>
    <w:rsid w:val="00171276"/>
    <w:rsid w:val="00171969"/>
    <w:rsid w:val="001724C6"/>
    <w:rsid w:val="0017250C"/>
    <w:rsid w:val="00173C8D"/>
    <w:rsid w:val="001741B5"/>
    <w:rsid w:val="001742B6"/>
    <w:rsid w:val="00174532"/>
    <w:rsid w:val="0017477A"/>
    <w:rsid w:val="00175EE9"/>
    <w:rsid w:val="00177DB1"/>
    <w:rsid w:val="00180271"/>
    <w:rsid w:val="0018069A"/>
    <w:rsid w:val="00181047"/>
    <w:rsid w:val="00181053"/>
    <w:rsid w:val="001815AA"/>
    <w:rsid w:val="001819C3"/>
    <w:rsid w:val="001829DC"/>
    <w:rsid w:val="00182E58"/>
    <w:rsid w:val="0018477A"/>
    <w:rsid w:val="00184BB0"/>
    <w:rsid w:val="00185128"/>
    <w:rsid w:val="00185386"/>
    <w:rsid w:val="00185C6E"/>
    <w:rsid w:val="00186413"/>
    <w:rsid w:val="00186534"/>
    <w:rsid w:val="00186FC4"/>
    <w:rsid w:val="00190363"/>
    <w:rsid w:val="00190987"/>
    <w:rsid w:val="00191076"/>
    <w:rsid w:val="00191A40"/>
    <w:rsid w:val="00192A2D"/>
    <w:rsid w:val="00192D8E"/>
    <w:rsid w:val="00192F3B"/>
    <w:rsid w:val="001934F1"/>
    <w:rsid w:val="00193775"/>
    <w:rsid w:val="00194936"/>
    <w:rsid w:val="0019493A"/>
    <w:rsid w:val="001949B5"/>
    <w:rsid w:val="00194F36"/>
    <w:rsid w:val="00195767"/>
    <w:rsid w:val="00196048"/>
    <w:rsid w:val="0019608A"/>
    <w:rsid w:val="001971C2"/>
    <w:rsid w:val="001A0340"/>
    <w:rsid w:val="001A0C3B"/>
    <w:rsid w:val="001A1426"/>
    <w:rsid w:val="001A2B36"/>
    <w:rsid w:val="001A354E"/>
    <w:rsid w:val="001A3E60"/>
    <w:rsid w:val="001A6706"/>
    <w:rsid w:val="001A6819"/>
    <w:rsid w:val="001A6C74"/>
    <w:rsid w:val="001A6E26"/>
    <w:rsid w:val="001A6FE8"/>
    <w:rsid w:val="001A792F"/>
    <w:rsid w:val="001A7A53"/>
    <w:rsid w:val="001B0011"/>
    <w:rsid w:val="001B009B"/>
    <w:rsid w:val="001B07EA"/>
    <w:rsid w:val="001B086D"/>
    <w:rsid w:val="001B2021"/>
    <w:rsid w:val="001B2229"/>
    <w:rsid w:val="001B35E0"/>
    <w:rsid w:val="001B38D4"/>
    <w:rsid w:val="001B3DC5"/>
    <w:rsid w:val="001B40ED"/>
    <w:rsid w:val="001B476A"/>
    <w:rsid w:val="001B529A"/>
    <w:rsid w:val="001B5E1B"/>
    <w:rsid w:val="001B6DF3"/>
    <w:rsid w:val="001B6E5C"/>
    <w:rsid w:val="001C0003"/>
    <w:rsid w:val="001C028D"/>
    <w:rsid w:val="001C0C21"/>
    <w:rsid w:val="001C14DC"/>
    <w:rsid w:val="001C19B8"/>
    <w:rsid w:val="001C1FEF"/>
    <w:rsid w:val="001C21AB"/>
    <w:rsid w:val="001C2455"/>
    <w:rsid w:val="001C2557"/>
    <w:rsid w:val="001C2CFF"/>
    <w:rsid w:val="001C43B1"/>
    <w:rsid w:val="001C4842"/>
    <w:rsid w:val="001C4AB2"/>
    <w:rsid w:val="001C4D21"/>
    <w:rsid w:val="001C4D99"/>
    <w:rsid w:val="001C503C"/>
    <w:rsid w:val="001C70E8"/>
    <w:rsid w:val="001D0DDA"/>
    <w:rsid w:val="001D12DB"/>
    <w:rsid w:val="001D148E"/>
    <w:rsid w:val="001D15DC"/>
    <w:rsid w:val="001D192D"/>
    <w:rsid w:val="001D24B0"/>
    <w:rsid w:val="001D3699"/>
    <w:rsid w:val="001D469F"/>
    <w:rsid w:val="001D59CA"/>
    <w:rsid w:val="001D6124"/>
    <w:rsid w:val="001D7066"/>
    <w:rsid w:val="001D743B"/>
    <w:rsid w:val="001D7C92"/>
    <w:rsid w:val="001D7E94"/>
    <w:rsid w:val="001D7EFB"/>
    <w:rsid w:val="001D7F8F"/>
    <w:rsid w:val="001E011F"/>
    <w:rsid w:val="001E018F"/>
    <w:rsid w:val="001E04E9"/>
    <w:rsid w:val="001E11BF"/>
    <w:rsid w:val="001E1E27"/>
    <w:rsid w:val="001E2E3E"/>
    <w:rsid w:val="001E3391"/>
    <w:rsid w:val="001E3C41"/>
    <w:rsid w:val="001E456A"/>
    <w:rsid w:val="001E4635"/>
    <w:rsid w:val="001E4662"/>
    <w:rsid w:val="001E4B11"/>
    <w:rsid w:val="001E5101"/>
    <w:rsid w:val="001E5164"/>
    <w:rsid w:val="001E5397"/>
    <w:rsid w:val="001E581F"/>
    <w:rsid w:val="001E5A91"/>
    <w:rsid w:val="001E5E43"/>
    <w:rsid w:val="001E6A5E"/>
    <w:rsid w:val="001E72ED"/>
    <w:rsid w:val="001E7C4E"/>
    <w:rsid w:val="001E7C7D"/>
    <w:rsid w:val="001E7F0C"/>
    <w:rsid w:val="001F004B"/>
    <w:rsid w:val="001F0397"/>
    <w:rsid w:val="001F0BD1"/>
    <w:rsid w:val="001F0CEE"/>
    <w:rsid w:val="001F1799"/>
    <w:rsid w:val="001F296A"/>
    <w:rsid w:val="001F2A5B"/>
    <w:rsid w:val="001F2C27"/>
    <w:rsid w:val="001F2E1C"/>
    <w:rsid w:val="001F32F3"/>
    <w:rsid w:val="001F56A1"/>
    <w:rsid w:val="001F6697"/>
    <w:rsid w:val="001F6917"/>
    <w:rsid w:val="001F6A41"/>
    <w:rsid w:val="001F6FA7"/>
    <w:rsid w:val="001F7185"/>
    <w:rsid w:val="001F7405"/>
    <w:rsid w:val="001F753B"/>
    <w:rsid w:val="001F7B5A"/>
    <w:rsid w:val="001F7CD9"/>
    <w:rsid w:val="00200721"/>
    <w:rsid w:val="00202373"/>
    <w:rsid w:val="00202F24"/>
    <w:rsid w:val="0020301C"/>
    <w:rsid w:val="00203394"/>
    <w:rsid w:val="002035A3"/>
    <w:rsid w:val="00203D5C"/>
    <w:rsid w:val="002041DF"/>
    <w:rsid w:val="002043F5"/>
    <w:rsid w:val="0020541E"/>
    <w:rsid w:val="00205504"/>
    <w:rsid w:val="00205650"/>
    <w:rsid w:val="00205ECC"/>
    <w:rsid w:val="00206351"/>
    <w:rsid w:val="00206CF7"/>
    <w:rsid w:val="00207A73"/>
    <w:rsid w:val="00207CDA"/>
    <w:rsid w:val="00210948"/>
    <w:rsid w:val="00211057"/>
    <w:rsid w:val="00211912"/>
    <w:rsid w:val="00212CA9"/>
    <w:rsid w:val="00212E6E"/>
    <w:rsid w:val="0021376D"/>
    <w:rsid w:val="00213FAE"/>
    <w:rsid w:val="00214F76"/>
    <w:rsid w:val="0021553F"/>
    <w:rsid w:val="00215974"/>
    <w:rsid w:val="00215E86"/>
    <w:rsid w:val="002165FC"/>
    <w:rsid w:val="00216677"/>
    <w:rsid w:val="0021673F"/>
    <w:rsid w:val="002169E3"/>
    <w:rsid w:val="00217752"/>
    <w:rsid w:val="00217BE3"/>
    <w:rsid w:val="00217E51"/>
    <w:rsid w:val="0022025E"/>
    <w:rsid w:val="0022052B"/>
    <w:rsid w:val="002212FE"/>
    <w:rsid w:val="002214CA"/>
    <w:rsid w:val="00222101"/>
    <w:rsid w:val="00223539"/>
    <w:rsid w:val="00223749"/>
    <w:rsid w:val="00223F88"/>
    <w:rsid w:val="00224512"/>
    <w:rsid w:val="0022496D"/>
    <w:rsid w:val="002249CC"/>
    <w:rsid w:val="00224B3E"/>
    <w:rsid w:val="00225A0F"/>
    <w:rsid w:val="00225A9D"/>
    <w:rsid w:val="00225D62"/>
    <w:rsid w:val="00226821"/>
    <w:rsid w:val="00227218"/>
    <w:rsid w:val="00227A9E"/>
    <w:rsid w:val="00227B7C"/>
    <w:rsid w:val="00230A2D"/>
    <w:rsid w:val="00230D93"/>
    <w:rsid w:val="00231463"/>
    <w:rsid w:val="002314F3"/>
    <w:rsid w:val="00232365"/>
    <w:rsid w:val="00232DE8"/>
    <w:rsid w:val="002336D2"/>
    <w:rsid w:val="00233EF4"/>
    <w:rsid w:val="0023410C"/>
    <w:rsid w:val="00234167"/>
    <w:rsid w:val="00234B2C"/>
    <w:rsid w:val="00234BBA"/>
    <w:rsid w:val="00234BDB"/>
    <w:rsid w:val="00235BF3"/>
    <w:rsid w:val="00235CBB"/>
    <w:rsid w:val="00235D3D"/>
    <w:rsid w:val="002361E2"/>
    <w:rsid w:val="00236757"/>
    <w:rsid w:val="00237226"/>
    <w:rsid w:val="0024006B"/>
    <w:rsid w:val="00240967"/>
    <w:rsid w:val="00241042"/>
    <w:rsid w:val="00241A8E"/>
    <w:rsid w:val="00242559"/>
    <w:rsid w:val="002430BD"/>
    <w:rsid w:val="002440AB"/>
    <w:rsid w:val="0024482F"/>
    <w:rsid w:val="0024493E"/>
    <w:rsid w:val="00245897"/>
    <w:rsid w:val="002459D2"/>
    <w:rsid w:val="002460E3"/>
    <w:rsid w:val="0024667D"/>
    <w:rsid w:val="00247768"/>
    <w:rsid w:val="002479A3"/>
    <w:rsid w:val="00247CEC"/>
    <w:rsid w:val="0025041B"/>
    <w:rsid w:val="00250BBE"/>
    <w:rsid w:val="002515ED"/>
    <w:rsid w:val="0025181A"/>
    <w:rsid w:val="00252E3E"/>
    <w:rsid w:val="0025386D"/>
    <w:rsid w:val="00253911"/>
    <w:rsid w:val="00253AEC"/>
    <w:rsid w:val="00253BEB"/>
    <w:rsid w:val="00253F1B"/>
    <w:rsid w:val="00254330"/>
    <w:rsid w:val="00255779"/>
    <w:rsid w:val="002557A2"/>
    <w:rsid w:val="00256044"/>
    <w:rsid w:val="002569DB"/>
    <w:rsid w:val="00256A21"/>
    <w:rsid w:val="00256A69"/>
    <w:rsid w:val="00257281"/>
    <w:rsid w:val="00257D4C"/>
    <w:rsid w:val="0026018C"/>
    <w:rsid w:val="002606C9"/>
    <w:rsid w:val="00261A4E"/>
    <w:rsid w:val="00261B0D"/>
    <w:rsid w:val="00261B4C"/>
    <w:rsid w:val="0026206D"/>
    <w:rsid w:val="0026333C"/>
    <w:rsid w:val="00263F40"/>
    <w:rsid w:val="00264FAC"/>
    <w:rsid w:val="002654D0"/>
    <w:rsid w:val="00265911"/>
    <w:rsid w:val="00265AEE"/>
    <w:rsid w:val="00265F04"/>
    <w:rsid w:val="00267052"/>
    <w:rsid w:val="002673F5"/>
    <w:rsid w:val="002677EB"/>
    <w:rsid w:val="0026784A"/>
    <w:rsid w:val="0026792C"/>
    <w:rsid w:val="002700BD"/>
    <w:rsid w:val="0027122F"/>
    <w:rsid w:val="00271448"/>
    <w:rsid w:val="002715B8"/>
    <w:rsid w:val="00272E24"/>
    <w:rsid w:val="0027348D"/>
    <w:rsid w:val="002740EB"/>
    <w:rsid w:val="00274367"/>
    <w:rsid w:val="00275500"/>
    <w:rsid w:val="00275D63"/>
    <w:rsid w:val="00275FA2"/>
    <w:rsid w:val="00276EA8"/>
    <w:rsid w:val="00277226"/>
    <w:rsid w:val="00277385"/>
    <w:rsid w:val="002779C7"/>
    <w:rsid w:val="00282E99"/>
    <w:rsid w:val="00283006"/>
    <w:rsid w:val="00283133"/>
    <w:rsid w:val="00283333"/>
    <w:rsid w:val="00284809"/>
    <w:rsid w:val="00284D7A"/>
    <w:rsid w:val="002854B6"/>
    <w:rsid w:val="0028550D"/>
    <w:rsid w:val="002865A3"/>
    <w:rsid w:val="0028719C"/>
    <w:rsid w:val="00290728"/>
    <w:rsid w:val="002911BA"/>
    <w:rsid w:val="00291396"/>
    <w:rsid w:val="00292499"/>
    <w:rsid w:val="0029251D"/>
    <w:rsid w:val="002929B9"/>
    <w:rsid w:val="002929D0"/>
    <w:rsid w:val="00292B64"/>
    <w:rsid w:val="002931C1"/>
    <w:rsid w:val="0029369D"/>
    <w:rsid w:val="00293A41"/>
    <w:rsid w:val="00294B6D"/>
    <w:rsid w:val="00294C69"/>
    <w:rsid w:val="00294C7E"/>
    <w:rsid w:val="00295520"/>
    <w:rsid w:val="00295C2A"/>
    <w:rsid w:val="0029668E"/>
    <w:rsid w:val="002966C6"/>
    <w:rsid w:val="00296DDF"/>
    <w:rsid w:val="00297DAE"/>
    <w:rsid w:val="00297DF8"/>
    <w:rsid w:val="002A0260"/>
    <w:rsid w:val="002A1366"/>
    <w:rsid w:val="002A150F"/>
    <w:rsid w:val="002A2967"/>
    <w:rsid w:val="002A2C87"/>
    <w:rsid w:val="002A36F8"/>
    <w:rsid w:val="002A37E4"/>
    <w:rsid w:val="002A3E07"/>
    <w:rsid w:val="002A4FC3"/>
    <w:rsid w:val="002A55F6"/>
    <w:rsid w:val="002A5EEC"/>
    <w:rsid w:val="002A6091"/>
    <w:rsid w:val="002A66B1"/>
    <w:rsid w:val="002A6C0E"/>
    <w:rsid w:val="002A7A96"/>
    <w:rsid w:val="002B00C4"/>
    <w:rsid w:val="002B0AED"/>
    <w:rsid w:val="002B1072"/>
    <w:rsid w:val="002B2564"/>
    <w:rsid w:val="002B2931"/>
    <w:rsid w:val="002B334A"/>
    <w:rsid w:val="002B3AA3"/>
    <w:rsid w:val="002B4223"/>
    <w:rsid w:val="002B5BF7"/>
    <w:rsid w:val="002B6ADE"/>
    <w:rsid w:val="002B7607"/>
    <w:rsid w:val="002B78A6"/>
    <w:rsid w:val="002B79D6"/>
    <w:rsid w:val="002B7D99"/>
    <w:rsid w:val="002C01A7"/>
    <w:rsid w:val="002C05BA"/>
    <w:rsid w:val="002C0A3E"/>
    <w:rsid w:val="002C0D3E"/>
    <w:rsid w:val="002C1201"/>
    <w:rsid w:val="002C2159"/>
    <w:rsid w:val="002C282D"/>
    <w:rsid w:val="002C2C6E"/>
    <w:rsid w:val="002C32BF"/>
    <w:rsid w:val="002C3507"/>
    <w:rsid w:val="002C3D8A"/>
    <w:rsid w:val="002C4853"/>
    <w:rsid w:val="002C4AB0"/>
    <w:rsid w:val="002C4CAA"/>
    <w:rsid w:val="002C60C3"/>
    <w:rsid w:val="002C7D13"/>
    <w:rsid w:val="002C7D63"/>
    <w:rsid w:val="002D0196"/>
    <w:rsid w:val="002D04CD"/>
    <w:rsid w:val="002D0938"/>
    <w:rsid w:val="002D18A1"/>
    <w:rsid w:val="002D20B7"/>
    <w:rsid w:val="002D2442"/>
    <w:rsid w:val="002D25BF"/>
    <w:rsid w:val="002D331A"/>
    <w:rsid w:val="002D3612"/>
    <w:rsid w:val="002D3964"/>
    <w:rsid w:val="002D3A90"/>
    <w:rsid w:val="002D3AA5"/>
    <w:rsid w:val="002D43F8"/>
    <w:rsid w:val="002D49A1"/>
    <w:rsid w:val="002D52DF"/>
    <w:rsid w:val="002D55F7"/>
    <w:rsid w:val="002D565A"/>
    <w:rsid w:val="002D59C5"/>
    <w:rsid w:val="002D6EE7"/>
    <w:rsid w:val="002D7695"/>
    <w:rsid w:val="002D7959"/>
    <w:rsid w:val="002D79A2"/>
    <w:rsid w:val="002D7B3F"/>
    <w:rsid w:val="002E043F"/>
    <w:rsid w:val="002E0C7A"/>
    <w:rsid w:val="002E2DAE"/>
    <w:rsid w:val="002E2EE1"/>
    <w:rsid w:val="002E3D12"/>
    <w:rsid w:val="002E44D7"/>
    <w:rsid w:val="002E452E"/>
    <w:rsid w:val="002E5489"/>
    <w:rsid w:val="002E5630"/>
    <w:rsid w:val="002E5F9C"/>
    <w:rsid w:val="002E6488"/>
    <w:rsid w:val="002E6958"/>
    <w:rsid w:val="002E7286"/>
    <w:rsid w:val="002F0757"/>
    <w:rsid w:val="002F1583"/>
    <w:rsid w:val="002F233F"/>
    <w:rsid w:val="002F2D48"/>
    <w:rsid w:val="002F3635"/>
    <w:rsid w:val="002F46DB"/>
    <w:rsid w:val="002F4D0F"/>
    <w:rsid w:val="002F50D5"/>
    <w:rsid w:val="002F56EF"/>
    <w:rsid w:val="002F5D24"/>
    <w:rsid w:val="002F6C1D"/>
    <w:rsid w:val="002F6C22"/>
    <w:rsid w:val="002F7658"/>
    <w:rsid w:val="002F7E09"/>
    <w:rsid w:val="003003F8"/>
    <w:rsid w:val="00300949"/>
    <w:rsid w:val="00300BE2"/>
    <w:rsid w:val="00300D12"/>
    <w:rsid w:val="00301071"/>
    <w:rsid w:val="003013A9"/>
    <w:rsid w:val="0030298D"/>
    <w:rsid w:val="00302A5F"/>
    <w:rsid w:val="00302F2F"/>
    <w:rsid w:val="00303662"/>
    <w:rsid w:val="00303D79"/>
    <w:rsid w:val="00303EB1"/>
    <w:rsid w:val="00304E6C"/>
    <w:rsid w:val="00305624"/>
    <w:rsid w:val="00305BE1"/>
    <w:rsid w:val="0030639D"/>
    <w:rsid w:val="00306D56"/>
    <w:rsid w:val="00306E10"/>
    <w:rsid w:val="00307268"/>
    <w:rsid w:val="00307BEA"/>
    <w:rsid w:val="0031099F"/>
    <w:rsid w:val="00310A1B"/>
    <w:rsid w:val="003135CB"/>
    <w:rsid w:val="0031386D"/>
    <w:rsid w:val="00313A9C"/>
    <w:rsid w:val="00314F8A"/>
    <w:rsid w:val="00315215"/>
    <w:rsid w:val="0031660F"/>
    <w:rsid w:val="003169D8"/>
    <w:rsid w:val="00316DDF"/>
    <w:rsid w:val="00316F9B"/>
    <w:rsid w:val="003170FD"/>
    <w:rsid w:val="00320091"/>
    <w:rsid w:val="003200A9"/>
    <w:rsid w:val="0032051D"/>
    <w:rsid w:val="00320744"/>
    <w:rsid w:val="0032088C"/>
    <w:rsid w:val="003211F2"/>
    <w:rsid w:val="00321A04"/>
    <w:rsid w:val="00321DA1"/>
    <w:rsid w:val="00321DE4"/>
    <w:rsid w:val="003226DA"/>
    <w:rsid w:val="00324605"/>
    <w:rsid w:val="003247A5"/>
    <w:rsid w:val="00324A7D"/>
    <w:rsid w:val="00324C92"/>
    <w:rsid w:val="003253D7"/>
    <w:rsid w:val="003255AB"/>
    <w:rsid w:val="00326985"/>
    <w:rsid w:val="00326AB5"/>
    <w:rsid w:val="003306A2"/>
    <w:rsid w:val="00330B56"/>
    <w:rsid w:val="00330F42"/>
    <w:rsid w:val="00331AB2"/>
    <w:rsid w:val="00331AF8"/>
    <w:rsid w:val="0033468A"/>
    <w:rsid w:val="003348D1"/>
    <w:rsid w:val="00334F58"/>
    <w:rsid w:val="0033529D"/>
    <w:rsid w:val="003372FD"/>
    <w:rsid w:val="003378AB"/>
    <w:rsid w:val="00340491"/>
    <w:rsid w:val="00340850"/>
    <w:rsid w:val="00340CAF"/>
    <w:rsid w:val="00341424"/>
    <w:rsid w:val="00341DE6"/>
    <w:rsid w:val="00341FBE"/>
    <w:rsid w:val="00342029"/>
    <w:rsid w:val="00342507"/>
    <w:rsid w:val="003444B8"/>
    <w:rsid w:val="00344835"/>
    <w:rsid w:val="00345B0B"/>
    <w:rsid w:val="00346F28"/>
    <w:rsid w:val="00347006"/>
    <w:rsid w:val="00347B82"/>
    <w:rsid w:val="0035065F"/>
    <w:rsid w:val="00351582"/>
    <w:rsid w:val="0035173D"/>
    <w:rsid w:val="003517F6"/>
    <w:rsid w:val="00351F22"/>
    <w:rsid w:val="00353211"/>
    <w:rsid w:val="003535C4"/>
    <w:rsid w:val="00353BCD"/>
    <w:rsid w:val="0035430E"/>
    <w:rsid w:val="003545B6"/>
    <w:rsid w:val="00354C02"/>
    <w:rsid w:val="00354CE1"/>
    <w:rsid w:val="0035531B"/>
    <w:rsid w:val="003562A4"/>
    <w:rsid w:val="003565E3"/>
    <w:rsid w:val="003575F7"/>
    <w:rsid w:val="00357FC4"/>
    <w:rsid w:val="003604C5"/>
    <w:rsid w:val="00360627"/>
    <w:rsid w:val="00360F44"/>
    <w:rsid w:val="00360FDA"/>
    <w:rsid w:val="00360FE8"/>
    <w:rsid w:val="00361C90"/>
    <w:rsid w:val="00361DEF"/>
    <w:rsid w:val="00361F2B"/>
    <w:rsid w:val="00362B13"/>
    <w:rsid w:val="00363264"/>
    <w:rsid w:val="00363E5C"/>
    <w:rsid w:val="0036429F"/>
    <w:rsid w:val="00365864"/>
    <w:rsid w:val="00367549"/>
    <w:rsid w:val="00367E45"/>
    <w:rsid w:val="0037074C"/>
    <w:rsid w:val="003707BF"/>
    <w:rsid w:val="0037121C"/>
    <w:rsid w:val="003712D9"/>
    <w:rsid w:val="00371849"/>
    <w:rsid w:val="00371AF9"/>
    <w:rsid w:val="00372414"/>
    <w:rsid w:val="0037282C"/>
    <w:rsid w:val="00373C82"/>
    <w:rsid w:val="00373C91"/>
    <w:rsid w:val="00373CE6"/>
    <w:rsid w:val="00373D86"/>
    <w:rsid w:val="003751AF"/>
    <w:rsid w:val="003755A9"/>
    <w:rsid w:val="00375F80"/>
    <w:rsid w:val="00380005"/>
    <w:rsid w:val="00380618"/>
    <w:rsid w:val="00380E47"/>
    <w:rsid w:val="003810BB"/>
    <w:rsid w:val="00381109"/>
    <w:rsid w:val="0038152A"/>
    <w:rsid w:val="00381F41"/>
    <w:rsid w:val="00382245"/>
    <w:rsid w:val="00382C2F"/>
    <w:rsid w:val="00383BF0"/>
    <w:rsid w:val="00383D56"/>
    <w:rsid w:val="00385A9A"/>
    <w:rsid w:val="00386129"/>
    <w:rsid w:val="00386DC5"/>
    <w:rsid w:val="00387442"/>
    <w:rsid w:val="00387814"/>
    <w:rsid w:val="00387C9A"/>
    <w:rsid w:val="003902F0"/>
    <w:rsid w:val="00391A48"/>
    <w:rsid w:val="00391ECB"/>
    <w:rsid w:val="00392141"/>
    <w:rsid w:val="003934D3"/>
    <w:rsid w:val="003941E1"/>
    <w:rsid w:val="003953D6"/>
    <w:rsid w:val="003959D1"/>
    <w:rsid w:val="00395F06"/>
    <w:rsid w:val="003965CC"/>
    <w:rsid w:val="00396D09"/>
    <w:rsid w:val="0039740F"/>
    <w:rsid w:val="00397822"/>
    <w:rsid w:val="003A006D"/>
    <w:rsid w:val="003A041D"/>
    <w:rsid w:val="003A10AE"/>
    <w:rsid w:val="003A1330"/>
    <w:rsid w:val="003A1AC6"/>
    <w:rsid w:val="003A2918"/>
    <w:rsid w:val="003A31A8"/>
    <w:rsid w:val="003A3EA4"/>
    <w:rsid w:val="003A4C11"/>
    <w:rsid w:val="003A59F4"/>
    <w:rsid w:val="003A5D3C"/>
    <w:rsid w:val="003A6229"/>
    <w:rsid w:val="003A62CB"/>
    <w:rsid w:val="003A64D6"/>
    <w:rsid w:val="003A6657"/>
    <w:rsid w:val="003A7312"/>
    <w:rsid w:val="003A7E5C"/>
    <w:rsid w:val="003B0324"/>
    <w:rsid w:val="003B07F9"/>
    <w:rsid w:val="003B133E"/>
    <w:rsid w:val="003B530D"/>
    <w:rsid w:val="003B5473"/>
    <w:rsid w:val="003B5C0D"/>
    <w:rsid w:val="003B5C2E"/>
    <w:rsid w:val="003B62E9"/>
    <w:rsid w:val="003B6A62"/>
    <w:rsid w:val="003B6D82"/>
    <w:rsid w:val="003B6DB7"/>
    <w:rsid w:val="003B6E0C"/>
    <w:rsid w:val="003C0B78"/>
    <w:rsid w:val="003C1500"/>
    <w:rsid w:val="003C1F7C"/>
    <w:rsid w:val="003C21B2"/>
    <w:rsid w:val="003C293F"/>
    <w:rsid w:val="003C2FB7"/>
    <w:rsid w:val="003C3578"/>
    <w:rsid w:val="003C5502"/>
    <w:rsid w:val="003C5511"/>
    <w:rsid w:val="003C5C8F"/>
    <w:rsid w:val="003C62F1"/>
    <w:rsid w:val="003C635E"/>
    <w:rsid w:val="003C6F39"/>
    <w:rsid w:val="003C7DF0"/>
    <w:rsid w:val="003D0588"/>
    <w:rsid w:val="003D0776"/>
    <w:rsid w:val="003D1A09"/>
    <w:rsid w:val="003D24AF"/>
    <w:rsid w:val="003D3163"/>
    <w:rsid w:val="003D35C4"/>
    <w:rsid w:val="003D35DA"/>
    <w:rsid w:val="003D3BFD"/>
    <w:rsid w:val="003D3F8A"/>
    <w:rsid w:val="003D46A8"/>
    <w:rsid w:val="003D5EAA"/>
    <w:rsid w:val="003D6998"/>
    <w:rsid w:val="003D76F9"/>
    <w:rsid w:val="003D7CE1"/>
    <w:rsid w:val="003E0B36"/>
    <w:rsid w:val="003E0E58"/>
    <w:rsid w:val="003E163C"/>
    <w:rsid w:val="003E1704"/>
    <w:rsid w:val="003E1A1F"/>
    <w:rsid w:val="003E1DBE"/>
    <w:rsid w:val="003E2356"/>
    <w:rsid w:val="003E237C"/>
    <w:rsid w:val="003E2D3B"/>
    <w:rsid w:val="003E38DB"/>
    <w:rsid w:val="003E408B"/>
    <w:rsid w:val="003E47CA"/>
    <w:rsid w:val="003E4BD6"/>
    <w:rsid w:val="003E4BE4"/>
    <w:rsid w:val="003E4ED0"/>
    <w:rsid w:val="003E6B02"/>
    <w:rsid w:val="003E7EEF"/>
    <w:rsid w:val="003E7F35"/>
    <w:rsid w:val="003E7FD6"/>
    <w:rsid w:val="003F078E"/>
    <w:rsid w:val="003F0E01"/>
    <w:rsid w:val="003F0F00"/>
    <w:rsid w:val="003F1302"/>
    <w:rsid w:val="003F1443"/>
    <w:rsid w:val="003F1AE5"/>
    <w:rsid w:val="003F1EC8"/>
    <w:rsid w:val="003F262F"/>
    <w:rsid w:val="003F2BD0"/>
    <w:rsid w:val="003F2C1D"/>
    <w:rsid w:val="003F323C"/>
    <w:rsid w:val="003F35B0"/>
    <w:rsid w:val="003F36A9"/>
    <w:rsid w:val="003F3BE3"/>
    <w:rsid w:val="003F490F"/>
    <w:rsid w:val="003F4F2B"/>
    <w:rsid w:val="003F5115"/>
    <w:rsid w:val="003F55D1"/>
    <w:rsid w:val="003F5CC1"/>
    <w:rsid w:val="003F7191"/>
    <w:rsid w:val="003F7EDD"/>
    <w:rsid w:val="00400B61"/>
    <w:rsid w:val="00400D2A"/>
    <w:rsid w:val="00402D07"/>
    <w:rsid w:val="004039F2"/>
    <w:rsid w:val="0040451B"/>
    <w:rsid w:val="004047B3"/>
    <w:rsid w:val="00404839"/>
    <w:rsid w:val="00406B36"/>
    <w:rsid w:val="0040725B"/>
    <w:rsid w:val="0040779C"/>
    <w:rsid w:val="004100B3"/>
    <w:rsid w:val="004103E0"/>
    <w:rsid w:val="00410AAF"/>
    <w:rsid w:val="00410C87"/>
    <w:rsid w:val="00411045"/>
    <w:rsid w:val="00412218"/>
    <w:rsid w:val="00412C59"/>
    <w:rsid w:val="00413675"/>
    <w:rsid w:val="0041375F"/>
    <w:rsid w:val="004141D3"/>
    <w:rsid w:val="004142C2"/>
    <w:rsid w:val="00414773"/>
    <w:rsid w:val="00414CB7"/>
    <w:rsid w:val="004158ED"/>
    <w:rsid w:val="00415A81"/>
    <w:rsid w:val="00415FE0"/>
    <w:rsid w:val="004164D5"/>
    <w:rsid w:val="00416D3A"/>
    <w:rsid w:val="00417251"/>
    <w:rsid w:val="0041732A"/>
    <w:rsid w:val="00417643"/>
    <w:rsid w:val="00417DC4"/>
    <w:rsid w:val="00420551"/>
    <w:rsid w:val="00420F43"/>
    <w:rsid w:val="00421A1C"/>
    <w:rsid w:val="00422024"/>
    <w:rsid w:val="0042252E"/>
    <w:rsid w:val="004239B8"/>
    <w:rsid w:val="00423ABD"/>
    <w:rsid w:val="00423D15"/>
    <w:rsid w:val="0042401D"/>
    <w:rsid w:val="004240A6"/>
    <w:rsid w:val="00424D92"/>
    <w:rsid w:val="004254FC"/>
    <w:rsid w:val="00425ADF"/>
    <w:rsid w:val="00425AED"/>
    <w:rsid w:val="00425C80"/>
    <w:rsid w:val="00425E49"/>
    <w:rsid w:val="004266D9"/>
    <w:rsid w:val="00426D7D"/>
    <w:rsid w:val="00430FFD"/>
    <w:rsid w:val="00431068"/>
    <w:rsid w:val="00431676"/>
    <w:rsid w:val="00431C66"/>
    <w:rsid w:val="00431CB9"/>
    <w:rsid w:val="00431DF8"/>
    <w:rsid w:val="004320E9"/>
    <w:rsid w:val="00432327"/>
    <w:rsid w:val="00432C07"/>
    <w:rsid w:val="00432DA8"/>
    <w:rsid w:val="00433077"/>
    <w:rsid w:val="004336A4"/>
    <w:rsid w:val="00433BE9"/>
    <w:rsid w:val="00434021"/>
    <w:rsid w:val="00434BF1"/>
    <w:rsid w:val="00434FCC"/>
    <w:rsid w:val="004355C7"/>
    <w:rsid w:val="00435C1E"/>
    <w:rsid w:val="004367DF"/>
    <w:rsid w:val="00437C5F"/>
    <w:rsid w:val="00440B68"/>
    <w:rsid w:val="0044219D"/>
    <w:rsid w:val="00442E3A"/>
    <w:rsid w:val="004439F1"/>
    <w:rsid w:val="00443F15"/>
    <w:rsid w:val="004450F6"/>
    <w:rsid w:val="004456A4"/>
    <w:rsid w:val="0044651B"/>
    <w:rsid w:val="00446978"/>
    <w:rsid w:val="00446A92"/>
    <w:rsid w:val="004473BB"/>
    <w:rsid w:val="0044756D"/>
    <w:rsid w:val="00450583"/>
    <w:rsid w:val="004524E9"/>
    <w:rsid w:val="00453381"/>
    <w:rsid w:val="0045338B"/>
    <w:rsid w:val="00453D18"/>
    <w:rsid w:val="00453FA6"/>
    <w:rsid w:val="00454154"/>
    <w:rsid w:val="00454C5F"/>
    <w:rsid w:val="0045572A"/>
    <w:rsid w:val="0045608C"/>
    <w:rsid w:val="004575CC"/>
    <w:rsid w:val="0045794F"/>
    <w:rsid w:val="0046003F"/>
    <w:rsid w:val="00460A11"/>
    <w:rsid w:val="00461BE0"/>
    <w:rsid w:val="004626EB"/>
    <w:rsid w:val="00462A6B"/>
    <w:rsid w:val="00462C73"/>
    <w:rsid w:val="00463962"/>
    <w:rsid w:val="00463FE2"/>
    <w:rsid w:val="004648C1"/>
    <w:rsid w:val="00464AE3"/>
    <w:rsid w:val="004650B3"/>
    <w:rsid w:val="00465214"/>
    <w:rsid w:val="0046538F"/>
    <w:rsid w:val="0046554C"/>
    <w:rsid w:val="004659AC"/>
    <w:rsid w:val="00465A76"/>
    <w:rsid w:val="00465CE5"/>
    <w:rsid w:val="004669F2"/>
    <w:rsid w:val="00470357"/>
    <w:rsid w:val="004714CF"/>
    <w:rsid w:val="004715C4"/>
    <w:rsid w:val="004724CA"/>
    <w:rsid w:val="0047252F"/>
    <w:rsid w:val="0047285E"/>
    <w:rsid w:val="004737EA"/>
    <w:rsid w:val="00473C38"/>
    <w:rsid w:val="00473D42"/>
    <w:rsid w:val="00473FFB"/>
    <w:rsid w:val="00474BDE"/>
    <w:rsid w:val="00474F45"/>
    <w:rsid w:val="00474F69"/>
    <w:rsid w:val="004759BB"/>
    <w:rsid w:val="00475CF7"/>
    <w:rsid w:val="00476638"/>
    <w:rsid w:val="00477DEB"/>
    <w:rsid w:val="004802B4"/>
    <w:rsid w:val="004805DF"/>
    <w:rsid w:val="00480B5F"/>
    <w:rsid w:val="00480D0C"/>
    <w:rsid w:val="00480EBC"/>
    <w:rsid w:val="0048133B"/>
    <w:rsid w:val="004813B1"/>
    <w:rsid w:val="00481EA9"/>
    <w:rsid w:val="0048274A"/>
    <w:rsid w:val="004830F2"/>
    <w:rsid w:val="00483220"/>
    <w:rsid w:val="00483E6B"/>
    <w:rsid w:val="00485E37"/>
    <w:rsid w:val="00486AF6"/>
    <w:rsid w:val="00486BB6"/>
    <w:rsid w:val="00490B5B"/>
    <w:rsid w:val="00491128"/>
    <w:rsid w:val="004912FD"/>
    <w:rsid w:val="0049164E"/>
    <w:rsid w:val="00491844"/>
    <w:rsid w:val="00491D63"/>
    <w:rsid w:val="00491E17"/>
    <w:rsid w:val="00491F4C"/>
    <w:rsid w:val="00492132"/>
    <w:rsid w:val="004922EB"/>
    <w:rsid w:val="004924B1"/>
    <w:rsid w:val="00492960"/>
    <w:rsid w:val="00492F08"/>
    <w:rsid w:val="004938FC"/>
    <w:rsid w:val="00493F37"/>
    <w:rsid w:val="00494165"/>
    <w:rsid w:val="0049460E"/>
    <w:rsid w:val="004949CC"/>
    <w:rsid w:val="004949D4"/>
    <w:rsid w:val="00494B74"/>
    <w:rsid w:val="00494FFD"/>
    <w:rsid w:val="0049553B"/>
    <w:rsid w:val="00495811"/>
    <w:rsid w:val="00496E10"/>
    <w:rsid w:val="00496EB8"/>
    <w:rsid w:val="00496EEA"/>
    <w:rsid w:val="0049712F"/>
    <w:rsid w:val="0049735D"/>
    <w:rsid w:val="004974A7"/>
    <w:rsid w:val="00497A00"/>
    <w:rsid w:val="00497B28"/>
    <w:rsid w:val="004A024E"/>
    <w:rsid w:val="004A0E14"/>
    <w:rsid w:val="004A17FE"/>
    <w:rsid w:val="004A1BE9"/>
    <w:rsid w:val="004A2140"/>
    <w:rsid w:val="004A28E8"/>
    <w:rsid w:val="004A3081"/>
    <w:rsid w:val="004A3105"/>
    <w:rsid w:val="004A32AA"/>
    <w:rsid w:val="004A3344"/>
    <w:rsid w:val="004A4ADA"/>
    <w:rsid w:val="004A4D62"/>
    <w:rsid w:val="004A63D9"/>
    <w:rsid w:val="004A68EE"/>
    <w:rsid w:val="004A6DC6"/>
    <w:rsid w:val="004A7CAD"/>
    <w:rsid w:val="004A7FD9"/>
    <w:rsid w:val="004B0A02"/>
    <w:rsid w:val="004B10B6"/>
    <w:rsid w:val="004B187D"/>
    <w:rsid w:val="004B22E6"/>
    <w:rsid w:val="004B261D"/>
    <w:rsid w:val="004B2D2D"/>
    <w:rsid w:val="004B318C"/>
    <w:rsid w:val="004B363A"/>
    <w:rsid w:val="004B38D0"/>
    <w:rsid w:val="004B3C28"/>
    <w:rsid w:val="004B3D7D"/>
    <w:rsid w:val="004B51F6"/>
    <w:rsid w:val="004B5334"/>
    <w:rsid w:val="004B5C78"/>
    <w:rsid w:val="004B5DE5"/>
    <w:rsid w:val="004B712A"/>
    <w:rsid w:val="004B729F"/>
    <w:rsid w:val="004B7560"/>
    <w:rsid w:val="004B7C9D"/>
    <w:rsid w:val="004C0871"/>
    <w:rsid w:val="004C087D"/>
    <w:rsid w:val="004C08CF"/>
    <w:rsid w:val="004C09CB"/>
    <w:rsid w:val="004C0A31"/>
    <w:rsid w:val="004C122C"/>
    <w:rsid w:val="004C272A"/>
    <w:rsid w:val="004C27D1"/>
    <w:rsid w:val="004C2B25"/>
    <w:rsid w:val="004C33CD"/>
    <w:rsid w:val="004C358E"/>
    <w:rsid w:val="004C47B3"/>
    <w:rsid w:val="004C6473"/>
    <w:rsid w:val="004C6CF9"/>
    <w:rsid w:val="004C7B9C"/>
    <w:rsid w:val="004C7E5F"/>
    <w:rsid w:val="004C7F0F"/>
    <w:rsid w:val="004D042F"/>
    <w:rsid w:val="004D14CD"/>
    <w:rsid w:val="004D1856"/>
    <w:rsid w:val="004D255E"/>
    <w:rsid w:val="004D328F"/>
    <w:rsid w:val="004D3E45"/>
    <w:rsid w:val="004D403F"/>
    <w:rsid w:val="004D4374"/>
    <w:rsid w:val="004D5158"/>
    <w:rsid w:val="004D5302"/>
    <w:rsid w:val="004D57E2"/>
    <w:rsid w:val="004D5B4E"/>
    <w:rsid w:val="004D6316"/>
    <w:rsid w:val="004D6F46"/>
    <w:rsid w:val="004D719A"/>
    <w:rsid w:val="004D741D"/>
    <w:rsid w:val="004D7660"/>
    <w:rsid w:val="004D7E34"/>
    <w:rsid w:val="004D7FEA"/>
    <w:rsid w:val="004E08E4"/>
    <w:rsid w:val="004E0DB5"/>
    <w:rsid w:val="004E1ABC"/>
    <w:rsid w:val="004E1F3F"/>
    <w:rsid w:val="004E1FFA"/>
    <w:rsid w:val="004E2E2F"/>
    <w:rsid w:val="004E301D"/>
    <w:rsid w:val="004E4096"/>
    <w:rsid w:val="004E5030"/>
    <w:rsid w:val="004E5851"/>
    <w:rsid w:val="004E5908"/>
    <w:rsid w:val="004E6E87"/>
    <w:rsid w:val="004E70BB"/>
    <w:rsid w:val="004E7355"/>
    <w:rsid w:val="004E757D"/>
    <w:rsid w:val="004E7E06"/>
    <w:rsid w:val="004F03BA"/>
    <w:rsid w:val="004F0964"/>
    <w:rsid w:val="004F0B77"/>
    <w:rsid w:val="004F0C6F"/>
    <w:rsid w:val="004F0F12"/>
    <w:rsid w:val="004F0F6D"/>
    <w:rsid w:val="004F1070"/>
    <w:rsid w:val="004F1AB5"/>
    <w:rsid w:val="004F401E"/>
    <w:rsid w:val="004F4605"/>
    <w:rsid w:val="004F5AD1"/>
    <w:rsid w:val="004F5ECA"/>
    <w:rsid w:val="004F73A9"/>
    <w:rsid w:val="005006C9"/>
    <w:rsid w:val="0050089B"/>
    <w:rsid w:val="00500EB2"/>
    <w:rsid w:val="0050389C"/>
    <w:rsid w:val="00503D04"/>
    <w:rsid w:val="00503E73"/>
    <w:rsid w:val="00504693"/>
    <w:rsid w:val="005049DA"/>
    <w:rsid w:val="00504E91"/>
    <w:rsid w:val="00505301"/>
    <w:rsid w:val="00505D55"/>
    <w:rsid w:val="00506501"/>
    <w:rsid w:val="00506594"/>
    <w:rsid w:val="00506979"/>
    <w:rsid w:val="00506CDE"/>
    <w:rsid w:val="0050717E"/>
    <w:rsid w:val="00507756"/>
    <w:rsid w:val="00507E26"/>
    <w:rsid w:val="005103A1"/>
    <w:rsid w:val="005105D8"/>
    <w:rsid w:val="005108D1"/>
    <w:rsid w:val="00511842"/>
    <w:rsid w:val="00511FFF"/>
    <w:rsid w:val="00512267"/>
    <w:rsid w:val="00512325"/>
    <w:rsid w:val="00512363"/>
    <w:rsid w:val="00513A0C"/>
    <w:rsid w:val="00514760"/>
    <w:rsid w:val="005152D4"/>
    <w:rsid w:val="005152E7"/>
    <w:rsid w:val="005156AD"/>
    <w:rsid w:val="00515B3A"/>
    <w:rsid w:val="00515E54"/>
    <w:rsid w:val="005166D3"/>
    <w:rsid w:val="00516728"/>
    <w:rsid w:val="00516C23"/>
    <w:rsid w:val="005173C5"/>
    <w:rsid w:val="00517B76"/>
    <w:rsid w:val="0052065F"/>
    <w:rsid w:val="005212CB"/>
    <w:rsid w:val="0052194C"/>
    <w:rsid w:val="005220B4"/>
    <w:rsid w:val="0052212C"/>
    <w:rsid w:val="005228A6"/>
    <w:rsid w:val="0052309F"/>
    <w:rsid w:val="00523680"/>
    <w:rsid w:val="00523C86"/>
    <w:rsid w:val="00523F6C"/>
    <w:rsid w:val="00524817"/>
    <w:rsid w:val="0052566A"/>
    <w:rsid w:val="00525EC9"/>
    <w:rsid w:val="005268ED"/>
    <w:rsid w:val="00526955"/>
    <w:rsid w:val="00526D3E"/>
    <w:rsid w:val="0052708A"/>
    <w:rsid w:val="00527328"/>
    <w:rsid w:val="00527523"/>
    <w:rsid w:val="0052761F"/>
    <w:rsid w:val="005276CC"/>
    <w:rsid w:val="0052785A"/>
    <w:rsid w:val="00527DBF"/>
    <w:rsid w:val="00530842"/>
    <w:rsid w:val="005319D0"/>
    <w:rsid w:val="00531A5E"/>
    <w:rsid w:val="005334B1"/>
    <w:rsid w:val="005342E3"/>
    <w:rsid w:val="00534315"/>
    <w:rsid w:val="00534901"/>
    <w:rsid w:val="005357F6"/>
    <w:rsid w:val="00535C7B"/>
    <w:rsid w:val="00535D0A"/>
    <w:rsid w:val="0053747D"/>
    <w:rsid w:val="00537637"/>
    <w:rsid w:val="00540870"/>
    <w:rsid w:val="00540EF0"/>
    <w:rsid w:val="0054129A"/>
    <w:rsid w:val="005420EB"/>
    <w:rsid w:val="005421A0"/>
    <w:rsid w:val="005426A7"/>
    <w:rsid w:val="00542892"/>
    <w:rsid w:val="00542C8E"/>
    <w:rsid w:val="0054397C"/>
    <w:rsid w:val="005444EF"/>
    <w:rsid w:val="005447BF"/>
    <w:rsid w:val="00544E48"/>
    <w:rsid w:val="00544FED"/>
    <w:rsid w:val="00545046"/>
    <w:rsid w:val="00545F36"/>
    <w:rsid w:val="0054624D"/>
    <w:rsid w:val="00546657"/>
    <w:rsid w:val="00546ED9"/>
    <w:rsid w:val="0054726C"/>
    <w:rsid w:val="0055010D"/>
    <w:rsid w:val="005501B7"/>
    <w:rsid w:val="00550D60"/>
    <w:rsid w:val="005513FA"/>
    <w:rsid w:val="0055187B"/>
    <w:rsid w:val="00552042"/>
    <w:rsid w:val="00552EA3"/>
    <w:rsid w:val="00552FC1"/>
    <w:rsid w:val="00553298"/>
    <w:rsid w:val="0055371E"/>
    <w:rsid w:val="005551DD"/>
    <w:rsid w:val="005555A4"/>
    <w:rsid w:val="0055587A"/>
    <w:rsid w:val="00555A71"/>
    <w:rsid w:val="00555F43"/>
    <w:rsid w:val="00556320"/>
    <w:rsid w:val="005563BD"/>
    <w:rsid w:val="00556482"/>
    <w:rsid w:val="005566D2"/>
    <w:rsid w:val="0055677E"/>
    <w:rsid w:val="00556894"/>
    <w:rsid w:val="00556ED1"/>
    <w:rsid w:val="005571BC"/>
    <w:rsid w:val="0055754E"/>
    <w:rsid w:val="00557F77"/>
    <w:rsid w:val="005603C0"/>
    <w:rsid w:val="005615F4"/>
    <w:rsid w:val="00562121"/>
    <w:rsid w:val="005622AA"/>
    <w:rsid w:val="005622E6"/>
    <w:rsid w:val="005622E8"/>
    <w:rsid w:val="0056307A"/>
    <w:rsid w:val="0056348C"/>
    <w:rsid w:val="00564010"/>
    <w:rsid w:val="00564244"/>
    <w:rsid w:val="00564FC8"/>
    <w:rsid w:val="005651A8"/>
    <w:rsid w:val="00565504"/>
    <w:rsid w:val="0056564D"/>
    <w:rsid w:val="005656D3"/>
    <w:rsid w:val="0056614C"/>
    <w:rsid w:val="00566498"/>
    <w:rsid w:val="005665D3"/>
    <w:rsid w:val="00566942"/>
    <w:rsid w:val="00567E87"/>
    <w:rsid w:val="00570FD4"/>
    <w:rsid w:val="00571300"/>
    <w:rsid w:val="00572A07"/>
    <w:rsid w:val="00572A4D"/>
    <w:rsid w:val="00572FBD"/>
    <w:rsid w:val="00573849"/>
    <w:rsid w:val="00573C4A"/>
    <w:rsid w:val="005745B7"/>
    <w:rsid w:val="00575302"/>
    <w:rsid w:val="00575422"/>
    <w:rsid w:val="00576319"/>
    <w:rsid w:val="00576955"/>
    <w:rsid w:val="0057757E"/>
    <w:rsid w:val="00577A31"/>
    <w:rsid w:val="00577A5A"/>
    <w:rsid w:val="00580405"/>
    <w:rsid w:val="00580546"/>
    <w:rsid w:val="00580A04"/>
    <w:rsid w:val="00581E9C"/>
    <w:rsid w:val="00582201"/>
    <w:rsid w:val="00582EE4"/>
    <w:rsid w:val="005830E0"/>
    <w:rsid w:val="00583936"/>
    <w:rsid w:val="005847F3"/>
    <w:rsid w:val="0058554A"/>
    <w:rsid w:val="005856A2"/>
    <w:rsid w:val="005862FA"/>
    <w:rsid w:val="00586475"/>
    <w:rsid w:val="00586B77"/>
    <w:rsid w:val="005876F5"/>
    <w:rsid w:val="005903C0"/>
    <w:rsid w:val="0059049A"/>
    <w:rsid w:val="00590BDC"/>
    <w:rsid w:val="00591914"/>
    <w:rsid w:val="00591C62"/>
    <w:rsid w:val="00592E51"/>
    <w:rsid w:val="00592EE5"/>
    <w:rsid w:val="005936AF"/>
    <w:rsid w:val="00593CD7"/>
    <w:rsid w:val="005943E6"/>
    <w:rsid w:val="00595390"/>
    <w:rsid w:val="005953D0"/>
    <w:rsid w:val="00595B25"/>
    <w:rsid w:val="005962E2"/>
    <w:rsid w:val="00597C2B"/>
    <w:rsid w:val="005A1CB9"/>
    <w:rsid w:val="005A1F3F"/>
    <w:rsid w:val="005A2589"/>
    <w:rsid w:val="005A2665"/>
    <w:rsid w:val="005A2735"/>
    <w:rsid w:val="005A2977"/>
    <w:rsid w:val="005A29D3"/>
    <w:rsid w:val="005A2A3A"/>
    <w:rsid w:val="005A2EC0"/>
    <w:rsid w:val="005A372A"/>
    <w:rsid w:val="005A41E0"/>
    <w:rsid w:val="005A472B"/>
    <w:rsid w:val="005A4C7C"/>
    <w:rsid w:val="005A4C9F"/>
    <w:rsid w:val="005A4FBC"/>
    <w:rsid w:val="005A4FCE"/>
    <w:rsid w:val="005A5171"/>
    <w:rsid w:val="005A629F"/>
    <w:rsid w:val="005A6DF8"/>
    <w:rsid w:val="005A7414"/>
    <w:rsid w:val="005A7BDA"/>
    <w:rsid w:val="005A7C61"/>
    <w:rsid w:val="005B0DF7"/>
    <w:rsid w:val="005B1F02"/>
    <w:rsid w:val="005B2189"/>
    <w:rsid w:val="005B2799"/>
    <w:rsid w:val="005B2F6F"/>
    <w:rsid w:val="005B3069"/>
    <w:rsid w:val="005B4FEA"/>
    <w:rsid w:val="005B62F9"/>
    <w:rsid w:val="005B67E3"/>
    <w:rsid w:val="005B692B"/>
    <w:rsid w:val="005B6A15"/>
    <w:rsid w:val="005B6F68"/>
    <w:rsid w:val="005B6F98"/>
    <w:rsid w:val="005B725E"/>
    <w:rsid w:val="005B737E"/>
    <w:rsid w:val="005B7920"/>
    <w:rsid w:val="005C09D1"/>
    <w:rsid w:val="005C122C"/>
    <w:rsid w:val="005C1CDC"/>
    <w:rsid w:val="005C242B"/>
    <w:rsid w:val="005C2B3C"/>
    <w:rsid w:val="005C2F4C"/>
    <w:rsid w:val="005C3667"/>
    <w:rsid w:val="005C3883"/>
    <w:rsid w:val="005C3FF1"/>
    <w:rsid w:val="005C4086"/>
    <w:rsid w:val="005D0026"/>
    <w:rsid w:val="005D09EB"/>
    <w:rsid w:val="005D0FDA"/>
    <w:rsid w:val="005D1090"/>
    <w:rsid w:val="005D195E"/>
    <w:rsid w:val="005D2511"/>
    <w:rsid w:val="005D2727"/>
    <w:rsid w:val="005D3674"/>
    <w:rsid w:val="005D424C"/>
    <w:rsid w:val="005D43AF"/>
    <w:rsid w:val="005D47D5"/>
    <w:rsid w:val="005D49F4"/>
    <w:rsid w:val="005D7402"/>
    <w:rsid w:val="005E032D"/>
    <w:rsid w:val="005E095E"/>
    <w:rsid w:val="005E1078"/>
    <w:rsid w:val="005E1FF7"/>
    <w:rsid w:val="005E2AB5"/>
    <w:rsid w:val="005E2B5C"/>
    <w:rsid w:val="005E2E3F"/>
    <w:rsid w:val="005E3C64"/>
    <w:rsid w:val="005E3DEF"/>
    <w:rsid w:val="005E5DBE"/>
    <w:rsid w:val="005E6806"/>
    <w:rsid w:val="005E6C17"/>
    <w:rsid w:val="005E7B7A"/>
    <w:rsid w:val="005F0968"/>
    <w:rsid w:val="005F0A68"/>
    <w:rsid w:val="005F0E05"/>
    <w:rsid w:val="005F287A"/>
    <w:rsid w:val="005F2D53"/>
    <w:rsid w:val="005F30E3"/>
    <w:rsid w:val="005F35C2"/>
    <w:rsid w:val="005F3B27"/>
    <w:rsid w:val="005F4323"/>
    <w:rsid w:val="005F46F8"/>
    <w:rsid w:val="005F4C92"/>
    <w:rsid w:val="005F4E8D"/>
    <w:rsid w:val="005F52F5"/>
    <w:rsid w:val="005F547B"/>
    <w:rsid w:val="005F5D18"/>
    <w:rsid w:val="005F5DBA"/>
    <w:rsid w:val="005F5DFF"/>
    <w:rsid w:val="005F65E6"/>
    <w:rsid w:val="005F6F21"/>
    <w:rsid w:val="005F73A2"/>
    <w:rsid w:val="005F779D"/>
    <w:rsid w:val="005F7837"/>
    <w:rsid w:val="00600046"/>
    <w:rsid w:val="00600A68"/>
    <w:rsid w:val="00601513"/>
    <w:rsid w:val="0060197E"/>
    <w:rsid w:val="00601A62"/>
    <w:rsid w:val="00602270"/>
    <w:rsid w:val="006027D2"/>
    <w:rsid w:val="00602BC3"/>
    <w:rsid w:val="00603093"/>
    <w:rsid w:val="006036BB"/>
    <w:rsid w:val="00604C13"/>
    <w:rsid w:val="00604DFF"/>
    <w:rsid w:val="00604FCA"/>
    <w:rsid w:val="006051FE"/>
    <w:rsid w:val="00605482"/>
    <w:rsid w:val="00605746"/>
    <w:rsid w:val="00605829"/>
    <w:rsid w:val="00606045"/>
    <w:rsid w:val="0060658F"/>
    <w:rsid w:val="0060692F"/>
    <w:rsid w:val="00606A4C"/>
    <w:rsid w:val="00606CB8"/>
    <w:rsid w:val="00607190"/>
    <w:rsid w:val="006101FA"/>
    <w:rsid w:val="00610904"/>
    <w:rsid w:val="00610D1F"/>
    <w:rsid w:val="006111E0"/>
    <w:rsid w:val="006118E7"/>
    <w:rsid w:val="00611AF7"/>
    <w:rsid w:val="00612004"/>
    <w:rsid w:val="0061238D"/>
    <w:rsid w:val="006133CC"/>
    <w:rsid w:val="00613C4B"/>
    <w:rsid w:val="006145F1"/>
    <w:rsid w:val="00614F16"/>
    <w:rsid w:val="00615B3B"/>
    <w:rsid w:val="0061606F"/>
    <w:rsid w:val="0061662D"/>
    <w:rsid w:val="00616C77"/>
    <w:rsid w:val="00621C21"/>
    <w:rsid w:val="00621E2E"/>
    <w:rsid w:val="006227F6"/>
    <w:rsid w:val="00622B26"/>
    <w:rsid w:val="00622DB1"/>
    <w:rsid w:val="0062323F"/>
    <w:rsid w:val="006233DB"/>
    <w:rsid w:val="00623D26"/>
    <w:rsid w:val="006243B3"/>
    <w:rsid w:val="006246ED"/>
    <w:rsid w:val="00624A0F"/>
    <w:rsid w:val="006255BC"/>
    <w:rsid w:val="0062599D"/>
    <w:rsid w:val="00626504"/>
    <w:rsid w:val="006265F4"/>
    <w:rsid w:val="00627479"/>
    <w:rsid w:val="00627CE3"/>
    <w:rsid w:val="00630B90"/>
    <w:rsid w:val="00631310"/>
    <w:rsid w:val="00631F0E"/>
    <w:rsid w:val="00631FEC"/>
    <w:rsid w:val="006321BA"/>
    <w:rsid w:val="00632776"/>
    <w:rsid w:val="006331FF"/>
    <w:rsid w:val="006333A4"/>
    <w:rsid w:val="006341E2"/>
    <w:rsid w:val="00634620"/>
    <w:rsid w:val="00635E9C"/>
    <w:rsid w:val="00635F6D"/>
    <w:rsid w:val="00635F82"/>
    <w:rsid w:val="006363B5"/>
    <w:rsid w:val="0063648F"/>
    <w:rsid w:val="006375C2"/>
    <w:rsid w:val="0063766E"/>
    <w:rsid w:val="0064007E"/>
    <w:rsid w:val="00641164"/>
    <w:rsid w:val="006414A7"/>
    <w:rsid w:val="00641AE6"/>
    <w:rsid w:val="0064242F"/>
    <w:rsid w:val="00642D50"/>
    <w:rsid w:val="00642E95"/>
    <w:rsid w:val="00643240"/>
    <w:rsid w:val="006438E0"/>
    <w:rsid w:val="0064390D"/>
    <w:rsid w:val="00643E4F"/>
    <w:rsid w:val="0064417D"/>
    <w:rsid w:val="00644F84"/>
    <w:rsid w:val="00645037"/>
    <w:rsid w:val="00645407"/>
    <w:rsid w:val="0064650F"/>
    <w:rsid w:val="00646726"/>
    <w:rsid w:val="00646ACF"/>
    <w:rsid w:val="00647058"/>
    <w:rsid w:val="0064739A"/>
    <w:rsid w:val="0064782F"/>
    <w:rsid w:val="006478CB"/>
    <w:rsid w:val="0065158C"/>
    <w:rsid w:val="006516DC"/>
    <w:rsid w:val="00652351"/>
    <w:rsid w:val="006524BA"/>
    <w:rsid w:val="006533B0"/>
    <w:rsid w:val="0065407C"/>
    <w:rsid w:val="00654287"/>
    <w:rsid w:val="00654392"/>
    <w:rsid w:val="006543F3"/>
    <w:rsid w:val="0065494C"/>
    <w:rsid w:val="00655913"/>
    <w:rsid w:val="0065612B"/>
    <w:rsid w:val="00656146"/>
    <w:rsid w:val="00656A32"/>
    <w:rsid w:val="00657311"/>
    <w:rsid w:val="006577A1"/>
    <w:rsid w:val="00660357"/>
    <w:rsid w:val="00660454"/>
    <w:rsid w:val="00661BA2"/>
    <w:rsid w:val="0066235E"/>
    <w:rsid w:val="00662726"/>
    <w:rsid w:val="006627CD"/>
    <w:rsid w:val="006629EB"/>
    <w:rsid w:val="00662CC6"/>
    <w:rsid w:val="006637A6"/>
    <w:rsid w:val="0066391F"/>
    <w:rsid w:val="00663BBC"/>
    <w:rsid w:val="00663C10"/>
    <w:rsid w:val="00663C18"/>
    <w:rsid w:val="00663C2D"/>
    <w:rsid w:val="006649AE"/>
    <w:rsid w:val="006656A2"/>
    <w:rsid w:val="00666031"/>
    <w:rsid w:val="00667333"/>
    <w:rsid w:val="00667678"/>
    <w:rsid w:val="00670036"/>
    <w:rsid w:val="00671CD5"/>
    <w:rsid w:val="0067230D"/>
    <w:rsid w:val="006723FB"/>
    <w:rsid w:val="0067299F"/>
    <w:rsid w:val="00674253"/>
    <w:rsid w:val="0067434D"/>
    <w:rsid w:val="00674594"/>
    <w:rsid w:val="006757B9"/>
    <w:rsid w:val="00675885"/>
    <w:rsid w:val="0067604F"/>
    <w:rsid w:val="00676512"/>
    <w:rsid w:val="00676AC4"/>
    <w:rsid w:val="00676BC1"/>
    <w:rsid w:val="00676CB9"/>
    <w:rsid w:val="006772A1"/>
    <w:rsid w:val="00680BC4"/>
    <w:rsid w:val="00680E0E"/>
    <w:rsid w:val="006812D2"/>
    <w:rsid w:val="00681A72"/>
    <w:rsid w:val="00682324"/>
    <w:rsid w:val="00682DBD"/>
    <w:rsid w:val="00683106"/>
    <w:rsid w:val="006831D6"/>
    <w:rsid w:val="006832B4"/>
    <w:rsid w:val="00683B61"/>
    <w:rsid w:val="00684BAE"/>
    <w:rsid w:val="00685F33"/>
    <w:rsid w:val="00685FE6"/>
    <w:rsid w:val="006860E4"/>
    <w:rsid w:val="00686392"/>
    <w:rsid w:val="0068669A"/>
    <w:rsid w:val="00686962"/>
    <w:rsid w:val="0068758F"/>
    <w:rsid w:val="0068774B"/>
    <w:rsid w:val="00690228"/>
    <w:rsid w:val="006917A7"/>
    <w:rsid w:val="00692E59"/>
    <w:rsid w:val="00692F08"/>
    <w:rsid w:val="00694190"/>
    <w:rsid w:val="0069472F"/>
    <w:rsid w:val="0069517A"/>
    <w:rsid w:val="006951D2"/>
    <w:rsid w:val="00695D10"/>
    <w:rsid w:val="00695D11"/>
    <w:rsid w:val="00695F0F"/>
    <w:rsid w:val="0069753F"/>
    <w:rsid w:val="006A1100"/>
    <w:rsid w:val="006A2238"/>
    <w:rsid w:val="006A2F67"/>
    <w:rsid w:val="006A30DF"/>
    <w:rsid w:val="006A3DCA"/>
    <w:rsid w:val="006A435C"/>
    <w:rsid w:val="006A4E74"/>
    <w:rsid w:val="006A5189"/>
    <w:rsid w:val="006A5A6A"/>
    <w:rsid w:val="006A5AE4"/>
    <w:rsid w:val="006A6C9E"/>
    <w:rsid w:val="006A71EA"/>
    <w:rsid w:val="006A7F21"/>
    <w:rsid w:val="006A7F3B"/>
    <w:rsid w:val="006B0122"/>
    <w:rsid w:val="006B07B8"/>
    <w:rsid w:val="006B0E4C"/>
    <w:rsid w:val="006B1107"/>
    <w:rsid w:val="006B1603"/>
    <w:rsid w:val="006B1B97"/>
    <w:rsid w:val="006B2001"/>
    <w:rsid w:val="006B2421"/>
    <w:rsid w:val="006B2C76"/>
    <w:rsid w:val="006B3C0F"/>
    <w:rsid w:val="006B5120"/>
    <w:rsid w:val="006B53C5"/>
    <w:rsid w:val="006B593A"/>
    <w:rsid w:val="006B5B1D"/>
    <w:rsid w:val="006B66F9"/>
    <w:rsid w:val="006B76BA"/>
    <w:rsid w:val="006B77AE"/>
    <w:rsid w:val="006B7D98"/>
    <w:rsid w:val="006C0C1E"/>
    <w:rsid w:val="006C1015"/>
    <w:rsid w:val="006C1072"/>
    <w:rsid w:val="006C10DD"/>
    <w:rsid w:val="006C11F4"/>
    <w:rsid w:val="006C18F6"/>
    <w:rsid w:val="006C379C"/>
    <w:rsid w:val="006C380B"/>
    <w:rsid w:val="006C3D61"/>
    <w:rsid w:val="006C4BB4"/>
    <w:rsid w:val="006C512E"/>
    <w:rsid w:val="006C56C1"/>
    <w:rsid w:val="006C5AFB"/>
    <w:rsid w:val="006C5E73"/>
    <w:rsid w:val="006C644F"/>
    <w:rsid w:val="006C79CE"/>
    <w:rsid w:val="006C7C7C"/>
    <w:rsid w:val="006D0ED4"/>
    <w:rsid w:val="006D0EEB"/>
    <w:rsid w:val="006D0F10"/>
    <w:rsid w:val="006D26F7"/>
    <w:rsid w:val="006D28F6"/>
    <w:rsid w:val="006D4628"/>
    <w:rsid w:val="006D4DA0"/>
    <w:rsid w:val="006D4E90"/>
    <w:rsid w:val="006D517F"/>
    <w:rsid w:val="006D5AC2"/>
    <w:rsid w:val="006D5ED2"/>
    <w:rsid w:val="006D65F7"/>
    <w:rsid w:val="006D6680"/>
    <w:rsid w:val="006D67CC"/>
    <w:rsid w:val="006D6DE4"/>
    <w:rsid w:val="006D6FA4"/>
    <w:rsid w:val="006D72CD"/>
    <w:rsid w:val="006D7319"/>
    <w:rsid w:val="006D7478"/>
    <w:rsid w:val="006D7ACB"/>
    <w:rsid w:val="006D7D8B"/>
    <w:rsid w:val="006E0D51"/>
    <w:rsid w:val="006E16B6"/>
    <w:rsid w:val="006E26E2"/>
    <w:rsid w:val="006E3B33"/>
    <w:rsid w:val="006E3CE8"/>
    <w:rsid w:val="006E3FEE"/>
    <w:rsid w:val="006E4216"/>
    <w:rsid w:val="006E43E3"/>
    <w:rsid w:val="006E535B"/>
    <w:rsid w:val="006E5370"/>
    <w:rsid w:val="006E562D"/>
    <w:rsid w:val="006E56EB"/>
    <w:rsid w:val="006E6637"/>
    <w:rsid w:val="006E68A5"/>
    <w:rsid w:val="006E6E26"/>
    <w:rsid w:val="006F04EE"/>
    <w:rsid w:val="006F0C8A"/>
    <w:rsid w:val="006F0F56"/>
    <w:rsid w:val="006F10EA"/>
    <w:rsid w:val="006F20F9"/>
    <w:rsid w:val="006F23AF"/>
    <w:rsid w:val="006F287A"/>
    <w:rsid w:val="006F2F6A"/>
    <w:rsid w:val="006F32F4"/>
    <w:rsid w:val="006F344A"/>
    <w:rsid w:val="006F4030"/>
    <w:rsid w:val="006F411A"/>
    <w:rsid w:val="006F46A2"/>
    <w:rsid w:val="006F4965"/>
    <w:rsid w:val="006F55AB"/>
    <w:rsid w:val="006F6315"/>
    <w:rsid w:val="006F64AB"/>
    <w:rsid w:val="007010D8"/>
    <w:rsid w:val="007020CA"/>
    <w:rsid w:val="00702109"/>
    <w:rsid w:val="00702A8C"/>
    <w:rsid w:val="007038FB"/>
    <w:rsid w:val="00704E92"/>
    <w:rsid w:val="0070558F"/>
    <w:rsid w:val="007056B1"/>
    <w:rsid w:val="00706251"/>
    <w:rsid w:val="00706893"/>
    <w:rsid w:val="00706D0B"/>
    <w:rsid w:val="00707404"/>
    <w:rsid w:val="00707688"/>
    <w:rsid w:val="007104C6"/>
    <w:rsid w:val="0071088A"/>
    <w:rsid w:val="00710D9D"/>
    <w:rsid w:val="00711200"/>
    <w:rsid w:val="00711AC7"/>
    <w:rsid w:val="00713846"/>
    <w:rsid w:val="007140AD"/>
    <w:rsid w:val="007141AD"/>
    <w:rsid w:val="007145EE"/>
    <w:rsid w:val="007145F7"/>
    <w:rsid w:val="0071522E"/>
    <w:rsid w:val="0071552D"/>
    <w:rsid w:val="0071578F"/>
    <w:rsid w:val="00715ADF"/>
    <w:rsid w:val="007166D8"/>
    <w:rsid w:val="0071670C"/>
    <w:rsid w:val="0071751B"/>
    <w:rsid w:val="0071763A"/>
    <w:rsid w:val="00717707"/>
    <w:rsid w:val="00717E17"/>
    <w:rsid w:val="00720E3D"/>
    <w:rsid w:val="00721586"/>
    <w:rsid w:val="0072190E"/>
    <w:rsid w:val="00721C19"/>
    <w:rsid w:val="00722170"/>
    <w:rsid w:val="00722381"/>
    <w:rsid w:val="007226D7"/>
    <w:rsid w:val="00722D30"/>
    <w:rsid w:val="007231C6"/>
    <w:rsid w:val="007236FE"/>
    <w:rsid w:val="0072455B"/>
    <w:rsid w:val="007258A4"/>
    <w:rsid w:val="007258E5"/>
    <w:rsid w:val="00725CB0"/>
    <w:rsid w:val="0072625E"/>
    <w:rsid w:val="007277EE"/>
    <w:rsid w:val="0072787D"/>
    <w:rsid w:val="007278A2"/>
    <w:rsid w:val="00727A5B"/>
    <w:rsid w:val="00727C61"/>
    <w:rsid w:val="007305FF"/>
    <w:rsid w:val="00731770"/>
    <w:rsid w:val="007320CC"/>
    <w:rsid w:val="0073219B"/>
    <w:rsid w:val="00732B1D"/>
    <w:rsid w:val="007333D8"/>
    <w:rsid w:val="00733888"/>
    <w:rsid w:val="0073642E"/>
    <w:rsid w:val="0073660E"/>
    <w:rsid w:val="00736B4F"/>
    <w:rsid w:val="00736DD1"/>
    <w:rsid w:val="00736DED"/>
    <w:rsid w:val="007374FF"/>
    <w:rsid w:val="0074026D"/>
    <w:rsid w:val="00740430"/>
    <w:rsid w:val="007404E7"/>
    <w:rsid w:val="00740EE9"/>
    <w:rsid w:val="0074192D"/>
    <w:rsid w:val="0074237E"/>
    <w:rsid w:val="00742532"/>
    <w:rsid w:val="0074373C"/>
    <w:rsid w:val="007443A2"/>
    <w:rsid w:val="00746791"/>
    <w:rsid w:val="00746EED"/>
    <w:rsid w:val="007470E4"/>
    <w:rsid w:val="00747529"/>
    <w:rsid w:val="007506C7"/>
    <w:rsid w:val="00750A28"/>
    <w:rsid w:val="00752E4A"/>
    <w:rsid w:val="007538B3"/>
    <w:rsid w:val="00753D2B"/>
    <w:rsid w:val="0075573B"/>
    <w:rsid w:val="00755B5B"/>
    <w:rsid w:val="00756641"/>
    <w:rsid w:val="0075695C"/>
    <w:rsid w:val="007575CE"/>
    <w:rsid w:val="0076079A"/>
    <w:rsid w:val="00760B32"/>
    <w:rsid w:val="00760C13"/>
    <w:rsid w:val="00760EC0"/>
    <w:rsid w:val="00761067"/>
    <w:rsid w:val="00761704"/>
    <w:rsid w:val="00761E44"/>
    <w:rsid w:val="007628CA"/>
    <w:rsid w:val="00762ACE"/>
    <w:rsid w:val="007637CD"/>
    <w:rsid w:val="00763888"/>
    <w:rsid w:val="00764290"/>
    <w:rsid w:val="00766212"/>
    <w:rsid w:val="007666E5"/>
    <w:rsid w:val="00766B7E"/>
    <w:rsid w:val="00767930"/>
    <w:rsid w:val="0076793F"/>
    <w:rsid w:val="00770039"/>
    <w:rsid w:val="00770983"/>
    <w:rsid w:val="00770DC5"/>
    <w:rsid w:val="00771DB7"/>
    <w:rsid w:val="00772436"/>
    <w:rsid w:val="00772675"/>
    <w:rsid w:val="00774129"/>
    <w:rsid w:val="007741D4"/>
    <w:rsid w:val="00774418"/>
    <w:rsid w:val="00774DFF"/>
    <w:rsid w:val="00774F73"/>
    <w:rsid w:val="0077535C"/>
    <w:rsid w:val="007755DD"/>
    <w:rsid w:val="00775D62"/>
    <w:rsid w:val="007760C4"/>
    <w:rsid w:val="00776223"/>
    <w:rsid w:val="00776B56"/>
    <w:rsid w:val="00776DB9"/>
    <w:rsid w:val="0077783A"/>
    <w:rsid w:val="007807CC"/>
    <w:rsid w:val="00780F9B"/>
    <w:rsid w:val="0078164A"/>
    <w:rsid w:val="00782FF9"/>
    <w:rsid w:val="007839A7"/>
    <w:rsid w:val="00784EC5"/>
    <w:rsid w:val="00785085"/>
    <w:rsid w:val="00785415"/>
    <w:rsid w:val="00785445"/>
    <w:rsid w:val="0078643E"/>
    <w:rsid w:val="00787357"/>
    <w:rsid w:val="00787E23"/>
    <w:rsid w:val="0079032F"/>
    <w:rsid w:val="0079128C"/>
    <w:rsid w:val="00791328"/>
    <w:rsid w:val="00791329"/>
    <w:rsid w:val="00792228"/>
    <w:rsid w:val="00792B41"/>
    <w:rsid w:val="00792CD7"/>
    <w:rsid w:val="007932DD"/>
    <w:rsid w:val="007932F1"/>
    <w:rsid w:val="00793B3A"/>
    <w:rsid w:val="007941F7"/>
    <w:rsid w:val="00794383"/>
    <w:rsid w:val="0079562D"/>
    <w:rsid w:val="00796A51"/>
    <w:rsid w:val="00796AF6"/>
    <w:rsid w:val="007971DC"/>
    <w:rsid w:val="00797B1B"/>
    <w:rsid w:val="007A027D"/>
    <w:rsid w:val="007A1979"/>
    <w:rsid w:val="007A1F48"/>
    <w:rsid w:val="007A24CD"/>
    <w:rsid w:val="007A2B33"/>
    <w:rsid w:val="007A3D50"/>
    <w:rsid w:val="007A3F9B"/>
    <w:rsid w:val="007A452B"/>
    <w:rsid w:val="007A4BCD"/>
    <w:rsid w:val="007A502A"/>
    <w:rsid w:val="007A534B"/>
    <w:rsid w:val="007A540C"/>
    <w:rsid w:val="007A6195"/>
    <w:rsid w:val="007A6A04"/>
    <w:rsid w:val="007B0847"/>
    <w:rsid w:val="007B0CBF"/>
    <w:rsid w:val="007B2046"/>
    <w:rsid w:val="007B20C9"/>
    <w:rsid w:val="007B2CD2"/>
    <w:rsid w:val="007B3234"/>
    <w:rsid w:val="007B4169"/>
    <w:rsid w:val="007B4495"/>
    <w:rsid w:val="007B48F7"/>
    <w:rsid w:val="007B4980"/>
    <w:rsid w:val="007B52F5"/>
    <w:rsid w:val="007B5D3E"/>
    <w:rsid w:val="007B6385"/>
    <w:rsid w:val="007B64C9"/>
    <w:rsid w:val="007B686B"/>
    <w:rsid w:val="007B689C"/>
    <w:rsid w:val="007B6927"/>
    <w:rsid w:val="007C06C4"/>
    <w:rsid w:val="007C0F5C"/>
    <w:rsid w:val="007C1141"/>
    <w:rsid w:val="007C1249"/>
    <w:rsid w:val="007C19D6"/>
    <w:rsid w:val="007C214A"/>
    <w:rsid w:val="007C2E04"/>
    <w:rsid w:val="007C34CA"/>
    <w:rsid w:val="007C3566"/>
    <w:rsid w:val="007C3820"/>
    <w:rsid w:val="007C3AED"/>
    <w:rsid w:val="007C3F07"/>
    <w:rsid w:val="007C40AB"/>
    <w:rsid w:val="007C40F5"/>
    <w:rsid w:val="007C4193"/>
    <w:rsid w:val="007C447B"/>
    <w:rsid w:val="007C44E5"/>
    <w:rsid w:val="007C4B4C"/>
    <w:rsid w:val="007C52DE"/>
    <w:rsid w:val="007C5362"/>
    <w:rsid w:val="007C6A7C"/>
    <w:rsid w:val="007C6B18"/>
    <w:rsid w:val="007C7C64"/>
    <w:rsid w:val="007D025F"/>
    <w:rsid w:val="007D0798"/>
    <w:rsid w:val="007D09EC"/>
    <w:rsid w:val="007D0B3D"/>
    <w:rsid w:val="007D0BBF"/>
    <w:rsid w:val="007D0D7A"/>
    <w:rsid w:val="007D0E92"/>
    <w:rsid w:val="007D2273"/>
    <w:rsid w:val="007D2CCC"/>
    <w:rsid w:val="007D3265"/>
    <w:rsid w:val="007D32DD"/>
    <w:rsid w:val="007D3A76"/>
    <w:rsid w:val="007D3D60"/>
    <w:rsid w:val="007D6F62"/>
    <w:rsid w:val="007D772E"/>
    <w:rsid w:val="007D7CAA"/>
    <w:rsid w:val="007E13A9"/>
    <w:rsid w:val="007E14C7"/>
    <w:rsid w:val="007E1C2F"/>
    <w:rsid w:val="007E338F"/>
    <w:rsid w:val="007E350D"/>
    <w:rsid w:val="007E3578"/>
    <w:rsid w:val="007E3835"/>
    <w:rsid w:val="007E4021"/>
    <w:rsid w:val="007E46A9"/>
    <w:rsid w:val="007E5612"/>
    <w:rsid w:val="007E58CE"/>
    <w:rsid w:val="007E5D0F"/>
    <w:rsid w:val="007E6207"/>
    <w:rsid w:val="007E681C"/>
    <w:rsid w:val="007E6C6C"/>
    <w:rsid w:val="007E7004"/>
    <w:rsid w:val="007E7478"/>
    <w:rsid w:val="007E7A9E"/>
    <w:rsid w:val="007F01F7"/>
    <w:rsid w:val="007F02A0"/>
    <w:rsid w:val="007F07D1"/>
    <w:rsid w:val="007F1817"/>
    <w:rsid w:val="007F1930"/>
    <w:rsid w:val="007F239E"/>
    <w:rsid w:val="007F2564"/>
    <w:rsid w:val="007F4A74"/>
    <w:rsid w:val="007F4C03"/>
    <w:rsid w:val="007F53C4"/>
    <w:rsid w:val="007F5D99"/>
    <w:rsid w:val="007F5E2C"/>
    <w:rsid w:val="007F6118"/>
    <w:rsid w:val="007F6933"/>
    <w:rsid w:val="007F69F2"/>
    <w:rsid w:val="007F6B4B"/>
    <w:rsid w:val="007F7054"/>
    <w:rsid w:val="007F7B94"/>
    <w:rsid w:val="007F7D4C"/>
    <w:rsid w:val="008007B5"/>
    <w:rsid w:val="0080145E"/>
    <w:rsid w:val="008019E5"/>
    <w:rsid w:val="00801E26"/>
    <w:rsid w:val="00802546"/>
    <w:rsid w:val="008026F3"/>
    <w:rsid w:val="00802B2D"/>
    <w:rsid w:val="00802D7C"/>
    <w:rsid w:val="00803833"/>
    <w:rsid w:val="00804DEF"/>
    <w:rsid w:val="00805724"/>
    <w:rsid w:val="00805FD8"/>
    <w:rsid w:val="0080760A"/>
    <w:rsid w:val="00807DD3"/>
    <w:rsid w:val="00810088"/>
    <w:rsid w:val="00810E18"/>
    <w:rsid w:val="008115D1"/>
    <w:rsid w:val="00811AB1"/>
    <w:rsid w:val="0081258F"/>
    <w:rsid w:val="00813DFF"/>
    <w:rsid w:val="00814B66"/>
    <w:rsid w:val="00814CB5"/>
    <w:rsid w:val="008154D2"/>
    <w:rsid w:val="008157F9"/>
    <w:rsid w:val="00815A53"/>
    <w:rsid w:val="008165A8"/>
    <w:rsid w:val="00817091"/>
    <w:rsid w:val="008173D0"/>
    <w:rsid w:val="00821367"/>
    <w:rsid w:val="00821417"/>
    <w:rsid w:val="0082167A"/>
    <w:rsid w:val="008217AC"/>
    <w:rsid w:val="00821C22"/>
    <w:rsid w:val="008236FE"/>
    <w:rsid w:val="00823835"/>
    <w:rsid w:val="00823A8C"/>
    <w:rsid w:val="0082402C"/>
    <w:rsid w:val="0082434E"/>
    <w:rsid w:val="0082648F"/>
    <w:rsid w:val="00826888"/>
    <w:rsid w:val="008268D8"/>
    <w:rsid w:val="00826D8C"/>
    <w:rsid w:val="008273B8"/>
    <w:rsid w:val="008276F0"/>
    <w:rsid w:val="00827C73"/>
    <w:rsid w:val="00827DBE"/>
    <w:rsid w:val="008301EF"/>
    <w:rsid w:val="008303AB"/>
    <w:rsid w:val="00830800"/>
    <w:rsid w:val="0083196B"/>
    <w:rsid w:val="00831E5A"/>
    <w:rsid w:val="00831FB1"/>
    <w:rsid w:val="00832260"/>
    <w:rsid w:val="008322E2"/>
    <w:rsid w:val="008326EA"/>
    <w:rsid w:val="00832C2C"/>
    <w:rsid w:val="00832EB3"/>
    <w:rsid w:val="008331F5"/>
    <w:rsid w:val="00833732"/>
    <w:rsid w:val="008343C2"/>
    <w:rsid w:val="0083479B"/>
    <w:rsid w:val="008347B4"/>
    <w:rsid w:val="008351C5"/>
    <w:rsid w:val="008358DF"/>
    <w:rsid w:val="008360CA"/>
    <w:rsid w:val="00837AE8"/>
    <w:rsid w:val="00837E71"/>
    <w:rsid w:val="0084015E"/>
    <w:rsid w:val="008406A2"/>
    <w:rsid w:val="008407D9"/>
    <w:rsid w:val="0084107E"/>
    <w:rsid w:val="008416D1"/>
    <w:rsid w:val="00843ECC"/>
    <w:rsid w:val="00844A2B"/>
    <w:rsid w:val="00845398"/>
    <w:rsid w:val="00845DF9"/>
    <w:rsid w:val="008461F0"/>
    <w:rsid w:val="00846327"/>
    <w:rsid w:val="00846D2C"/>
    <w:rsid w:val="00846F8C"/>
    <w:rsid w:val="00847634"/>
    <w:rsid w:val="00847BAB"/>
    <w:rsid w:val="008509DC"/>
    <w:rsid w:val="00850DB3"/>
    <w:rsid w:val="00851EDF"/>
    <w:rsid w:val="00852571"/>
    <w:rsid w:val="00853002"/>
    <w:rsid w:val="00853281"/>
    <w:rsid w:val="00853780"/>
    <w:rsid w:val="00853A12"/>
    <w:rsid w:val="008556EB"/>
    <w:rsid w:val="00855CAB"/>
    <w:rsid w:val="00855CFA"/>
    <w:rsid w:val="00856621"/>
    <w:rsid w:val="0085679E"/>
    <w:rsid w:val="00856AD8"/>
    <w:rsid w:val="00856DEC"/>
    <w:rsid w:val="00857826"/>
    <w:rsid w:val="00857C79"/>
    <w:rsid w:val="00857CAD"/>
    <w:rsid w:val="00860C82"/>
    <w:rsid w:val="0086110C"/>
    <w:rsid w:val="00861512"/>
    <w:rsid w:val="00862175"/>
    <w:rsid w:val="00862398"/>
    <w:rsid w:val="0086298C"/>
    <w:rsid w:val="00862AC6"/>
    <w:rsid w:val="00862CC8"/>
    <w:rsid w:val="00863829"/>
    <w:rsid w:val="008640A6"/>
    <w:rsid w:val="00864284"/>
    <w:rsid w:val="00865274"/>
    <w:rsid w:val="008652D9"/>
    <w:rsid w:val="00865FC2"/>
    <w:rsid w:val="00866F80"/>
    <w:rsid w:val="00867DCB"/>
    <w:rsid w:val="00867F58"/>
    <w:rsid w:val="00870CFD"/>
    <w:rsid w:val="00870D78"/>
    <w:rsid w:val="00871569"/>
    <w:rsid w:val="0087344D"/>
    <w:rsid w:val="0087357B"/>
    <w:rsid w:val="00874B43"/>
    <w:rsid w:val="008751A7"/>
    <w:rsid w:val="008756EC"/>
    <w:rsid w:val="00875DFF"/>
    <w:rsid w:val="00876A06"/>
    <w:rsid w:val="00876B32"/>
    <w:rsid w:val="00877DFF"/>
    <w:rsid w:val="00877E43"/>
    <w:rsid w:val="0088013F"/>
    <w:rsid w:val="00880592"/>
    <w:rsid w:val="00881335"/>
    <w:rsid w:val="0088133C"/>
    <w:rsid w:val="008816C8"/>
    <w:rsid w:val="008817BA"/>
    <w:rsid w:val="00881816"/>
    <w:rsid w:val="00882A1F"/>
    <w:rsid w:val="00882B0A"/>
    <w:rsid w:val="00882DDC"/>
    <w:rsid w:val="00883BBC"/>
    <w:rsid w:val="00884190"/>
    <w:rsid w:val="00884F39"/>
    <w:rsid w:val="008852D3"/>
    <w:rsid w:val="0088533A"/>
    <w:rsid w:val="008856DE"/>
    <w:rsid w:val="00885C80"/>
    <w:rsid w:val="00885D7A"/>
    <w:rsid w:val="00885E23"/>
    <w:rsid w:val="00887282"/>
    <w:rsid w:val="00890016"/>
    <w:rsid w:val="00892B6A"/>
    <w:rsid w:val="00892C9A"/>
    <w:rsid w:val="00892E63"/>
    <w:rsid w:val="0089300B"/>
    <w:rsid w:val="00893421"/>
    <w:rsid w:val="00894483"/>
    <w:rsid w:val="00895086"/>
    <w:rsid w:val="00895C86"/>
    <w:rsid w:val="00896D38"/>
    <w:rsid w:val="00896E6D"/>
    <w:rsid w:val="00896F2D"/>
    <w:rsid w:val="00897848"/>
    <w:rsid w:val="008A052E"/>
    <w:rsid w:val="008A0A77"/>
    <w:rsid w:val="008A13F1"/>
    <w:rsid w:val="008A14AC"/>
    <w:rsid w:val="008A1A42"/>
    <w:rsid w:val="008A1A79"/>
    <w:rsid w:val="008A2E52"/>
    <w:rsid w:val="008A2FE5"/>
    <w:rsid w:val="008A3036"/>
    <w:rsid w:val="008A354E"/>
    <w:rsid w:val="008A4318"/>
    <w:rsid w:val="008A4375"/>
    <w:rsid w:val="008A51E8"/>
    <w:rsid w:val="008A5398"/>
    <w:rsid w:val="008A560E"/>
    <w:rsid w:val="008A5D93"/>
    <w:rsid w:val="008A660F"/>
    <w:rsid w:val="008A694A"/>
    <w:rsid w:val="008A6C0C"/>
    <w:rsid w:val="008A7ADB"/>
    <w:rsid w:val="008A7FBE"/>
    <w:rsid w:val="008B02AA"/>
    <w:rsid w:val="008B03FC"/>
    <w:rsid w:val="008B0ABB"/>
    <w:rsid w:val="008B0BC5"/>
    <w:rsid w:val="008B1663"/>
    <w:rsid w:val="008B1E78"/>
    <w:rsid w:val="008B1F5F"/>
    <w:rsid w:val="008B1FC5"/>
    <w:rsid w:val="008B2D26"/>
    <w:rsid w:val="008B32DB"/>
    <w:rsid w:val="008B3484"/>
    <w:rsid w:val="008B3E58"/>
    <w:rsid w:val="008B3E5D"/>
    <w:rsid w:val="008B5D18"/>
    <w:rsid w:val="008B6D65"/>
    <w:rsid w:val="008B7EB5"/>
    <w:rsid w:val="008C00EE"/>
    <w:rsid w:val="008C0C42"/>
    <w:rsid w:val="008C0EAD"/>
    <w:rsid w:val="008C11E7"/>
    <w:rsid w:val="008C1596"/>
    <w:rsid w:val="008C2250"/>
    <w:rsid w:val="008C2C4D"/>
    <w:rsid w:val="008C37C8"/>
    <w:rsid w:val="008C41AE"/>
    <w:rsid w:val="008C4FB0"/>
    <w:rsid w:val="008C6A3A"/>
    <w:rsid w:val="008C71D3"/>
    <w:rsid w:val="008C7891"/>
    <w:rsid w:val="008C7BDD"/>
    <w:rsid w:val="008D05A6"/>
    <w:rsid w:val="008D06AA"/>
    <w:rsid w:val="008D0878"/>
    <w:rsid w:val="008D0A58"/>
    <w:rsid w:val="008D103B"/>
    <w:rsid w:val="008D105C"/>
    <w:rsid w:val="008D13F8"/>
    <w:rsid w:val="008D2A0D"/>
    <w:rsid w:val="008D322A"/>
    <w:rsid w:val="008D326C"/>
    <w:rsid w:val="008D339F"/>
    <w:rsid w:val="008D33C2"/>
    <w:rsid w:val="008D3EA5"/>
    <w:rsid w:val="008D47A0"/>
    <w:rsid w:val="008D4FD3"/>
    <w:rsid w:val="008D5406"/>
    <w:rsid w:val="008D54A8"/>
    <w:rsid w:val="008D6B88"/>
    <w:rsid w:val="008D74A0"/>
    <w:rsid w:val="008D7641"/>
    <w:rsid w:val="008D7C0B"/>
    <w:rsid w:val="008D7DA3"/>
    <w:rsid w:val="008E1085"/>
    <w:rsid w:val="008E1BC8"/>
    <w:rsid w:val="008E297C"/>
    <w:rsid w:val="008E2A4F"/>
    <w:rsid w:val="008E476A"/>
    <w:rsid w:val="008E4D38"/>
    <w:rsid w:val="008E5142"/>
    <w:rsid w:val="008E599A"/>
    <w:rsid w:val="008E5A89"/>
    <w:rsid w:val="008E6C34"/>
    <w:rsid w:val="008F0177"/>
    <w:rsid w:val="008F0540"/>
    <w:rsid w:val="008F1367"/>
    <w:rsid w:val="008F17BB"/>
    <w:rsid w:val="008F2104"/>
    <w:rsid w:val="008F24B0"/>
    <w:rsid w:val="008F3354"/>
    <w:rsid w:val="008F3C3B"/>
    <w:rsid w:val="008F4BE2"/>
    <w:rsid w:val="008F54E4"/>
    <w:rsid w:val="008F5B5C"/>
    <w:rsid w:val="008F65D7"/>
    <w:rsid w:val="008F6628"/>
    <w:rsid w:val="008F6CCB"/>
    <w:rsid w:val="008F727E"/>
    <w:rsid w:val="008F7F38"/>
    <w:rsid w:val="00900A08"/>
    <w:rsid w:val="00900EFE"/>
    <w:rsid w:val="0090105E"/>
    <w:rsid w:val="009014F0"/>
    <w:rsid w:val="00901DAD"/>
    <w:rsid w:val="009028F6"/>
    <w:rsid w:val="00902DED"/>
    <w:rsid w:val="00902F6A"/>
    <w:rsid w:val="00903028"/>
    <w:rsid w:val="009035AA"/>
    <w:rsid w:val="00903D8A"/>
    <w:rsid w:val="00903EA9"/>
    <w:rsid w:val="00903FCB"/>
    <w:rsid w:val="00904355"/>
    <w:rsid w:val="00904B9C"/>
    <w:rsid w:val="00904CA4"/>
    <w:rsid w:val="00904E96"/>
    <w:rsid w:val="00904F38"/>
    <w:rsid w:val="009057F1"/>
    <w:rsid w:val="0090599B"/>
    <w:rsid w:val="00905D78"/>
    <w:rsid w:val="00906F4B"/>
    <w:rsid w:val="00907282"/>
    <w:rsid w:val="00907797"/>
    <w:rsid w:val="00907D65"/>
    <w:rsid w:val="009100A1"/>
    <w:rsid w:val="00910226"/>
    <w:rsid w:val="009106C8"/>
    <w:rsid w:val="00910A9B"/>
    <w:rsid w:val="0091141F"/>
    <w:rsid w:val="00911BD5"/>
    <w:rsid w:val="00912395"/>
    <w:rsid w:val="0091244F"/>
    <w:rsid w:val="0091260E"/>
    <w:rsid w:val="0091290D"/>
    <w:rsid w:val="0091317E"/>
    <w:rsid w:val="00913732"/>
    <w:rsid w:val="00913D5E"/>
    <w:rsid w:val="00913FBD"/>
    <w:rsid w:val="0091433B"/>
    <w:rsid w:val="00915417"/>
    <w:rsid w:val="009156E5"/>
    <w:rsid w:val="00916744"/>
    <w:rsid w:val="00916B93"/>
    <w:rsid w:val="00916E69"/>
    <w:rsid w:val="0091737C"/>
    <w:rsid w:val="00920398"/>
    <w:rsid w:val="00920422"/>
    <w:rsid w:val="0092065C"/>
    <w:rsid w:val="00920950"/>
    <w:rsid w:val="00920B67"/>
    <w:rsid w:val="00920D1C"/>
    <w:rsid w:val="009210A3"/>
    <w:rsid w:val="009215FC"/>
    <w:rsid w:val="00921A3D"/>
    <w:rsid w:val="00921A4A"/>
    <w:rsid w:val="00921D15"/>
    <w:rsid w:val="00921FB5"/>
    <w:rsid w:val="00922112"/>
    <w:rsid w:val="009225D9"/>
    <w:rsid w:val="00922BB1"/>
    <w:rsid w:val="00922E48"/>
    <w:rsid w:val="00924210"/>
    <w:rsid w:val="00924A10"/>
    <w:rsid w:val="00924E0A"/>
    <w:rsid w:val="00925073"/>
    <w:rsid w:val="009251DF"/>
    <w:rsid w:val="00925533"/>
    <w:rsid w:val="0092736C"/>
    <w:rsid w:val="009306F0"/>
    <w:rsid w:val="009307DD"/>
    <w:rsid w:val="009309CF"/>
    <w:rsid w:val="00931408"/>
    <w:rsid w:val="00931F21"/>
    <w:rsid w:val="00932260"/>
    <w:rsid w:val="00932708"/>
    <w:rsid w:val="009334A6"/>
    <w:rsid w:val="0093361F"/>
    <w:rsid w:val="00934607"/>
    <w:rsid w:val="009348B9"/>
    <w:rsid w:val="0093516E"/>
    <w:rsid w:val="009353EC"/>
    <w:rsid w:val="009359C5"/>
    <w:rsid w:val="00935D4F"/>
    <w:rsid w:val="00937730"/>
    <w:rsid w:val="00937A70"/>
    <w:rsid w:val="00937BE8"/>
    <w:rsid w:val="00941301"/>
    <w:rsid w:val="009417B8"/>
    <w:rsid w:val="00941957"/>
    <w:rsid w:val="00944647"/>
    <w:rsid w:val="009452D8"/>
    <w:rsid w:val="009453A3"/>
    <w:rsid w:val="00945CF1"/>
    <w:rsid w:val="0094622F"/>
    <w:rsid w:val="00946238"/>
    <w:rsid w:val="00947FEA"/>
    <w:rsid w:val="00950742"/>
    <w:rsid w:val="009508FF"/>
    <w:rsid w:val="009509C0"/>
    <w:rsid w:val="00950D7F"/>
    <w:rsid w:val="009512E7"/>
    <w:rsid w:val="0095130E"/>
    <w:rsid w:val="00951312"/>
    <w:rsid w:val="0095153B"/>
    <w:rsid w:val="00951E26"/>
    <w:rsid w:val="00951F27"/>
    <w:rsid w:val="0095290D"/>
    <w:rsid w:val="00952A61"/>
    <w:rsid w:val="00953ACA"/>
    <w:rsid w:val="00953ED7"/>
    <w:rsid w:val="0095456F"/>
    <w:rsid w:val="00954736"/>
    <w:rsid w:val="00954FB2"/>
    <w:rsid w:val="00955B6C"/>
    <w:rsid w:val="009566D8"/>
    <w:rsid w:val="0095785E"/>
    <w:rsid w:val="0096030B"/>
    <w:rsid w:val="00960626"/>
    <w:rsid w:val="00960EDA"/>
    <w:rsid w:val="00961BDB"/>
    <w:rsid w:val="00961F70"/>
    <w:rsid w:val="009620E9"/>
    <w:rsid w:val="00962F2D"/>
    <w:rsid w:val="00963AAB"/>
    <w:rsid w:val="00964677"/>
    <w:rsid w:val="0096509D"/>
    <w:rsid w:val="00965140"/>
    <w:rsid w:val="009654D4"/>
    <w:rsid w:val="009656DE"/>
    <w:rsid w:val="00965CC0"/>
    <w:rsid w:val="00966647"/>
    <w:rsid w:val="00966C27"/>
    <w:rsid w:val="0096751B"/>
    <w:rsid w:val="00967993"/>
    <w:rsid w:val="00970108"/>
    <w:rsid w:val="009716F1"/>
    <w:rsid w:val="00971760"/>
    <w:rsid w:val="0097183E"/>
    <w:rsid w:val="00971DE9"/>
    <w:rsid w:val="00972BAA"/>
    <w:rsid w:val="00972E74"/>
    <w:rsid w:val="009735C4"/>
    <w:rsid w:val="00973E75"/>
    <w:rsid w:val="00974181"/>
    <w:rsid w:val="00974223"/>
    <w:rsid w:val="00974D4B"/>
    <w:rsid w:val="00975024"/>
    <w:rsid w:val="00975064"/>
    <w:rsid w:val="009773B5"/>
    <w:rsid w:val="00977547"/>
    <w:rsid w:val="00977B91"/>
    <w:rsid w:val="00977C9F"/>
    <w:rsid w:val="00977E49"/>
    <w:rsid w:val="009802B3"/>
    <w:rsid w:val="009803DA"/>
    <w:rsid w:val="009804AA"/>
    <w:rsid w:val="00981854"/>
    <w:rsid w:val="00982714"/>
    <w:rsid w:val="00982750"/>
    <w:rsid w:val="00983017"/>
    <w:rsid w:val="00983875"/>
    <w:rsid w:val="00983B10"/>
    <w:rsid w:val="00984295"/>
    <w:rsid w:val="009844D1"/>
    <w:rsid w:val="0098454A"/>
    <w:rsid w:val="00985024"/>
    <w:rsid w:val="0098557E"/>
    <w:rsid w:val="00985C9B"/>
    <w:rsid w:val="00986429"/>
    <w:rsid w:val="00986FC4"/>
    <w:rsid w:val="009870D4"/>
    <w:rsid w:val="009870F8"/>
    <w:rsid w:val="009874E5"/>
    <w:rsid w:val="0098756B"/>
    <w:rsid w:val="00987AC0"/>
    <w:rsid w:val="00987D71"/>
    <w:rsid w:val="00990457"/>
    <w:rsid w:val="00990830"/>
    <w:rsid w:val="00992558"/>
    <w:rsid w:val="00992FE1"/>
    <w:rsid w:val="00993CD3"/>
    <w:rsid w:val="00993ED5"/>
    <w:rsid w:val="0099446F"/>
    <w:rsid w:val="00994827"/>
    <w:rsid w:val="00994BEE"/>
    <w:rsid w:val="00995827"/>
    <w:rsid w:val="00995903"/>
    <w:rsid w:val="00996182"/>
    <w:rsid w:val="00997891"/>
    <w:rsid w:val="0099789F"/>
    <w:rsid w:val="00997D4D"/>
    <w:rsid w:val="00997D7B"/>
    <w:rsid w:val="009A01F9"/>
    <w:rsid w:val="009A0298"/>
    <w:rsid w:val="009A0D9F"/>
    <w:rsid w:val="009A153B"/>
    <w:rsid w:val="009A2175"/>
    <w:rsid w:val="009A2CAD"/>
    <w:rsid w:val="009A391C"/>
    <w:rsid w:val="009A3C3F"/>
    <w:rsid w:val="009A507E"/>
    <w:rsid w:val="009A5569"/>
    <w:rsid w:val="009A5926"/>
    <w:rsid w:val="009A69D4"/>
    <w:rsid w:val="009A754A"/>
    <w:rsid w:val="009A75D0"/>
    <w:rsid w:val="009A7E96"/>
    <w:rsid w:val="009B1800"/>
    <w:rsid w:val="009B1A14"/>
    <w:rsid w:val="009B1C19"/>
    <w:rsid w:val="009B1C62"/>
    <w:rsid w:val="009B2730"/>
    <w:rsid w:val="009B3316"/>
    <w:rsid w:val="009B4CE6"/>
    <w:rsid w:val="009B51DE"/>
    <w:rsid w:val="009B5841"/>
    <w:rsid w:val="009B5DA8"/>
    <w:rsid w:val="009B699C"/>
    <w:rsid w:val="009B7243"/>
    <w:rsid w:val="009C07A0"/>
    <w:rsid w:val="009C0B01"/>
    <w:rsid w:val="009C0CCC"/>
    <w:rsid w:val="009C1098"/>
    <w:rsid w:val="009C1441"/>
    <w:rsid w:val="009C1599"/>
    <w:rsid w:val="009C1EFB"/>
    <w:rsid w:val="009C28F9"/>
    <w:rsid w:val="009C3546"/>
    <w:rsid w:val="009C5CE5"/>
    <w:rsid w:val="009C632D"/>
    <w:rsid w:val="009C667A"/>
    <w:rsid w:val="009C6CE5"/>
    <w:rsid w:val="009C7017"/>
    <w:rsid w:val="009C742F"/>
    <w:rsid w:val="009C7724"/>
    <w:rsid w:val="009C7DBD"/>
    <w:rsid w:val="009D037B"/>
    <w:rsid w:val="009D03EE"/>
    <w:rsid w:val="009D0D93"/>
    <w:rsid w:val="009D14B7"/>
    <w:rsid w:val="009D1775"/>
    <w:rsid w:val="009D1A6A"/>
    <w:rsid w:val="009D1B56"/>
    <w:rsid w:val="009D1BA6"/>
    <w:rsid w:val="009D3079"/>
    <w:rsid w:val="009D3179"/>
    <w:rsid w:val="009D3379"/>
    <w:rsid w:val="009D3407"/>
    <w:rsid w:val="009D3CD8"/>
    <w:rsid w:val="009D3F7C"/>
    <w:rsid w:val="009D4271"/>
    <w:rsid w:val="009D49B8"/>
    <w:rsid w:val="009D65D7"/>
    <w:rsid w:val="009D73D4"/>
    <w:rsid w:val="009D73DF"/>
    <w:rsid w:val="009E07E1"/>
    <w:rsid w:val="009E09E0"/>
    <w:rsid w:val="009E0DF4"/>
    <w:rsid w:val="009E1B72"/>
    <w:rsid w:val="009E1F9C"/>
    <w:rsid w:val="009E2452"/>
    <w:rsid w:val="009E29AA"/>
    <w:rsid w:val="009E29C5"/>
    <w:rsid w:val="009E32BB"/>
    <w:rsid w:val="009E4019"/>
    <w:rsid w:val="009E576A"/>
    <w:rsid w:val="009E5955"/>
    <w:rsid w:val="009E645F"/>
    <w:rsid w:val="009E6778"/>
    <w:rsid w:val="009E716E"/>
    <w:rsid w:val="009F0B42"/>
    <w:rsid w:val="009F0B4D"/>
    <w:rsid w:val="009F13F2"/>
    <w:rsid w:val="009F201D"/>
    <w:rsid w:val="009F2136"/>
    <w:rsid w:val="009F248E"/>
    <w:rsid w:val="009F2A6F"/>
    <w:rsid w:val="009F2B31"/>
    <w:rsid w:val="009F2BE4"/>
    <w:rsid w:val="009F2E1C"/>
    <w:rsid w:val="009F3B62"/>
    <w:rsid w:val="009F4808"/>
    <w:rsid w:val="009F4D56"/>
    <w:rsid w:val="009F5332"/>
    <w:rsid w:val="009F58D4"/>
    <w:rsid w:val="009F5C71"/>
    <w:rsid w:val="009F5F2D"/>
    <w:rsid w:val="009F678D"/>
    <w:rsid w:val="009F67FC"/>
    <w:rsid w:val="009F73FE"/>
    <w:rsid w:val="00A00739"/>
    <w:rsid w:val="00A00DCE"/>
    <w:rsid w:val="00A012A9"/>
    <w:rsid w:val="00A01500"/>
    <w:rsid w:val="00A015CA"/>
    <w:rsid w:val="00A01A84"/>
    <w:rsid w:val="00A025D4"/>
    <w:rsid w:val="00A02AAA"/>
    <w:rsid w:val="00A02AE3"/>
    <w:rsid w:val="00A02E7A"/>
    <w:rsid w:val="00A03309"/>
    <w:rsid w:val="00A04235"/>
    <w:rsid w:val="00A047BF"/>
    <w:rsid w:val="00A056DF"/>
    <w:rsid w:val="00A05EB7"/>
    <w:rsid w:val="00A061AB"/>
    <w:rsid w:val="00A064EF"/>
    <w:rsid w:val="00A0672F"/>
    <w:rsid w:val="00A07198"/>
    <w:rsid w:val="00A07B43"/>
    <w:rsid w:val="00A103D8"/>
    <w:rsid w:val="00A1051E"/>
    <w:rsid w:val="00A105D4"/>
    <w:rsid w:val="00A108B2"/>
    <w:rsid w:val="00A10CCA"/>
    <w:rsid w:val="00A10D68"/>
    <w:rsid w:val="00A1119B"/>
    <w:rsid w:val="00A115CE"/>
    <w:rsid w:val="00A11706"/>
    <w:rsid w:val="00A11934"/>
    <w:rsid w:val="00A11AEE"/>
    <w:rsid w:val="00A11B68"/>
    <w:rsid w:val="00A11BE4"/>
    <w:rsid w:val="00A12A50"/>
    <w:rsid w:val="00A12C0F"/>
    <w:rsid w:val="00A12C89"/>
    <w:rsid w:val="00A1341C"/>
    <w:rsid w:val="00A13A06"/>
    <w:rsid w:val="00A14913"/>
    <w:rsid w:val="00A14D9E"/>
    <w:rsid w:val="00A151CC"/>
    <w:rsid w:val="00A15E67"/>
    <w:rsid w:val="00A16562"/>
    <w:rsid w:val="00A17282"/>
    <w:rsid w:val="00A17D68"/>
    <w:rsid w:val="00A208CF"/>
    <w:rsid w:val="00A21453"/>
    <w:rsid w:val="00A2301F"/>
    <w:rsid w:val="00A23894"/>
    <w:rsid w:val="00A23B2F"/>
    <w:rsid w:val="00A23B4D"/>
    <w:rsid w:val="00A25038"/>
    <w:rsid w:val="00A267DA"/>
    <w:rsid w:val="00A26909"/>
    <w:rsid w:val="00A277C6"/>
    <w:rsid w:val="00A278ED"/>
    <w:rsid w:val="00A27A53"/>
    <w:rsid w:val="00A302A7"/>
    <w:rsid w:val="00A30320"/>
    <w:rsid w:val="00A30911"/>
    <w:rsid w:val="00A31BEF"/>
    <w:rsid w:val="00A31EFE"/>
    <w:rsid w:val="00A32DF5"/>
    <w:rsid w:val="00A33B41"/>
    <w:rsid w:val="00A3452F"/>
    <w:rsid w:val="00A347A7"/>
    <w:rsid w:val="00A34F64"/>
    <w:rsid w:val="00A35033"/>
    <w:rsid w:val="00A353D3"/>
    <w:rsid w:val="00A35D5F"/>
    <w:rsid w:val="00A36309"/>
    <w:rsid w:val="00A36E71"/>
    <w:rsid w:val="00A37082"/>
    <w:rsid w:val="00A375C1"/>
    <w:rsid w:val="00A37A74"/>
    <w:rsid w:val="00A37CE7"/>
    <w:rsid w:val="00A400B6"/>
    <w:rsid w:val="00A4086D"/>
    <w:rsid w:val="00A415C7"/>
    <w:rsid w:val="00A417FC"/>
    <w:rsid w:val="00A41CBB"/>
    <w:rsid w:val="00A41CBE"/>
    <w:rsid w:val="00A41EEB"/>
    <w:rsid w:val="00A42754"/>
    <w:rsid w:val="00A42817"/>
    <w:rsid w:val="00A43302"/>
    <w:rsid w:val="00A43C99"/>
    <w:rsid w:val="00A44272"/>
    <w:rsid w:val="00A44D61"/>
    <w:rsid w:val="00A4580D"/>
    <w:rsid w:val="00A458D8"/>
    <w:rsid w:val="00A45E71"/>
    <w:rsid w:val="00A50431"/>
    <w:rsid w:val="00A504DC"/>
    <w:rsid w:val="00A50B29"/>
    <w:rsid w:val="00A52614"/>
    <w:rsid w:val="00A52999"/>
    <w:rsid w:val="00A536A9"/>
    <w:rsid w:val="00A53B6F"/>
    <w:rsid w:val="00A547C6"/>
    <w:rsid w:val="00A54A5A"/>
    <w:rsid w:val="00A54E42"/>
    <w:rsid w:val="00A54E84"/>
    <w:rsid w:val="00A55064"/>
    <w:rsid w:val="00A55351"/>
    <w:rsid w:val="00A56608"/>
    <w:rsid w:val="00A571FF"/>
    <w:rsid w:val="00A57217"/>
    <w:rsid w:val="00A576CC"/>
    <w:rsid w:val="00A5772F"/>
    <w:rsid w:val="00A57A8F"/>
    <w:rsid w:val="00A57F51"/>
    <w:rsid w:val="00A60A45"/>
    <w:rsid w:val="00A61468"/>
    <w:rsid w:val="00A6161A"/>
    <w:rsid w:val="00A62829"/>
    <w:rsid w:val="00A62A5F"/>
    <w:rsid w:val="00A62D9F"/>
    <w:rsid w:val="00A63BA6"/>
    <w:rsid w:val="00A64BD1"/>
    <w:rsid w:val="00A65BFA"/>
    <w:rsid w:val="00A65D75"/>
    <w:rsid w:val="00A66082"/>
    <w:rsid w:val="00A674C1"/>
    <w:rsid w:val="00A67567"/>
    <w:rsid w:val="00A675C2"/>
    <w:rsid w:val="00A71965"/>
    <w:rsid w:val="00A72302"/>
    <w:rsid w:val="00A7297B"/>
    <w:rsid w:val="00A72BC3"/>
    <w:rsid w:val="00A736FA"/>
    <w:rsid w:val="00A73881"/>
    <w:rsid w:val="00A740D0"/>
    <w:rsid w:val="00A74BB1"/>
    <w:rsid w:val="00A74E50"/>
    <w:rsid w:val="00A75CDA"/>
    <w:rsid w:val="00A77798"/>
    <w:rsid w:val="00A80557"/>
    <w:rsid w:val="00A80B9A"/>
    <w:rsid w:val="00A810E4"/>
    <w:rsid w:val="00A81B88"/>
    <w:rsid w:val="00A81BFE"/>
    <w:rsid w:val="00A81C99"/>
    <w:rsid w:val="00A826E6"/>
    <w:rsid w:val="00A82B51"/>
    <w:rsid w:val="00A82D5D"/>
    <w:rsid w:val="00A82F89"/>
    <w:rsid w:val="00A832D4"/>
    <w:rsid w:val="00A83AC3"/>
    <w:rsid w:val="00A850B1"/>
    <w:rsid w:val="00A853D1"/>
    <w:rsid w:val="00A8559D"/>
    <w:rsid w:val="00A85A58"/>
    <w:rsid w:val="00A85B03"/>
    <w:rsid w:val="00A86CA7"/>
    <w:rsid w:val="00A86DA4"/>
    <w:rsid w:val="00A86F48"/>
    <w:rsid w:val="00A9064C"/>
    <w:rsid w:val="00A91628"/>
    <w:rsid w:val="00A91834"/>
    <w:rsid w:val="00A918FD"/>
    <w:rsid w:val="00A943CD"/>
    <w:rsid w:val="00A951BD"/>
    <w:rsid w:val="00A959B1"/>
    <w:rsid w:val="00A95FD7"/>
    <w:rsid w:val="00A96322"/>
    <w:rsid w:val="00A96BC6"/>
    <w:rsid w:val="00A974DA"/>
    <w:rsid w:val="00A97924"/>
    <w:rsid w:val="00AA0D2E"/>
    <w:rsid w:val="00AA0E27"/>
    <w:rsid w:val="00AA0E30"/>
    <w:rsid w:val="00AA1601"/>
    <w:rsid w:val="00AA1A1D"/>
    <w:rsid w:val="00AA21F8"/>
    <w:rsid w:val="00AA32B2"/>
    <w:rsid w:val="00AA3ADC"/>
    <w:rsid w:val="00AA3C95"/>
    <w:rsid w:val="00AA4131"/>
    <w:rsid w:val="00AA4CFD"/>
    <w:rsid w:val="00AA5E5E"/>
    <w:rsid w:val="00AA5F71"/>
    <w:rsid w:val="00AA602F"/>
    <w:rsid w:val="00AA626E"/>
    <w:rsid w:val="00AB0227"/>
    <w:rsid w:val="00AB0402"/>
    <w:rsid w:val="00AB06B3"/>
    <w:rsid w:val="00AB099D"/>
    <w:rsid w:val="00AB1D9D"/>
    <w:rsid w:val="00AB1DA6"/>
    <w:rsid w:val="00AB1FD2"/>
    <w:rsid w:val="00AB2967"/>
    <w:rsid w:val="00AB3556"/>
    <w:rsid w:val="00AB4938"/>
    <w:rsid w:val="00AB4BEE"/>
    <w:rsid w:val="00AB4F86"/>
    <w:rsid w:val="00AB5270"/>
    <w:rsid w:val="00AB55C1"/>
    <w:rsid w:val="00AB65E0"/>
    <w:rsid w:val="00AB6F75"/>
    <w:rsid w:val="00AB7EFA"/>
    <w:rsid w:val="00AC1813"/>
    <w:rsid w:val="00AC22AA"/>
    <w:rsid w:val="00AC2E7B"/>
    <w:rsid w:val="00AC3541"/>
    <w:rsid w:val="00AC4711"/>
    <w:rsid w:val="00AC490D"/>
    <w:rsid w:val="00AC5A63"/>
    <w:rsid w:val="00AC5F37"/>
    <w:rsid w:val="00AC645F"/>
    <w:rsid w:val="00AC6F30"/>
    <w:rsid w:val="00AC7126"/>
    <w:rsid w:val="00AC7169"/>
    <w:rsid w:val="00AC73A2"/>
    <w:rsid w:val="00AC764F"/>
    <w:rsid w:val="00AD0D4F"/>
    <w:rsid w:val="00AD1357"/>
    <w:rsid w:val="00AD1690"/>
    <w:rsid w:val="00AD1954"/>
    <w:rsid w:val="00AD2542"/>
    <w:rsid w:val="00AD2ABB"/>
    <w:rsid w:val="00AD3108"/>
    <w:rsid w:val="00AD3FCB"/>
    <w:rsid w:val="00AD42C2"/>
    <w:rsid w:val="00AD4533"/>
    <w:rsid w:val="00AD5A87"/>
    <w:rsid w:val="00AD5D8B"/>
    <w:rsid w:val="00AD60AD"/>
    <w:rsid w:val="00AD73F2"/>
    <w:rsid w:val="00AD7670"/>
    <w:rsid w:val="00AD7F10"/>
    <w:rsid w:val="00AE0137"/>
    <w:rsid w:val="00AE0970"/>
    <w:rsid w:val="00AE0D26"/>
    <w:rsid w:val="00AE1788"/>
    <w:rsid w:val="00AE298B"/>
    <w:rsid w:val="00AE2ABC"/>
    <w:rsid w:val="00AE2E9E"/>
    <w:rsid w:val="00AE33FF"/>
    <w:rsid w:val="00AE47B9"/>
    <w:rsid w:val="00AE49B3"/>
    <w:rsid w:val="00AE54F7"/>
    <w:rsid w:val="00AE56EA"/>
    <w:rsid w:val="00AE6DE2"/>
    <w:rsid w:val="00AE79D4"/>
    <w:rsid w:val="00AF02AA"/>
    <w:rsid w:val="00AF13D8"/>
    <w:rsid w:val="00AF19DD"/>
    <w:rsid w:val="00AF3DE0"/>
    <w:rsid w:val="00AF3F9F"/>
    <w:rsid w:val="00AF4A05"/>
    <w:rsid w:val="00AF542B"/>
    <w:rsid w:val="00AF5965"/>
    <w:rsid w:val="00AF6BB8"/>
    <w:rsid w:val="00AF72DC"/>
    <w:rsid w:val="00AF77E4"/>
    <w:rsid w:val="00B0151A"/>
    <w:rsid w:val="00B02298"/>
    <w:rsid w:val="00B02806"/>
    <w:rsid w:val="00B04211"/>
    <w:rsid w:val="00B044DD"/>
    <w:rsid w:val="00B048EF"/>
    <w:rsid w:val="00B050E9"/>
    <w:rsid w:val="00B06A9F"/>
    <w:rsid w:val="00B06DE6"/>
    <w:rsid w:val="00B07455"/>
    <w:rsid w:val="00B07745"/>
    <w:rsid w:val="00B10542"/>
    <w:rsid w:val="00B10612"/>
    <w:rsid w:val="00B111CB"/>
    <w:rsid w:val="00B1300B"/>
    <w:rsid w:val="00B132DF"/>
    <w:rsid w:val="00B13C18"/>
    <w:rsid w:val="00B13EF4"/>
    <w:rsid w:val="00B13F15"/>
    <w:rsid w:val="00B15363"/>
    <w:rsid w:val="00B15785"/>
    <w:rsid w:val="00B157EE"/>
    <w:rsid w:val="00B15A7C"/>
    <w:rsid w:val="00B15C46"/>
    <w:rsid w:val="00B15DF2"/>
    <w:rsid w:val="00B16FDA"/>
    <w:rsid w:val="00B176DE"/>
    <w:rsid w:val="00B177B3"/>
    <w:rsid w:val="00B204D1"/>
    <w:rsid w:val="00B208E4"/>
    <w:rsid w:val="00B2101B"/>
    <w:rsid w:val="00B224FD"/>
    <w:rsid w:val="00B225D9"/>
    <w:rsid w:val="00B23CC6"/>
    <w:rsid w:val="00B25010"/>
    <w:rsid w:val="00B2587E"/>
    <w:rsid w:val="00B26EAC"/>
    <w:rsid w:val="00B26F45"/>
    <w:rsid w:val="00B273A4"/>
    <w:rsid w:val="00B30086"/>
    <w:rsid w:val="00B3064A"/>
    <w:rsid w:val="00B32134"/>
    <w:rsid w:val="00B32DC7"/>
    <w:rsid w:val="00B33CD6"/>
    <w:rsid w:val="00B3478C"/>
    <w:rsid w:val="00B34AB5"/>
    <w:rsid w:val="00B34C78"/>
    <w:rsid w:val="00B35E74"/>
    <w:rsid w:val="00B36541"/>
    <w:rsid w:val="00B367EB"/>
    <w:rsid w:val="00B36902"/>
    <w:rsid w:val="00B36910"/>
    <w:rsid w:val="00B37944"/>
    <w:rsid w:val="00B37BD2"/>
    <w:rsid w:val="00B37BDE"/>
    <w:rsid w:val="00B40B5F"/>
    <w:rsid w:val="00B40DBA"/>
    <w:rsid w:val="00B418C1"/>
    <w:rsid w:val="00B41ABA"/>
    <w:rsid w:val="00B41E5A"/>
    <w:rsid w:val="00B426F9"/>
    <w:rsid w:val="00B42C7C"/>
    <w:rsid w:val="00B4303A"/>
    <w:rsid w:val="00B43487"/>
    <w:rsid w:val="00B43829"/>
    <w:rsid w:val="00B43B1A"/>
    <w:rsid w:val="00B43DDE"/>
    <w:rsid w:val="00B44A29"/>
    <w:rsid w:val="00B45286"/>
    <w:rsid w:val="00B459CA"/>
    <w:rsid w:val="00B45D44"/>
    <w:rsid w:val="00B46E39"/>
    <w:rsid w:val="00B47F3F"/>
    <w:rsid w:val="00B50D3E"/>
    <w:rsid w:val="00B5142B"/>
    <w:rsid w:val="00B51C46"/>
    <w:rsid w:val="00B52564"/>
    <w:rsid w:val="00B5277D"/>
    <w:rsid w:val="00B52C36"/>
    <w:rsid w:val="00B52F0F"/>
    <w:rsid w:val="00B530A0"/>
    <w:rsid w:val="00B53221"/>
    <w:rsid w:val="00B53380"/>
    <w:rsid w:val="00B53A10"/>
    <w:rsid w:val="00B54798"/>
    <w:rsid w:val="00B55376"/>
    <w:rsid w:val="00B564D8"/>
    <w:rsid w:val="00B56B02"/>
    <w:rsid w:val="00B56E8C"/>
    <w:rsid w:val="00B57E58"/>
    <w:rsid w:val="00B6152A"/>
    <w:rsid w:val="00B62A35"/>
    <w:rsid w:val="00B62BD3"/>
    <w:rsid w:val="00B62BD5"/>
    <w:rsid w:val="00B6304F"/>
    <w:rsid w:val="00B6322A"/>
    <w:rsid w:val="00B63765"/>
    <w:rsid w:val="00B63C29"/>
    <w:rsid w:val="00B63E0B"/>
    <w:rsid w:val="00B6442C"/>
    <w:rsid w:val="00B649C6"/>
    <w:rsid w:val="00B6512A"/>
    <w:rsid w:val="00B65164"/>
    <w:rsid w:val="00B665B2"/>
    <w:rsid w:val="00B66BEA"/>
    <w:rsid w:val="00B67870"/>
    <w:rsid w:val="00B67D33"/>
    <w:rsid w:val="00B70DDE"/>
    <w:rsid w:val="00B70ECA"/>
    <w:rsid w:val="00B7112D"/>
    <w:rsid w:val="00B716D4"/>
    <w:rsid w:val="00B72073"/>
    <w:rsid w:val="00B726C5"/>
    <w:rsid w:val="00B727BE"/>
    <w:rsid w:val="00B727F0"/>
    <w:rsid w:val="00B73983"/>
    <w:rsid w:val="00B73C85"/>
    <w:rsid w:val="00B741AC"/>
    <w:rsid w:val="00B7513D"/>
    <w:rsid w:val="00B75761"/>
    <w:rsid w:val="00B762BD"/>
    <w:rsid w:val="00B76480"/>
    <w:rsid w:val="00B76531"/>
    <w:rsid w:val="00B76D96"/>
    <w:rsid w:val="00B76E58"/>
    <w:rsid w:val="00B7744A"/>
    <w:rsid w:val="00B775A2"/>
    <w:rsid w:val="00B800AD"/>
    <w:rsid w:val="00B80266"/>
    <w:rsid w:val="00B806B6"/>
    <w:rsid w:val="00B806F0"/>
    <w:rsid w:val="00B80908"/>
    <w:rsid w:val="00B80E8C"/>
    <w:rsid w:val="00B80EB0"/>
    <w:rsid w:val="00B80F6B"/>
    <w:rsid w:val="00B822E7"/>
    <w:rsid w:val="00B83F0A"/>
    <w:rsid w:val="00B84489"/>
    <w:rsid w:val="00B84BD4"/>
    <w:rsid w:val="00B85A2B"/>
    <w:rsid w:val="00B85C6A"/>
    <w:rsid w:val="00B85D48"/>
    <w:rsid w:val="00B86332"/>
    <w:rsid w:val="00B863AC"/>
    <w:rsid w:val="00B86855"/>
    <w:rsid w:val="00B86B14"/>
    <w:rsid w:val="00B87321"/>
    <w:rsid w:val="00B873F1"/>
    <w:rsid w:val="00B877C4"/>
    <w:rsid w:val="00B87A51"/>
    <w:rsid w:val="00B90631"/>
    <w:rsid w:val="00B91261"/>
    <w:rsid w:val="00B91340"/>
    <w:rsid w:val="00B92ACA"/>
    <w:rsid w:val="00B939D1"/>
    <w:rsid w:val="00B9423B"/>
    <w:rsid w:val="00B942F7"/>
    <w:rsid w:val="00B94FAB"/>
    <w:rsid w:val="00B9541E"/>
    <w:rsid w:val="00B954F2"/>
    <w:rsid w:val="00B95889"/>
    <w:rsid w:val="00B95BAD"/>
    <w:rsid w:val="00B96942"/>
    <w:rsid w:val="00B97013"/>
    <w:rsid w:val="00B977D3"/>
    <w:rsid w:val="00B97AD2"/>
    <w:rsid w:val="00BA0C69"/>
    <w:rsid w:val="00BA1D18"/>
    <w:rsid w:val="00BA20DF"/>
    <w:rsid w:val="00BA3E32"/>
    <w:rsid w:val="00BA4211"/>
    <w:rsid w:val="00BA4580"/>
    <w:rsid w:val="00BA4599"/>
    <w:rsid w:val="00BA5BFE"/>
    <w:rsid w:val="00BA6441"/>
    <w:rsid w:val="00BA696C"/>
    <w:rsid w:val="00BA7039"/>
    <w:rsid w:val="00BA7429"/>
    <w:rsid w:val="00BB0414"/>
    <w:rsid w:val="00BB1606"/>
    <w:rsid w:val="00BB1D4E"/>
    <w:rsid w:val="00BB28B7"/>
    <w:rsid w:val="00BB3DEF"/>
    <w:rsid w:val="00BB461B"/>
    <w:rsid w:val="00BB4FBF"/>
    <w:rsid w:val="00BB56DE"/>
    <w:rsid w:val="00BB6394"/>
    <w:rsid w:val="00BB64A0"/>
    <w:rsid w:val="00BB656D"/>
    <w:rsid w:val="00BB6E3D"/>
    <w:rsid w:val="00BB767B"/>
    <w:rsid w:val="00BB7E0E"/>
    <w:rsid w:val="00BC02F6"/>
    <w:rsid w:val="00BC06FA"/>
    <w:rsid w:val="00BC0798"/>
    <w:rsid w:val="00BC11F9"/>
    <w:rsid w:val="00BC130E"/>
    <w:rsid w:val="00BC1960"/>
    <w:rsid w:val="00BC1DC9"/>
    <w:rsid w:val="00BC2126"/>
    <w:rsid w:val="00BC21A0"/>
    <w:rsid w:val="00BC21BF"/>
    <w:rsid w:val="00BC24F8"/>
    <w:rsid w:val="00BC25B4"/>
    <w:rsid w:val="00BC2F05"/>
    <w:rsid w:val="00BC38E3"/>
    <w:rsid w:val="00BC5186"/>
    <w:rsid w:val="00BC51DA"/>
    <w:rsid w:val="00BC5871"/>
    <w:rsid w:val="00BC5EA7"/>
    <w:rsid w:val="00BC6520"/>
    <w:rsid w:val="00BC66EA"/>
    <w:rsid w:val="00BC67B6"/>
    <w:rsid w:val="00BC6CE5"/>
    <w:rsid w:val="00BC6DE9"/>
    <w:rsid w:val="00BC733A"/>
    <w:rsid w:val="00BC77B7"/>
    <w:rsid w:val="00BC7D07"/>
    <w:rsid w:val="00BC7E37"/>
    <w:rsid w:val="00BD157D"/>
    <w:rsid w:val="00BD19C8"/>
    <w:rsid w:val="00BD23C0"/>
    <w:rsid w:val="00BD24F0"/>
    <w:rsid w:val="00BD24FD"/>
    <w:rsid w:val="00BD28E4"/>
    <w:rsid w:val="00BD2F6F"/>
    <w:rsid w:val="00BD2F83"/>
    <w:rsid w:val="00BD3410"/>
    <w:rsid w:val="00BD38A8"/>
    <w:rsid w:val="00BD485B"/>
    <w:rsid w:val="00BD495D"/>
    <w:rsid w:val="00BD5B26"/>
    <w:rsid w:val="00BD5EA9"/>
    <w:rsid w:val="00BD636C"/>
    <w:rsid w:val="00BD6566"/>
    <w:rsid w:val="00BD6924"/>
    <w:rsid w:val="00BD6BF6"/>
    <w:rsid w:val="00BD707D"/>
    <w:rsid w:val="00BD70E6"/>
    <w:rsid w:val="00BD7724"/>
    <w:rsid w:val="00BE039A"/>
    <w:rsid w:val="00BE048D"/>
    <w:rsid w:val="00BE06B7"/>
    <w:rsid w:val="00BE17DC"/>
    <w:rsid w:val="00BE205F"/>
    <w:rsid w:val="00BE39A6"/>
    <w:rsid w:val="00BE4368"/>
    <w:rsid w:val="00BE4FA5"/>
    <w:rsid w:val="00BE5977"/>
    <w:rsid w:val="00BE5B7D"/>
    <w:rsid w:val="00BE5C53"/>
    <w:rsid w:val="00BE5D1D"/>
    <w:rsid w:val="00BE5D60"/>
    <w:rsid w:val="00BE64C8"/>
    <w:rsid w:val="00BE6F40"/>
    <w:rsid w:val="00BE70A2"/>
    <w:rsid w:val="00BE71CA"/>
    <w:rsid w:val="00BE7C48"/>
    <w:rsid w:val="00BF01E2"/>
    <w:rsid w:val="00BF0A6F"/>
    <w:rsid w:val="00BF0F22"/>
    <w:rsid w:val="00BF2454"/>
    <w:rsid w:val="00BF26B6"/>
    <w:rsid w:val="00BF3036"/>
    <w:rsid w:val="00BF33AD"/>
    <w:rsid w:val="00BF3910"/>
    <w:rsid w:val="00BF3C75"/>
    <w:rsid w:val="00BF4800"/>
    <w:rsid w:val="00BF4CEC"/>
    <w:rsid w:val="00BF4E26"/>
    <w:rsid w:val="00BF5043"/>
    <w:rsid w:val="00BF54C1"/>
    <w:rsid w:val="00BF553F"/>
    <w:rsid w:val="00BF6C50"/>
    <w:rsid w:val="00BF764E"/>
    <w:rsid w:val="00BF7EEB"/>
    <w:rsid w:val="00BF7F39"/>
    <w:rsid w:val="00C00427"/>
    <w:rsid w:val="00C006D1"/>
    <w:rsid w:val="00C0197A"/>
    <w:rsid w:val="00C01B15"/>
    <w:rsid w:val="00C022BA"/>
    <w:rsid w:val="00C0309D"/>
    <w:rsid w:val="00C03E41"/>
    <w:rsid w:val="00C04BA4"/>
    <w:rsid w:val="00C04DAE"/>
    <w:rsid w:val="00C04F72"/>
    <w:rsid w:val="00C05347"/>
    <w:rsid w:val="00C05555"/>
    <w:rsid w:val="00C05599"/>
    <w:rsid w:val="00C058E4"/>
    <w:rsid w:val="00C0597D"/>
    <w:rsid w:val="00C066B8"/>
    <w:rsid w:val="00C075B0"/>
    <w:rsid w:val="00C104D0"/>
    <w:rsid w:val="00C108AD"/>
    <w:rsid w:val="00C1156A"/>
    <w:rsid w:val="00C11729"/>
    <w:rsid w:val="00C11ED9"/>
    <w:rsid w:val="00C138B6"/>
    <w:rsid w:val="00C14475"/>
    <w:rsid w:val="00C14F8D"/>
    <w:rsid w:val="00C15CB4"/>
    <w:rsid w:val="00C1659B"/>
    <w:rsid w:val="00C1660E"/>
    <w:rsid w:val="00C16763"/>
    <w:rsid w:val="00C17299"/>
    <w:rsid w:val="00C17373"/>
    <w:rsid w:val="00C1762D"/>
    <w:rsid w:val="00C176EF"/>
    <w:rsid w:val="00C20430"/>
    <w:rsid w:val="00C20FA9"/>
    <w:rsid w:val="00C219CD"/>
    <w:rsid w:val="00C22251"/>
    <w:rsid w:val="00C2270F"/>
    <w:rsid w:val="00C23BAD"/>
    <w:rsid w:val="00C24155"/>
    <w:rsid w:val="00C24C4A"/>
    <w:rsid w:val="00C253B2"/>
    <w:rsid w:val="00C263B6"/>
    <w:rsid w:val="00C26C45"/>
    <w:rsid w:val="00C26EB1"/>
    <w:rsid w:val="00C27029"/>
    <w:rsid w:val="00C27498"/>
    <w:rsid w:val="00C27A25"/>
    <w:rsid w:val="00C27A78"/>
    <w:rsid w:val="00C27D1A"/>
    <w:rsid w:val="00C30BF9"/>
    <w:rsid w:val="00C31DB6"/>
    <w:rsid w:val="00C3235F"/>
    <w:rsid w:val="00C3328C"/>
    <w:rsid w:val="00C33CCB"/>
    <w:rsid w:val="00C34D8E"/>
    <w:rsid w:val="00C35608"/>
    <w:rsid w:val="00C35622"/>
    <w:rsid w:val="00C357B9"/>
    <w:rsid w:val="00C35F28"/>
    <w:rsid w:val="00C40482"/>
    <w:rsid w:val="00C418D9"/>
    <w:rsid w:val="00C427F8"/>
    <w:rsid w:val="00C42E20"/>
    <w:rsid w:val="00C433AC"/>
    <w:rsid w:val="00C43A11"/>
    <w:rsid w:val="00C43A7F"/>
    <w:rsid w:val="00C43BCD"/>
    <w:rsid w:val="00C43DDA"/>
    <w:rsid w:val="00C45955"/>
    <w:rsid w:val="00C46069"/>
    <w:rsid w:val="00C471FE"/>
    <w:rsid w:val="00C47506"/>
    <w:rsid w:val="00C47706"/>
    <w:rsid w:val="00C51378"/>
    <w:rsid w:val="00C51383"/>
    <w:rsid w:val="00C52F0D"/>
    <w:rsid w:val="00C530D2"/>
    <w:rsid w:val="00C53980"/>
    <w:rsid w:val="00C55D3E"/>
    <w:rsid w:val="00C5646D"/>
    <w:rsid w:val="00C570FC"/>
    <w:rsid w:val="00C57DA4"/>
    <w:rsid w:val="00C60C4B"/>
    <w:rsid w:val="00C615DF"/>
    <w:rsid w:val="00C6183F"/>
    <w:rsid w:val="00C6197A"/>
    <w:rsid w:val="00C61BF2"/>
    <w:rsid w:val="00C622C3"/>
    <w:rsid w:val="00C63F5B"/>
    <w:rsid w:val="00C64706"/>
    <w:rsid w:val="00C64D88"/>
    <w:rsid w:val="00C6504A"/>
    <w:rsid w:val="00C659E5"/>
    <w:rsid w:val="00C65E83"/>
    <w:rsid w:val="00C660B4"/>
    <w:rsid w:val="00C66696"/>
    <w:rsid w:val="00C66BF9"/>
    <w:rsid w:val="00C70787"/>
    <w:rsid w:val="00C71C14"/>
    <w:rsid w:val="00C71D13"/>
    <w:rsid w:val="00C71D55"/>
    <w:rsid w:val="00C7285A"/>
    <w:rsid w:val="00C7376C"/>
    <w:rsid w:val="00C73F14"/>
    <w:rsid w:val="00C74066"/>
    <w:rsid w:val="00C740EB"/>
    <w:rsid w:val="00C7585C"/>
    <w:rsid w:val="00C75EB7"/>
    <w:rsid w:val="00C7617C"/>
    <w:rsid w:val="00C76AE9"/>
    <w:rsid w:val="00C77924"/>
    <w:rsid w:val="00C800ED"/>
    <w:rsid w:val="00C8099E"/>
    <w:rsid w:val="00C824B4"/>
    <w:rsid w:val="00C833C0"/>
    <w:rsid w:val="00C835D1"/>
    <w:rsid w:val="00C835F7"/>
    <w:rsid w:val="00C8392F"/>
    <w:rsid w:val="00C839C1"/>
    <w:rsid w:val="00C83C27"/>
    <w:rsid w:val="00C83C8E"/>
    <w:rsid w:val="00C844BA"/>
    <w:rsid w:val="00C8522B"/>
    <w:rsid w:val="00C85E1A"/>
    <w:rsid w:val="00C864B0"/>
    <w:rsid w:val="00C86CBB"/>
    <w:rsid w:val="00C87041"/>
    <w:rsid w:val="00C871D9"/>
    <w:rsid w:val="00C873C5"/>
    <w:rsid w:val="00C87D18"/>
    <w:rsid w:val="00C90FFD"/>
    <w:rsid w:val="00C91107"/>
    <w:rsid w:val="00C9160D"/>
    <w:rsid w:val="00C919A9"/>
    <w:rsid w:val="00C923F1"/>
    <w:rsid w:val="00C9290A"/>
    <w:rsid w:val="00C92928"/>
    <w:rsid w:val="00C929B2"/>
    <w:rsid w:val="00C933A8"/>
    <w:rsid w:val="00C934ED"/>
    <w:rsid w:val="00C935EF"/>
    <w:rsid w:val="00C936CE"/>
    <w:rsid w:val="00C93C54"/>
    <w:rsid w:val="00C93DB6"/>
    <w:rsid w:val="00C9401D"/>
    <w:rsid w:val="00C947C3"/>
    <w:rsid w:val="00C94F80"/>
    <w:rsid w:val="00C9643E"/>
    <w:rsid w:val="00C96462"/>
    <w:rsid w:val="00C965E3"/>
    <w:rsid w:val="00C96C47"/>
    <w:rsid w:val="00C96C64"/>
    <w:rsid w:val="00C96FF9"/>
    <w:rsid w:val="00C97207"/>
    <w:rsid w:val="00C97DAE"/>
    <w:rsid w:val="00CA0047"/>
    <w:rsid w:val="00CA06EE"/>
    <w:rsid w:val="00CA081E"/>
    <w:rsid w:val="00CA08A4"/>
    <w:rsid w:val="00CA0DCF"/>
    <w:rsid w:val="00CA2FA6"/>
    <w:rsid w:val="00CA3638"/>
    <w:rsid w:val="00CA41E1"/>
    <w:rsid w:val="00CA42F9"/>
    <w:rsid w:val="00CA49CB"/>
    <w:rsid w:val="00CA5696"/>
    <w:rsid w:val="00CA59C5"/>
    <w:rsid w:val="00CA7321"/>
    <w:rsid w:val="00CA787C"/>
    <w:rsid w:val="00CB00BC"/>
    <w:rsid w:val="00CB08A4"/>
    <w:rsid w:val="00CB1772"/>
    <w:rsid w:val="00CB1980"/>
    <w:rsid w:val="00CB2B50"/>
    <w:rsid w:val="00CB2D7D"/>
    <w:rsid w:val="00CB32D4"/>
    <w:rsid w:val="00CB428F"/>
    <w:rsid w:val="00CB48A9"/>
    <w:rsid w:val="00CB4D24"/>
    <w:rsid w:val="00CB5614"/>
    <w:rsid w:val="00CB62DF"/>
    <w:rsid w:val="00CB6525"/>
    <w:rsid w:val="00CB73D3"/>
    <w:rsid w:val="00CB7FEC"/>
    <w:rsid w:val="00CC19BE"/>
    <w:rsid w:val="00CC1D78"/>
    <w:rsid w:val="00CC249C"/>
    <w:rsid w:val="00CC2672"/>
    <w:rsid w:val="00CC29CA"/>
    <w:rsid w:val="00CC2C8A"/>
    <w:rsid w:val="00CC4165"/>
    <w:rsid w:val="00CC42F5"/>
    <w:rsid w:val="00CC45D3"/>
    <w:rsid w:val="00CC4CB4"/>
    <w:rsid w:val="00CC539F"/>
    <w:rsid w:val="00CC5725"/>
    <w:rsid w:val="00CC5761"/>
    <w:rsid w:val="00CC6387"/>
    <w:rsid w:val="00CC69B3"/>
    <w:rsid w:val="00CC6A92"/>
    <w:rsid w:val="00CC79D4"/>
    <w:rsid w:val="00CC7DB6"/>
    <w:rsid w:val="00CC7F56"/>
    <w:rsid w:val="00CD0928"/>
    <w:rsid w:val="00CD0FC8"/>
    <w:rsid w:val="00CD22EB"/>
    <w:rsid w:val="00CD29B1"/>
    <w:rsid w:val="00CD2ED5"/>
    <w:rsid w:val="00CD3521"/>
    <w:rsid w:val="00CD36A5"/>
    <w:rsid w:val="00CD380D"/>
    <w:rsid w:val="00CD40FA"/>
    <w:rsid w:val="00CD419F"/>
    <w:rsid w:val="00CD55F1"/>
    <w:rsid w:val="00CD5A68"/>
    <w:rsid w:val="00CD5BB9"/>
    <w:rsid w:val="00CD6BDA"/>
    <w:rsid w:val="00CD75C6"/>
    <w:rsid w:val="00CD78E3"/>
    <w:rsid w:val="00CD7946"/>
    <w:rsid w:val="00CD7DAB"/>
    <w:rsid w:val="00CE0368"/>
    <w:rsid w:val="00CE0466"/>
    <w:rsid w:val="00CE161B"/>
    <w:rsid w:val="00CE18AA"/>
    <w:rsid w:val="00CE224E"/>
    <w:rsid w:val="00CE26D9"/>
    <w:rsid w:val="00CE31D5"/>
    <w:rsid w:val="00CE3935"/>
    <w:rsid w:val="00CE5212"/>
    <w:rsid w:val="00CE64FA"/>
    <w:rsid w:val="00CE679B"/>
    <w:rsid w:val="00CE6F95"/>
    <w:rsid w:val="00CE7338"/>
    <w:rsid w:val="00CE7384"/>
    <w:rsid w:val="00CE7EC8"/>
    <w:rsid w:val="00CE7F5D"/>
    <w:rsid w:val="00CF03DB"/>
    <w:rsid w:val="00CF0507"/>
    <w:rsid w:val="00CF0789"/>
    <w:rsid w:val="00CF0CF1"/>
    <w:rsid w:val="00CF114E"/>
    <w:rsid w:val="00CF29D3"/>
    <w:rsid w:val="00CF2AC4"/>
    <w:rsid w:val="00CF35F7"/>
    <w:rsid w:val="00CF3745"/>
    <w:rsid w:val="00CF45D9"/>
    <w:rsid w:val="00CF4A76"/>
    <w:rsid w:val="00CF4E2B"/>
    <w:rsid w:val="00CF4FCF"/>
    <w:rsid w:val="00CF6230"/>
    <w:rsid w:val="00CF62C6"/>
    <w:rsid w:val="00CF66DD"/>
    <w:rsid w:val="00CF67A4"/>
    <w:rsid w:val="00CF6B79"/>
    <w:rsid w:val="00CF710A"/>
    <w:rsid w:val="00CF759E"/>
    <w:rsid w:val="00CF7A06"/>
    <w:rsid w:val="00D0038C"/>
    <w:rsid w:val="00D00787"/>
    <w:rsid w:val="00D00DAD"/>
    <w:rsid w:val="00D0157E"/>
    <w:rsid w:val="00D01766"/>
    <w:rsid w:val="00D0196B"/>
    <w:rsid w:val="00D023B8"/>
    <w:rsid w:val="00D035E4"/>
    <w:rsid w:val="00D0370F"/>
    <w:rsid w:val="00D04C83"/>
    <w:rsid w:val="00D04F10"/>
    <w:rsid w:val="00D05BE5"/>
    <w:rsid w:val="00D06EF0"/>
    <w:rsid w:val="00D0720C"/>
    <w:rsid w:val="00D0790C"/>
    <w:rsid w:val="00D07A73"/>
    <w:rsid w:val="00D07A8F"/>
    <w:rsid w:val="00D07BAD"/>
    <w:rsid w:val="00D102F8"/>
    <w:rsid w:val="00D10442"/>
    <w:rsid w:val="00D1085F"/>
    <w:rsid w:val="00D1094B"/>
    <w:rsid w:val="00D10CA7"/>
    <w:rsid w:val="00D1105B"/>
    <w:rsid w:val="00D1116E"/>
    <w:rsid w:val="00D1168D"/>
    <w:rsid w:val="00D11758"/>
    <w:rsid w:val="00D12226"/>
    <w:rsid w:val="00D12689"/>
    <w:rsid w:val="00D12898"/>
    <w:rsid w:val="00D13407"/>
    <w:rsid w:val="00D13765"/>
    <w:rsid w:val="00D13CA5"/>
    <w:rsid w:val="00D13EF5"/>
    <w:rsid w:val="00D13F69"/>
    <w:rsid w:val="00D1622C"/>
    <w:rsid w:val="00D17C95"/>
    <w:rsid w:val="00D17D57"/>
    <w:rsid w:val="00D20106"/>
    <w:rsid w:val="00D20CF1"/>
    <w:rsid w:val="00D20DF9"/>
    <w:rsid w:val="00D20F8D"/>
    <w:rsid w:val="00D21319"/>
    <w:rsid w:val="00D216BC"/>
    <w:rsid w:val="00D216C0"/>
    <w:rsid w:val="00D218DC"/>
    <w:rsid w:val="00D21ADC"/>
    <w:rsid w:val="00D22560"/>
    <w:rsid w:val="00D226FA"/>
    <w:rsid w:val="00D22942"/>
    <w:rsid w:val="00D22CC8"/>
    <w:rsid w:val="00D231D1"/>
    <w:rsid w:val="00D242FB"/>
    <w:rsid w:val="00D24F57"/>
    <w:rsid w:val="00D24F92"/>
    <w:rsid w:val="00D25432"/>
    <w:rsid w:val="00D2584E"/>
    <w:rsid w:val="00D25C79"/>
    <w:rsid w:val="00D25DB6"/>
    <w:rsid w:val="00D26B57"/>
    <w:rsid w:val="00D30746"/>
    <w:rsid w:val="00D30767"/>
    <w:rsid w:val="00D311A1"/>
    <w:rsid w:val="00D31623"/>
    <w:rsid w:val="00D318B3"/>
    <w:rsid w:val="00D31E4C"/>
    <w:rsid w:val="00D31FB5"/>
    <w:rsid w:val="00D320F3"/>
    <w:rsid w:val="00D32A53"/>
    <w:rsid w:val="00D33344"/>
    <w:rsid w:val="00D33469"/>
    <w:rsid w:val="00D339DF"/>
    <w:rsid w:val="00D34467"/>
    <w:rsid w:val="00D34A85"/>
    <w:rsid w:val="00D34E0B"/>
    <w:rsid w:val="00D35CFB"/>
    <w:rsid w:val="00D366D7"/>
    <w:rsid w:val="00D36F0C"/>
    <w:rsid w:val="00D40918"/>
    <w:rsid w:val="00D40D49"/>
    <w:rsid w:val="00D4110F"/>
    <w:rsid w:val="00D4114F"/>
    <w:rsid w:val="00D411D5"/>
    <w:rsid w:val="00D416E3"/>
    <w:rsid w:val="00D422ED"/>
    <w:rsid w:val="00D42825"/>
    <w:rsid w:val="00D4345B"/>
    <w:rsid w:val="00D44186"/>
    <w:rsid w:val="00D44223"/>
    <w:rsid w:val="00D44AEE"/>
    <w:rsid w:val="00D45CEB"/>
    <w:rsid w:val="00D46AA1"/>
    <w:rsid w:val="00D46DA1"/>
    <w:rsid w:val="00D50533"/>
    <w:rsid w:val="00D52EBD"/>
    <w:rsid w:val="00D5336C"/>
    <w:rsid w:val="00D54855"/>
    <w:rsid w:val="00D54A51"/>
    <w:rsid w:val="00D55175"/>
    <w:rsid w:val="00D5540C"/>
    <w:rsid w:val="00D55D59"/>
    <w:rsid w:val="00D57B6C"/>
    <w:rsid w:val="00D57C0D"/>
    <w:rsid w:val="00D57C6F"/>
    <w:rsid w:val="00D6002F"/>
    <w:rsid w:val="00D604DC"/>
    <w:rsid w:val="00D60633"/>
    <w:rsid w:val="00D6125B"/>
    <w:rsid w:val="00D630E4"/>
    <w:rsid w:val="00D63284"/>
    <w:rsid w:val="00D64095"/>
    <w:rsid w:val="00D64662"/>
    <w:rsid w:val="00D6656B"/>
    <w:rsid w:val="00D67822"/>
    <w:rsid w:val="00D70074"/>
    <w:rsid w:val="00D71F14"/>
    <w:rsid w:val="00D724AC"/>
    <w:rsid w:val="00D72DAE"/>
    <w:rsid w:val="00D73A98"/>
    <w:rsid w:val="00D73D5D"/>
    <w:rsid w:val="00D73EF4"/>
    <w:rsid w:val="00D747DD"/>
    <w:rsid w:val="00D74D07"/>
    <w:rsid w:val="00D75E33"/>
    <w:rsid w:val="00D76AF1"/>
    <w:rsid w:val="00D7781E"/>
    <w:rsid w:val="00D80358"/>
    <w:rsid w:val="00D804BB"/>
    <w:rsid w:val="00D80F2A"/>
    <w:rsid w:val="00D811F5"/>
    <w:rsid w:val="00D83099"/>
    <w:rsid w:val="00D830A8"/>
    <w:rsid w:val="00D83883"/>
    <w:rsid w:val="00D83E88"/>
    <w:rsid w:val="00D8437E"/>
    <w:rsid w:val="00D8472E"/>
    <w:rsid w:val="00D84CC9"/>
    <w:rsid w:val="00D84F28"/>
    <w:rsid w:val="00D85A7D"/>
    <w:rsid w:val="00D86715"/>
    <w:rsid w:val="00D8735C"/>
    <w:rsid w:val="00D87C23"/>
    <w:rsid w:val="00D90A83"/>
    <w:rsid w:val="00D91214"/>
    <w:rsid w:val="00D91788"/>
    <w:rsid w:val="00D91CAB"/>
    <w:rsid w:val="00D91EC6"/>
    <w:rsid w:val="00D920D1"/>
    <w:rsid w:val="00D92512"/>
    <w:rsid w:val="00D9264E"/>
    <w:rsid w:val="00D92B3A"/>
    <w:rsid w:val="00D92D5C"/>
    <w:rsid w:val="00D9300D"/>
    <w:rsid w:val="00D945D4"/>
    <w:rsid w:val="00D94AC0"/>
    <w:rsid w:val="00D94C0F"/>
    <w:rsid w:val="00D95215"/>
    <w:rsid w:val="00D972BE"/>
    <w:rsid w:val="00D97BE7"/>
    <w:rsid w:val="00DA03CB"/>
    <w:rsid w:val="00DA0890"/>
    <w:rsid w:val="00DA08F7"/>
    <w:rsid w:val="00DA2327"/>
    <w:rsid w:val="00DA2A6E"/>
    <w:rsid w:val="00DA2ADA"/>
    <w:rsid w:val="00DA2B1B"/>
    <w:rsid w:val="00DA2C69"/>
    <w:rsid w:val="00DA3ADA"/>
    <w:rsid w:val="00DA3EFA"/>
    <w:rsid w:val="00DA43A6"/>
    <w:rsid w:val="00DA716E"/>
    <w:rsid w:val="00DA71E2"/>
    <w:rsid w:val="00DA7427"/>
    <w:rsid w:val="00DA7B2D"/>
    <w:rsid w:val="00DB0747"/>
    <w:rsid w:val="00DB0B09"/>
    <w:rsid w:val="00DB11DC"/>
    <w:rsid w:val="00DB15B6"/>
    <w:rsid w:val="00DB1B68"/>
    <w:rsid w:val="00DB1C0A"/>
    <w:rsid w:val="00DB1CE0"/>
    <w:rsid w:val="00DB2189"/>
    <w:rsid w:val="00DB2A87"/>
    <w:rsid w:val="00DB2FAA"/>
    <w:rsid w:val="00DB32CE"/>
    <w:rsid w:val="00DB4561"/>
    <w:rsid w:val="00DB5F05"/>
    <w:rsid w:val="00DB5F74"/>
    <w:rsid w:val="00DB6390"/>
    <w:rsid w:val="00DB67E6"/>
    <w:rsid w:val="00DB7257"/>
    <w:rsid w:val="00DB78D2"/>
    <w:rsid w:val="00DB7A54"/>
    <w:rsid w:val="00DC00C5"/>
    <w:rsid w:val="00DC06E7"/>
    <w:rsid w:val="00DC15A0"/>
    <w:rsid w:val="00DC1B3E"/>
    <w:rsid w:val="00DC246F"/>
    <w:rsid w:val="00DC2BC9"/>
    <w:rsid w:val="00DC2DDB"/>
    <w:rsid w:val="00DC2EF5"/>
    <w:rsid w:val="00DC36CA"/>
    <w:rsid w:val="00DC4586"/>
    <w:rsid w:val="00DC4B76"/>
    <w:rsid w:val="00DC4CEC"/>
    <w:rsid w:val="00DC53CA"/>
    <w:rsid w:val="00DC5EB4"/>
    <w:rsid w:val="00DC6703"/>
    <w:rsid w:val="00DC6AD3"/>
    <w:rsid w:val="00DC6AF5"/>
    <w:rsid w:val="00DC76B5"/>
    <w:rsid w:val="00DC7766"/>
    <w:rsid w:val="00DC777F"/>
    <w:rsid w:val="00DC7F71"/>
    <w:rsid w:val="00DD1122"/>
    <w:rsid w:val="00DD1B56"/>
    <w:rsid w:val="00DD1C8C"/>
    <w:rsid w:val="00DD1E77"/>
    <w:rsid w:val="00DD20B7"/>
    <w:rsid w:val="00DD27BA"/>
    <w:rsid w:val="00DD2AD1"/>
    <w:rsid w:val="00DD3887"/>
    <w:rsid w:val="00DD3A32"/>
    <w:rsid w:val="00DD3ABF"/>
    <w:rsid w:val="00DD402C"/>
    <w:rsid w:val="00DD4230"/>
    <w:rsid w:val="00DD4A5D"/>
    <w:rsid w:val="00DD4CAD"/>
    <w:rsid w:val="00DD65B2"/>
    <w:rsid w:val="00DD664F"/>
    <w:rsid w:val="00DE02D1"/>
    <w:rsid w:val="00DE0653"/>
    <w:rsid w:val="00DE1004"/>
    <w:rsid w:val="00DE1621"/>
    <w:rsid w:val="00DE1CF9"/>
    <w:rsid w:val="00DE21EB"/>
    <w:rsid w:val="00DE2291"/>
    <w:rsid w:val="00DE2FC3"/>
    <w:rsid w:val="00DE31EC"/>
    <w:rsid w:val="00DE3D7E"/>
    <w:rsid w:val="00DE46DB"/>
    <w:rsid w:val="00DE4A80"/>
    <w:rsid w:val="00DE5991"/>
    <w:rsid w:val="00DE5994"/>
    <w:rsid w:val="00DE5F2D"/>
    <w:rsid w:val="00DE6201"/>
    <w:rsid w:val="00DE67B4"/>
    <w:rsid w:val="00DE6E16"/>
    <w:rsid w:val="00DE7A08"/>
    <w:rsid w:val="00DE7B32"/>
    <w:rsid w:val="00DF05FD"/>
    <w:rsid w:val="00DF0771"/>
    <w:rsid w:val="00DF0C69"/>
    <w:rsid w:val="00DF0F74"/>
    <w:rsid w:val="00DF1270"/>
    <w:rsid w:val="00DF1938"/>
    <w:rsid w:val="00DF1DEC"/>
    <w:rsid w:val="00DF2AFB"/>
    <w:rsid w:val="00DF3286"/>
    <w:rsid w:val="00DF3DDC"/>
    <w:rsid w:val="00DF430C"/>
    <w:rsid w:val="00DF4AB2"/>
    <w:rsid w:val="00DF51BB"/>
    <w:rsid w:val="00DF554C"/>
    <w:rsid w:val="00DF5A6A"/>
    <w:rsid w:val="00DF5E7D"/>
    <w:rsid w:val="00DF6249"/>
    <w:rsid w:val="00DF708E"/>
    <w:rsid w:val="00DF7224"/>
    <w:rsid w:val="00DF7FF9"/>
    <w:rsid w:val="00E0012F"/>
    <w:rsid w:val="00E0065B"/>
    <w:rsid w:val="00E00A77"/>
    <w:rsid w:val="00E010B9"/>
    <w:rsid w:val="00E01138"/>
    <w:rsid w:val="00E0152B"/>
    <w:rsid w:val="00E016B9"/>
    <w:rsid w:val="00E01953"/>
    <w:rsid w:val="00E01B6D"/>
    <w:rsid w:val="00E01D7A"/>
    <w:rsid w:val="00E01DFE"/>
    <w:rsid w:val="00E02194"/>
    <w:rsid w:val="00E027D9"/>
    <w:rsid w:val="00E02D43"/>
    <w:rsid w:val="00E031AE"/>
    <w:rsid w:val="00E032D9"/>
    <w:rsid w:val="00E035BF"/>
    <w:rsid w:val="00E03C22"/>
    <w:rsid w:val="00E04BE8"/>
    <w:rsid w:val="00E0511D"/>
    <w:rsid w:val="00E054A8"/>
    <w:rsid w:val="00E05A09"/>
    <w:rsid w:val="00E05C2D"/>
    <w:rsid w:val="00E05EFA"/>
    <w:rsid w:val="00E06BDC"/>
    <w:rsid w:val="00E0706F"/>
    <w:rsid w:val="00E076C7"/>
    <w:rsid w:val="00E0779A"/>
    <w:rsid w:val="00E07B35"/>
    <w:rsid w:val="00E07EC6"/>
    <w:rsid w:val="00E11344"/>
    <w:rsid w:val="00E1149F"/>
    <w:rsid w:val="00E114F9"/>
    <w:rsid w:val="00E1193C"/>
    <w:rsid w:val="00E11CB6"/>
    <w:rsid w:val="00E11F8A"/>
    <w:rsid w:val="00E1211A"/>
    <w:rsid w:val="00E12C1E"/>
    <w:rsid w:val="00E133B3"/>
    <w:rsid w:val="00E13D3A"/>
    <w:rsid w:val="00E13F07"/>
    <w:rsid w:val="00E13F91"/>
    <w:rsid w:val="00E157F1"/>
    <w:rsid w:val="00E16560"/>
    <w:rsid w:val="00E16574"/>
    <w:rsid w:val="00E16EA8"/>
    <w:rsid w:val="00E1705B"/>
    <w:rsid w:val="00E2023A"/>
    <w:rsid w:val="00E2054D"/>
    <w:rsid w:val="00E20649"/>
    <w:rsid w:val="00E20874"/>
    <w:rsid w:val="00E2098B"/>
    <w:rsid w:val="00E21C6B"/>
    <w:rsid w:val="00E22DA8"/>
    <w:rsid w:val="00E233E9"/>
    <w:rsid w:val="00E23592"/>
    <w:rsid w:val="00E24DC4"/>
    <w:rsid w:val="00E24F34"/>
    <w:rsid w:val="00E2556E"/>
    <w:rsid w:val="00E25965"/>
    <w:rsid w:val="00E25D86"/>
    <w:rsid w:val="00E267DC"/>
    <w:rsid w:val="00E268C5"/>
    <w:rsid w:val="00E26FE2"/>
    <w:rsid w:val="00E2705C"/>
    <w:rsid w:val="00E30489"/>
    <w:rsid w:val="00E31BAE"/>
    <w:rsid w:val="00E3283B"/>
    <w:rsid w:val="00E32B0C"/>
    <w:rsid w:val="00E32D8B"/>
    <w:rsid w:val="00E33295"/>
    <w:rsid w:val="00E33695"/>
    <w:rsid w:val="00E33AD1"/>
    <w:rsid w:val="00E345A1"/>
    <w:rsid w:val="00E3463A"/>
    <w:rsid w:val="00E349EE"/>
    <w:rsid w:val="00E35029"/>
    <w:rsid w:val="00E35070"/>
    <w:rsid w:val="00E36545"/>
    <w:rsid w:val="00E3676B"/>
    <w:rsid w:val="00E367B1"/>
    <w:rsid w:val="00E374E8"/>
    <w:rsid w:val="00E378E2"/>
    <w:rsid w:val="00E37B82"/>
    <w:rsid w:val="00E40CF4"/>
    <w:rsid w:val="00E41817"/>
    <w:rsid w:val="00E41A8C"/>
    <w:rsid w:val="00E41CAA"/>
    <w:rsid w:val="00E42191"/>
    <w:rsid w:val="00E424D8"/>
    <w:rsid w:val="00E42561"/>
    <w:rsid w:val="00E42777"/>
    <w:rsid w:val="00E42B27"/>
    <w:rsid w:val="00E449DE"/>
    <w:rsid w:val="00E45111"/>
    <w:rsid w:val="00E45132"/>
    <w:rsid w:val="00E454F8"/>
    <w:rsid w:val="00E456E3"/>
    <w:rsid w:val="00E4659B"/>
    <w:rsid w:val="00E46770"/>
    <w:rsid w:val="00E5026E"/>
    <w:rsid w:val="00E50276"/>
    <w:rsid w:val="00E502D8"/>
    <w:rsid w:val="00E5033D"/>
    <w:rsid w:val="00E50412"/>
    <w:rsid w:val="00E50D96"/>
    <w:rsid w:val="00E51FB6"/>
    <w:rsid w:val="00E52F31"/>
    <w:rsid w:val="00E52F4B"/>
    <w:rsid w:val="00E52FE7"/>
    <w:rsid w:val="00E531DE"/>
    <w:rsid w:val="00E5361E"/>
    <w:rsid w:val="00E5531D"/>
    <w:rsid w:val="00E55434"/>
    <w:rsid w:val="00E557AA"/>
    <w:rsid w:val="00E5594A"/>
    <w:rsid w:val="00E56130"/>
    <w:rsid w:val="00E566CD"/>
    <w:rsid w:val="00E56868"/>
    <w:rsid w:val="00E5711E"/>
    <w:rsid w:val="00E575EE"/>
    <w:rsid w:val="00E57ED1"/>
    <w:rsid w:val="00E600C4"/>
    <w:rsid w:val="00E6023A"/>
    <w:rsid w:val="00E60287"/>
    <w:rsid w:val="00E60C1B"/>
    <w:rsid w:val="00E61C9F"/>
    <w:rsid w:val="00E629E1"/>
    <w:rsid w:val="00E62F00"/>
    <w:rsid w:val="00E63997"/>
    <w:rsid w:val="00E63D39"/>
    <w:rsid w:val="00E63D63"/>
    <w:rsid w:val="00E63EE1"/>
    <w:rsid w:val="00E640D1"/>
    <w:rsid w:val="00E6455A"/>
    <w:rsid w:val="00E664C0"/>
    <w:rsid w:val="00E66B7B"/>
    <w:rsid w:val="00E66E1F"/>
    <w:rsid w:val="00E66EF1"/>
    <w:rsid w:val="00E671CC"/>
    <w:rsid w:val="00E67224"/>
    <w:rsid w:val="00E67F4C"/>
    <w:rsid w:val="00E700AD"/>
    <w:rsid w:val="00E707AB"/>
    <w:rsid w:val="00E70E03"/>
    <w:rsid w:val="00E71127"/>
    <w:rsid w:val="00E720DC"/>
    <w:rsid w:val="00E73708"/>
    <w:rsid w:val="00E74670"/>
    <w:rsid w:val="00E748CF"/>
    <w:rsid w:val="00E75294"/>
    <w:rsid w:val="00E7669F"/>
    <w:rsid w:val="00E76AF1"/>
    <w:rsid w:val="00E77B56"/>
    <w:rsid w:val="00E77D84"/>
    <w:rsid w:val="00E80046"/>
    <w:rsid w:val="00E80740"/>
    <w:rsid w:val="00E810C4"/>
    <w:rsid w:val="00E8179B"/>
    <w:rsid w:val="00E8202B"/>
    <w:rsid w:val="00E831EB"/>
    <w:rsid w:val="00E8373E"/>
    <w:rsid w:val="00E83EAD"/>
    <w:rsid w:val="00E84140"/>
    <w:rsid w:val="00E841DE"/>
    <w:rsid w:val="00E846C5"/>
    <w:rsid w:val="00E84A65"/>
    <w:rsid w:val="00E84C7A"/>
    <w:rsid w:val="00E84E8F"/>
    <w:rsid w:val="00E85FC3"/>
    <w:rsid w:val="00E8675C"/>
    <w:rsid w:val="00E86798"/>
    <w:rsid w:val="00E87481"/>
    <w:rsid w:val="00E876BC"/>
    <w:rsid w:val="00E87A9B"/>
    <w:rsid w:val="00E908E7"/>
    <w:rsid w:val="00E909B5"/>
    <w:rsid w:val="00E9188B"/>
    <w:rsid w:val="00E918CF"/>
    <w:rsid w:val="00E91E26"/>
    <w:rsid w:val="00E92277"/>
    <w:rsid w:val="00E9287C"/>
    <w:rsid w:val="00E930AE"/>
    <w:rsid w:val="00E9335E"/>
    <w:rsid w:val="00E933E7"/>
    <w:rsid w:val="00E93610"/>
    <w:rsid w:val="00E93B02"/>
    <w:rsid w:val="00E95439"/>
    <w:rsid w:val="00E956EF"/>
    <w:rsid w:val="00E95CAF"/>
    <w:rsid w:val="00E96A3D"/>
    <w:rsid w:val="00E96AAA"/>
    <w:rsid w:val="00E96B59"/>
    <w:rsid w:val="00E96CE8"/>
    <w:rsid w:val="00E9713F"/>
    <w:rsid w:val="00E97309"/>
    <w:rsid w:val="00E975A0"/>
    <w:rsid w:val="00E97A93"/>
    <w:rsid w:val="00EA055D"/>
    <w:rsid w:val="00EA1BAC"/>
    <w:rsid w:val="00EA1FF9"/>
    <w:rsid w:val="00EA2F68"/>
    <w:rsid w:val="00EA2F9E"/>
    <w:rsid w:val="00EA3011"/>
    <w:rsid w:val="00EA3421"/>
    <w:rsid w:val="00EA3ACF"/>
    <w:rsid w:val="00EA3BD1"/>
    <w:rsid w:val="00EA3EB0"/>
    <w:rsid w:val="00EA48C2"/>
    <w:rsid w:val="00EA4F93"/>
    <w:rsid w:val="00EA52FC"/>
    <w:rsid w:val="00EA61A9"/>
    <w:rsid w:val="00EA6770"/>
    <w:rsid w:val="00EA70BD"/>
    <w:rsid w:val="00EA7217"/>
    <w:rsid w:val="00EA737A"/>
    <w:rsid w:val="00EA7831"/>
    <w:rsid w:val="00EA7E10"/>
    <w:rsid w:val="00EA7FE5"/>
    <w:rsid w:val="00EB0D5B"/>
    <w:rsid w:val="00EB19CC"/>
    <w:rsid w:val="00EB1F7F"/>
    <w:rsid w:val="00EB2597"/>
    <w:rsid w:val="00EB2636"/>
    <w:rsid w:val="00EB26E7"/>
    <w:rsid w:val="00EB36DE"/>
    <w:rsid w:val="00EB3D1A"/>
    <w:rsid w:val="00EB3E48"/>
    <w:rsid w:val="00EB425B"/>
    <w:rsid w:val="00EB4664"/>
    <w:rsid w:val="00EB473B"/>
    <w:rsid w:val="00EB4CAD"/>
    <w:rsid w:val="00EB527B"/>
    <w:rsid w:val="00EB540A"/>
    <w:rsid w:val="00EB5433"/>
    <w:rsid w:val="00EB5667"/>
    <w:rsid w:val="00EB58D1"/>
    <w:rsid w:val="00EB59CA"/>
    <w:rsid w:val="00EB5A3C"/>
    <w:rsid w:val="00EB5B2A"/>
    <w:rsid w:val="00EB616C"/>
    <w:rsid w:val="00EB6346"/>
    <w:rsid w:val="00EB64D6"/>
    <w:rsid w:val="00EB678B"/>
    <w:rsid w:val="00EB6959"/>
    <w:rsid w:val="00EB6DAE"/>
    <w:rsid w:val="00EB7479"/>
    <w:rsid w:val="00EB79D4"/>
    <w:rsid w:val="00EC0EB7"/>
    <w:rsid w:val="00EC1037"/>
    <w:rsid w:val="00EC2A37"/>
    <w:rsid w:val="00EC2B39"/>
    <w:rsid w:val="00EC379C"/>
    <w:rsid w:val="00EC38A9"/>
    <w:rsid w:val="00EC3A84"/>
    <w:rsid w:val="00EC4440"/>
    <w:rsid w:val="00EC4822"/>
    <w:rsid w:val="00EC492D"/>
    <w:rsid w:val="00EC4C24"/>
    <w:rsid w:val="00EC4C53"/>
    <w:rsid w:val="00EC4D39"/>
    <w:rsid w:val="00EC5639"/>
    <w:rsid w:val="00EC6284"/>
    <w:rsid w:val="00EC670A"/>
    <w:rsid w:val="00EC6711"/>
    <w:rsid w:val="00EC6A68"/>
    <w:rsid w:val="00EC70DC"/>
    <w:rsid w:val="00EC7571"/>
    <w:rsid w:val="00ED0A28"/>
    <w:rsid w:val="00ED1269"/>
    <w:rsid w:val="00ED151D"/>
    <w:rsid w:val="00ED19E8"/>
    <w:rsid w:val="00ED2274"/>
    <w:rsid w:val="00ED23EE"/>
    <w:rsid w:val="00ED2A2D"/>
    <w:rsid w:val="00ED2F1D"/>
    <w:rsid w:val="00ED3D0C"/>
    <w:rsid w:val="00ED415C"/>
    <w:rsid w:val="00ED4FB9"/>
    <w:rsid w:val="00ED5474"/>
    <w:rsid w:val="00ED5EC9"/>
    <w:rsid w:val="00ED68A3"/>
    <w:rsid w:val="00ED70B4"/>
    <w:rsid w:val="00ED7952"/>
    <w:rsid w:val="00EE29D9"/>
    <w:rsid w:val="00EE2FC9"/>
    <w:rsid w:val="00EE3935"/>
    <w:rsid w:val="00EE3C1C"/>
    <w:rsid w:val="00EE3FFA"/>
    <w:rsid w:val="00EE48C0"/>
    <w:rsid w:val="00EE48FC"/>
    <w:rsid w:val="00EE4A95"/>
    <w:rsid w:val="00EE4AC0"/>
    <w:rsid w:val="00EE4C95"/>
    <w:rsid w:val="00EE5502"/>
    <w:rsid w:val="00EE63FA"/>
    <w:rsid w:val="00EE643F"/>
    <w:rsid w:val="00EE6925"/>
    <w:rsid w:val="00EE6E23"/>
    <w:rsid w:val="00EE71A0"/>
    <w:rsid w:val="00EE76D8"/>
    <w:rsid w:val="00EE7B33"/>
    <w:rsid w:val="00EF0D9E"/>
    <w:rsid w:val="00EF145D"/>
    <w:rsid w:val="00EF150A"/>
    <w:rsid w:val="00EF1AB9"/>
    <w:rsid w:val="00EF1B0E"/>
    <w:rsid w:val="00EF2052"/>
    <w:rsid w:val="00EF3A02"/>
    <w:rsid w:val="00EF3EA8"/>
    <w:rsid w:val="00EF4455"/>
    <w:rsid w:val="00EF4DEA"/>
    <w:rsid w:val="00EF62FD"/>
    <w:rsid w:val="00EF6CEB"/>
    <w:rsid w:val="00EF75E1"/>
    <w:rsid w:val="00EF7D60"/>
    <w:rsid w:val="00F002FE"/>
    <w:rsid w:val="00F01B16"/>
    <w:rsid w:val="00F01C60"/>
    <w:rsid w:val="00F0275E"/>
    <w:rsid w:val="00F0289C"/>
    <w:rsid w:val="00F028C1"/>
    <w:rsid w:val="00F029B9"/>
    <w:rsid w:val="00F02E6E"/>
    <w:rsid w:val="00F043E6"/>
    <w:rsid w:val="00F04D12"/>
    <w:rsid w:val="00F0502D"/>
    <w:rsid w:val="00F05467"/>
    <w:rsid w:val="00F05CC5"/>
    <w:rsid w:val="00F067BA"/>
    <w:rsid w:val="00F076D6"/>
    <w:rsid w:val="00F105E5"/>
    <w:rsid w:val="00F10DCB"/>
    <w:rsid w:val="00F10ECE"/>
    <w:rsid w:val="00F1204C"/>
    <w:rsid w:val="00F1259E"/>
    <w:rsid w:val="00F12774"/>
    <w:rsid w:val="00F127FC"/>
    <w:rsid w:val="00F138C6"/>
    <w:rsid w:val="00F13BD0"/>
    <w:rsid w:val="00F13FF8"/>
    <w:rsid w:val="00F14F11"/>
    <w:rsid w:val="00F15AFB"/>
    <w:rsid w:val="00F15D16"/>
    <w:rsid w:val="00F15E78"/>
    <w:rsid w:val="00F16A65"/>
    <w:rsid w:val="00F171B2"/>
    <w:rsid w:val="00F17BF1"/>
    <w:rsid w:val="00F17BF7"/>
    <w:rsid w:val="00F2068B"/>
    <w:rsid w:val="00F21BBD"/>
    <w:rsid w:val="00F22432"/>
    <w:rsid w:val="00F225CA"/>
    <w:rsid w:val="00F233F2"/>
    <w:rsid w:val="00F24145"/>
    <w:rsid w:val="00F2435E"/>
    <w:rsid w:val="00F25580"/>
    <w:rsid w:val="00F256F1"/>
    <w:rsid w:val="00F25B91"/>
    <w:rsid w:val="00F2637D"/>
    <w:rsid w:val="00F27046"/>
    <w:rsid w:val="00F30833"/>
    <w:rsid w:val="00F31032"/>
    <w:rsid w:val="00F3113A"/>
    <w:rsid w:val="00F31D25"/>
    <w:rsid w:val="00F323D7"/>
    <w:rsid w:val="00F32AA0"/>
    <w:rsid w:val="00F33A89"/>
    <w:rsid w:val="00F34D7E"/>
    <w:rsid w:val="00F36415"/>
    <w:rsid w:val="00F36D2D"/>
    <w:rsid w:val="00F37ABC"/>
    <w:rsid w:val="00F37BFA"/>
    <w:rsid w:val="00F37D64"/>
    <w:rsid w:val="00F401D5"/>
    <w:rsid w:val="00F405FE"/>
    <w:rsid w:val="00F413E7"/>
    <w:rsid w:val="00F43062"/>
    <w:rsid w:val="00F43303"/>
    <w:rsid w:val="00F434D7"/>
    <w:rsid w:val="00F43ECB"/>
    <w:rsid w:val="00F4585E"/>
    <w:rsid w:val="00F45CAF"/>
    <w:rsid w:val="00F46113"/>
    <w:rsid w:val="00F46473"/>
    <w:rsid w:val="00F47025"/>
    <w:rsid w:val="00F501DF"/>
    <w:rsid w:val="00F504D5"/>
    <w:rsid w:val="00F5066A"/>
    <w:rsid w:val="00F510F9"/>
    <w:rsid w:val="00F51246"/>
    <w:rsid w:val="00F51822"/>
    <w:rsid w:val="00F51DBA"/>
    <w:rsid w:val="00F51FFA"/>
    <w:rsid w:val="00F52F6E"/>
    <w:rsid w:val="00F538F2"/>
    <w:rsid w:val="00F539F8"/>
    <w:rsid w:val="00F54003"/>
    <w:rsid w:val="00F54A2F"/>
    <w:rsid w:val="00F56333"/>
    <w:rsid w:val="00F567B6"/>
    <w:rsid w:val="00F56FC2"/>
    <w:rsid w:val="00F57160"/>
    <w:rsid w:val="00F5733E"/>
    <w:rsid w:val="00F575C4"/>
    <w:rsid w:val="00F57D1C"/>
    <w:rsid w:val="00F603EC"/>
    <w:rsid w:val="00F60929"/>
    <w:rsid w:val="00F609F9"/>
    <w:rsid w:val="00F6282D"/>
    <w:rsid w:val="00F62967"/>
    <w:rsid w:val="00F629D9"/>
    <w:rsid w:val="00F62B24"/>
    <w:rsid w:val="00F633F4"/>
    <w:rsid w:val="00F63EC6"/>
    <w:rsid w:val="00F64441"/>
    <w:rsid w:val="00F645DD"/>
    <w:rsid w:val="00F64807"/>
    <w:rsid w:val="00F64C28"/>
    <w:rsid w:val="00F66620"/>
    <w:rsid w:val="00F66AAD"/>
    <w:rsid w:val="00F66EF7"/>
    <w:rsid w:val="00F670D6"/>
    <w:rsid w:val="00F67653"/>
    <w:rsid w:val="00F678B2"/>
    <w:rsid w:val="00F70049"/>
    <w:rsid w:val="00F70D34"/>
    <w:rsid w:val="00F71015"/>
    <w:rsid w:val="00F71093"/>
    <w:rsid w:val="00F71687"/>
    <w:rsid w:val="00F718FA"/>
    <w:rsid w:val="00F72685"/>
    <w:rsid w:val="00F72800"/>
    <w:rsid w:val="00F7297A"/>
    <w:rsid w:val="00F729A6"/>
    <w:rsid w:val="00F729D0"/>
    <w:rsid w:val="00F72BE9"/>
    <w:rsid w:val="00F72C3D"/>
    <w:rsid w:val="00F73257"/>
    <w:rsid w:val="00F734F8"/>
    <w:rsid w:val="00F73E32"/>
    <w:rsid w:val="00F7420A"/>
    <w:rsid w:val="00F74380"/>
    <w:rsid w:val="00F76CBC"/>
    <w:rsid w:val="00F77AB8"/>
    <w:rsid w:val="00F801B5"/>
    <w:rsid w:val="00F803AD"/>
    <w:rsid w:val="00F804E8"/>
    <w:rsid w:val="00F81999"/>
    <w:rsid w:val="00F821D8"/>
    <w:rsid w:val="00F8240D"/>
    <w:rsid w:val="00F8263F"/>
    <w:rsid w:val="00F8352C"/>
    <w:rsid w:val="00F83ED5"/>
    <w:rsid w:val="00F846F6"/>
    <w:rsid w:val="00F847EC"/>
    <w:rsid w:val="00F84F83"/>
    <w:rsid w:val="00F85ABB"/>
    <w:rsid w:val="00F85ECD"/>
    <w:rsid w:val="00F86036"/>
    <w:rsid w:val="00F877EF"/>
    <w:rsid w:val="00F87AAE"/>
    <w:rsid w:val="00F91AC4"/>
    <w:rsid w:val="00F93B28"/>
    <w:rsid w:val="00F93D2D"/>
    <w:rsid w:val="00F9607A"/>
    <w:rsid w:val="00F96DAD"/>
    <w:rsid w:val="00F96E94"/>
    <w:rsid w:val="00F971F6"/>
    <w:rsid w:val="00F9734F"/>
    <w:rsid w:val="00F979E3"/>
    <w:rsid w:val="00F97C4E"/>
    <w:rsid w:val="00FA00C0"/>
    <w:rsid w:val="00FA0868"/>
    <w:rsid w:val="00FA1515"/>
    <w:rsid w:val="00FA18FF"/>
    <w:rsid w:val="00FA1A96"/>
    <w:rsid w:val="00FA1DA6"/>
    <w:rsid w:val="00FA2038"/>
    <w:rsid w:val="00FA24D8"/>
    <w:rsid w:val="00FA280F"/>
    <w:rsid w:val="00FA2991"/>
    <w:rsid w:val="00FA2AA9"/>
    <w:rsid w:val="00FA2C54"/>
    <w:rsid w:val="00FA3728"/>
    <w:rsid w:val="00FA503C"/>
    <w:rsid w:val="00FA515F"/>
    <w:rsid w:val="00FA5415"/>
    <w:rsid w:val="00FA5957"/>
    <w:rsid w:val="00FA5AF9"/>
    <w:rsid w:val="00FA5D6F"/>
    <w:rsid w:val="00FA6AD6"/>
    <w:rsid w:val="00FA6E65"/>
    <w:rsid w:val="00FA71ED"/>
    <w:rsid w:val="00FA7271"/>
    <w:rsid w:val="00FA75BC"/>
    <w:rsid w:val="00FA796F"/>
    <w:rsid w:val="00FB0B05"/>
    <w:rsid w:val="00FB0DC4"/>
    <w:rsid w:val="00FB0F8E"/>
    <w:rsid w:val="00FB0FB6"/>
    <w:rsid w:val="00FB1443"/>
    <w:rsid w:val="00FB1884"/>
    <w:rsid w:val="00FB18E9"/>
    <w:rsid w:val="00FB1F39"/>
    <w:rsid w:val="00FB3DA2"/>
    <w:rsid w:val="00FB4191"/>
    <w:rsid w:val="00FB4674"/>
    <w:rsid w:val="00FB591B"/>
    <w:rsid w:val="00FB5BCD"/>
    <w:rsid w:val="00FB6139"/>
    <w:rsid w:val="00FB6EA8"/>
    <w:rsid w:val="00FB7015"/>
    <w:rsid w:val="00FB7488"/>
    <w:rsid w:val="00FB7B5A"/>
    <w:rsid w:val="00FC0091"/>
    <w:rsid w:val="00FC0CAB"/>
    <w:rsid w:val="00FC13FD"/>
    <w:rsid w:val="00FC38BB"/>
    <w:rsid w:val="00FC4E0B"/>
    <w:rsid w:val="00FC4F07"/>
    <w:rsid w:val="00FC5463"/>
    <w:rsid w:val="00FC5E9D"/>
    <w:rsid w:val="00FC662F"/>
    <w:rsid w:val="00FC674A"/>
    <w:rsid w:val="00FC6FD9"/>
    <w:rsid w:val="00FC712D"/>
    <w:rsid w:val="00FC74E7"/>
    <w:rsid w:val="00FC7BEF"/>
    <w:rsid w:val="00FD1471"/>
    <w:rsid w:val="00FD14B9"/>
    <w:rsid w:val="00FD1598"/>
    <w:rsid w:val="00FD29F9"/>
    <w:rsid w:val="00FD2E21"/>
    <w:rsid w:val="00FD3D54"/>
    <w:rsid w:val="00FD4009"/>
    <w:rsid w:val="00FD482A"/>
    <w:rsid w:val="00FD4D1C"/>
    <w:rsid w:val="00FD4E53"/>
    <w:rsid w:val="00FD4E80"/>
    <w:rsid w:val="00FD4F2A"/>
    <w:rsid w:val="00FD5A3C"/>
    <w:rsid w:val="00FD6781"/>
    <w:rsid w:val="00FD7404"/>
    <w:rsid w:val="00FD7602"/>
    <w:rsid w:val="00FD76F7"/>
    <w:rsid w:val="00FE0134"/>
    <w:rsid w:val="00FE0451"/>
    <w:rsid w:val="00FE091A"/>
    <w:rsid w:val="00FE0BA3"/>
    <w:rsid w:val="00FE1F38"/>
    <w:rsid w:val="00FE1F6B"/>
    <w:rsid w:val="00FE23F6"/>
    <w:rsid w:val="00FE248F"/>
    <w:rsid w:val="00FE25F1"/>
    <w:rsid w:val="00FE2DE7"/>
    <w:rsid w:val="00FE2FA1"/>
    <w:rsid w:val="00FE3A7F"/>
    <w:rsid w:val="00FE41E6"/>
    <w:rsid w:val="00FE4333"/>
    <w:rsid w:val="00FE4E9F"/>
    <w:rsid w:val="00FE555A"/>
    <w:rsid w:val="00FE55D4"/>
    <w:rsid w:val="00FE66E2"/>
    <w:rsid w:val="00FE6DE4"/>
    <w:rsid w:val="00FE6E35"/>
    <w:rsid w:val="00FE76A8"/>
    <w:rsid w:val="00FE76CE"/>
    <w:rsid w:val="00FE77CF"/>
    <w:rsid w:val="00FE798C"/>
    <w:rsid w:val="00FE7B2F"/>
    <w:rsid w:val="00FF0588"/>
    <w:rsid w:val="00FF0765"/>
    <w:rsid w:val="00FF28AB"/>
    <w:rsid w:val="00FF3037"/>
    <w:rsid w:val="00FF34E1"/>
    <w:rsid w:val="00FF370E"/>
    <w:rsid w:val="00FF398B"/>
    <w:rsid w:val="00FF3B30"/>
    <w:rsid w:val="00FF3EAD"/>
    <w:rsid w:val="00FF40CC"/>
    <w:rsid w:val="00FF41A0"/>
    <w:rsid w:val="00FF442C"/>
    <w:rsid w:val="00FF49DA"/>
    <w:rsid w:val="00FF56AE"/>
    <w:rsid w:val="00FF5758"/>
    <w:rsid w:val="00FF5903"/>
    <w:rsid w:val="00FF5CED"/>
    <w:rsid w:val="00FF6726"/>
    <w:rsid w:val="00FF6986"/>
    <w:rsid w:val="00FF6DEB"/>
    <w:rsid w:val="00FF7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0C4E4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04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99446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lang w:val="en-US" w:eastAsia="en-US"/>
    </w:rPr>
  </w:style>
  <w:style w:type="character" w:styleId="a4">
    <w:name w:val="Hyperlink"/>
    <w:uiPriority w:val="99"/>
    <w:rsid w:val="0099446F"/>
    <w:rPr>
      <w:color w:val="0000FF"/>
      <w:u w:val="single"/>
    </w:rPr>
  </w:style>
  <w:style w:type="character" w:styleId="a5">
    <w:name w:val="page number"/>
    <w:rsid w:val="0099446F"/>
  </w:style>
  <w:style w:type="paragraph" w:styleId="a6">
    <w:name w:val="header"/>
    <w:basedOn w:val="a"/>
    <w:link w:val="a7"/>
    <w:uiPriority w:val="99"/>
    <w:rsid w:val="0099446F"/>
    <w:pPr>
      <w:tabs>
        <w:tab w:val="center" w:pos="4819"/>
        <w:tab w:val="right" w:pos="9071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9446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uiPriority w:val="99"/>
    <w:rsid w:val="0099446F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99446F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Title">
    <w:name w:val="ConsTitle"/>
    <w:rsid w:val="0099446F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s1">
    <w:name w:val="s_1"/>
    <w:basedOn w:val="a"/>
    <w:rsid w:val="0099446F"/>
    <w:pPr>
      <w:overflowPunct/>
      <w:autoSpaceDE/>
      <w:autoSpaceDN/>
      <w:adjustRightInd/>
      <w:ind w:firstLine="720"/>
      <w:jc w:val="both"/>
      <w:textAlignment w:val="auto"/>
    </w:pPr>
    <w:rPr>
      <w:rFonts w:ascii="Arial" w:hAnsi="Arial" w:cs="Arial"/>
      <w:sz w:val="26"/>
      <w:szCs w:val="26"/>
    </w:rPr>
  </w:style>
  <w:style w:type="paragraph" w:customStyle="1" w:styleId="1">
    <w:name w:val="Без интервала1"/>
    <w:rsid w:val="0099446F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ConsNonformat">
    <w:name w:val="ConsNonformat"/>
    <w:qFormat/>
    <w:rsid w:val="0099446F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9446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9446F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rmal (Web)"/>
    <w:uiPriority w:val="99"/>
    <w:unhideWhenUsed/>
    <w:qFormat/>
    <w:rsid w:val="007932DD"/>
    <w:pPr>
      <w:spacing w:beforeAutospacing="1" w:after="0" w:afterAutospacing="1" w:line="240" w:lineRule="auto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ab">
    <w:name w:val="List Paragraph"/>
    <w:basedOn w:val="a"/>
    <w:uiPriority w:val="1"/>
    <w:qFormat/>
    <w:rsid w:val="007932DD"/>
    <w:pPr>
      <w:overflowPunct/>
      <w:autoSpaceDE/>
      <w:autoSpaceDN/>
      <w:adjustRightInd/>
      <w:ind w:left="720"/>
      <w:contextualSpacing/>
      <w:textAlignment w:val="auto"/>
    </w:pPr>
    <w:rPr>
      <w:rFonts w:eastAsia="Arial Unicode MS" w:cs="Mangal"/>
      <w:color w:val="000000"/>
      <w:sz w:val="24"/>
      <w:lang w:eastAsia="zh-CN" w:bidi="hi-IN"/>
    </w:rPr>
  </w:style>
  <w:style w:type="paragraph" w:styleId="ac">
    <w:name w:val="footer"/>
    <w:basedOn w:val="a"/>
    <w:link w:val="ad"/>
    <w:uiPriority w:val="99"/>
    <w:unhideWhenUsed/>
    <w:rsid w:val="00FB18E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FB18E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ody Text"/>
    <w:basedOn w:val="a"/>
    <w:link w:val="af"/>
    <w:uiPriority w:val="1"/>
    <w:unhideWhenUsed/>
    <w:qFormat/>
    <w:rsid w:val="00E24DC4"/>
    <w:pPr>
      <w:spacing w:after="120"/>
    </w:pPr>
  </w:style>
  <w:style w:type="character" w:customStyle="1" w:styleId="af">
    <w:name w:val="Основной текст Знак"/>
    <w:basedOn w:val="a0"/>
    <w:link w:val="ae"/>
    <w:uiPriority w:val="1"/>
    <w:rsid w:val="00E24DC4"/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0">
    <w:name w:val="Нет списка1"/>
    <w:next w:val="a2"/>
    <w:uiPriority w:val="99"/>
    <w:semiHidden/>
    <w:unhideWhenUsed/>
    <w:rsid w:val="00B53221"/>
  </w:style>
  <w:style w:type="table" w:customStyle="1" w:styleId="TableNormal">
    <w:name w:val="Table Normal"/>
    <w:uiPriority w:val="2"/>
    <w:semiHidden/>
    <w:unhideWhenUsed/>
    <w:qFormat/>
    <w:rsid w:val="00B5322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B53221"/>
    <w:pPr>
      <w:widowControl w:val="0"/>
      <w:overflowPunct/>
      <w:adjustRightInd/>
      <w:textAlignment w:val="auto"/>
    </w:pPr>
    <w:rPr>
      <w:sz w:val="22"/>
      <w:szCs w:val="22"/>
      <w:lang w:eastAsia="en-US"/>
    </w:rPr>
  </w:style>
  <w:style w:type="table" w:styleId="af0">
    <w:name w:val="Table Grid"/>
    <w:basedOn w:val="a1"/>
    <w:uiPriority w:val="59"/>
    <w:rsid w:val="003226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0"/>
    <w:uiPriority w:val="59"/>
    <w:rsid w:val="00361C9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04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99446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lang w:val="en-US" w:eastAsia="en-US"/>
    </w:rPr>
  </w:style>
  <w:style w:type="character" w:styleId="a4">
    <w:name w:val="Hyperlink"/>
    <w:uiPriority w:val="99"/>
    <w:rsid w:val="0099446F"/>
    <w:rPr>
      <w:color w:val="0000FF"/>
      <w:u w:val="single"/>
    </w:rPr>
  </w:style>
  <w:style w:type="character" w:styleId="a5">
    <w:name w:val="page number"/>
    <w:rsid w:val="0099446F"/>
  </w:style>
  <w:style w:type="paragraph" w:styleId="a6">
    <w:name w:val="header"/>
    <w:basedOn w:val="a"/>
    <w:link w:val="a7"/>
    <w:uiPriority w:val="99"/>
    <w:rsid w:val="0099446F"/>
    <w:pPr>
      <w:tabs>
        <w:tab w:val="center" w:pos="4819"/>
        <w:tab w:val="right" w:pos="9071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9446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uiPriority w:val="99"/>
    <w:rsid w:val="0099446F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99446F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Title">
    <w:name w:val="ConsTitle"/>
    <w:rsid w:val="0099446F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s1">
    <w:name w:val="s_1"/>
    <w:basedOn w:val="a"/>
    <w:rsid w:val="0099446F"/>
    <w:pPr>
      <w:overflowPunct/>
      <w:autoSpaceDE/>
      <w:autoSpaceDN/>
      <w:adjustRightInd/>
      <w:ind w:firstLine="720"/>
      <w:jc w:val="both"/>
      <w:textAlignment w:val="auto"/>
    </w:pPr>
    <w:rPr>
      <w:rFonts w:ascii="Arial" w:hAnsi="Arial" w:cs="Arial"/>
      <w:sz w:val="26"/>
      <w:szCs w:val="26"/>
    </w:rPr>
  </w:style>
  <w:style w:type="paragraph" w:customStyle="1" w:styleId="1">
    <w:name w:val="Без интервала1"/>
    <w:rsid w:val="0099446F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ConsNonformat">
    <w:name w:val="ConsNonformat"/>
    <w:qFormat/>
    <w:rsid w:val="0099446F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9446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9446F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rmal (Web)"/>
    <w:uiPriority w:val="99"/>
    <w:unhideWhenUsed/>
    <w:qFormat/>
    <w:rsid w:val="007932DD"/>
    <w:pPr>
      <w:spacing w:beforeAutospacing="1" w:after="0" w:afterAutospacing="1" w:line="240" w:lineRule="auto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ab">
    <w:name w:val="List Paragraph"/>
    <w:basedOn w:val="a"/>
    <w:uiPriority w:val="1"/>
    <w:qFormat/>
    <w:rsid w:val="007932DD"/>
    <w:pPr>
      <w:overflowPunct/>
      <w:autoSpaceDE/>
      <w:autoSpaceDN/>
      <w:adjustRightInd/>
      <w:ind w:left="720"/>
      <w:contextualSpacing/>
      <w:textAlignment w:val="auto"/>
    </w:pPr>
    <w:rPr>
      <w:rFonts w:eastAsia="Arial Unicode MS" w:cs="Mangal"/>
      <w:color w:val="000000"/>
      <w:sz w:val="24"/>
      <w:lang w:eastAsia="zh-CN" w:bidi="hi-IN"/>
    </w:rPr>
  </w:style>
  <w:style w:type="paragraph" w:styleId="ac">
    <w:name w:val="footer"/>
    <w:basedOn w:val="a"/>
    <w:link w:val="ad"/>
    <w:uiPriority w:val="99"/>
    <w:unhideWhenUsed/>
    <w:rsid w:val="00FB18E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FB18E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ody Text"/>
    <w:basedOn w:val="a"/>
    <w:link w:val="af"/>
    <w:uiPriority w:val="1"/>
    <w:unhideWhenUsed/>
    <w:qFormat/>
    <w:rsid w:val="00E24DC4"/>
    <w:pPr>
      <w:spacing w:after="120"/>
    </w:pPr>
  </w:style>
  <w:style w:type="character" w:customStyle="1" w:styleId="af">
    <w:name w:val="Основной текст Знак"/>
    <w:basedOn w:val="a0"/>
    <w:link w:val="ae"/>
    <w:uiPriority w:val="1"/>
    <w:rsid w:val="00E24DC4"/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0">
    <w:name w:val="Нет списка1"/>
    <w:next w:val="a2"/>
    <w:uiPriority w:val="99"/>
    <w:semiHidden/>
    <w:unhideWhenUsed/>
    <w:rsid w:val="00B53221"/>
  </w:style>
  <w:style w:type="table" w:customStyle="1" w:styleId="TableNormal">
    <w:name w:val="Table Normal"/>
    <w:uiPriority w:val="2"/>
    <w:semiHidden/>
    <w:unhideWhenUsed/>
    <w:qFormat/>
    <w:rsid w:val="00B5322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B53221"/>
    <w:pPr>
      <w:widowControl w:val="0"/>
      <w:overflowPunct/>
      <w:adjustRightInd/>
      <w:textAlignment w:val="auto"/>
    </w:pPr>
    <w:rPr>
      <w:sz w:val="22"/>
      <w:szCs w:val="22"/>
      <w:lang w:eastAsia="en-US"/>
    </w:rPr>
  </w:style>
  <w:style w:type="table" w:styleId="af0">
    <w:name w:val="Table Grid"/>
    <w:basedOn w:val="a1"/>
    <w:uiPriority w:val="59"/>
    <w:rsid w:val="003226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0"/>
    <w:uiPriority w:val="59"/>
    <w:rsid w:val="00361C9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92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gkh.amoshr@mail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gkh.amoshr@mail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staradm.ru/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22C43E-5D89-41C8-AA1F-5E5AEB44B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568</TotalTime>
  <Pages>26</Pages>
  <Words>8507</Words>
  <Characters>48491</Characters>
  <Application>Microsoft Office Word</Application>
  <DocSecurity>0</DocSecurity>
  <Lines>404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red</dc:creator>
  <cp:lastModifiedBy>Силкин Дмитрий</cp:lastModifiedBy>
  <cp:revision>64</cp:revision>
  <cp:lastPrinted>2026-05-29T11:12:00Z</cp:lastPrinted>
  <dcterms:created xsi:type="dcterms:W3CDTF">2026-05-06T10:42:00Z</dcterms:created>
  <dcterms:modified xsi:type="dcterms:W3CDTF">2026-05-29T11:12:00Z</dcterms:modified>
</cp:coreProperties>
</file>